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06307" w14:textId="77777777" w:rsidR="00CB1052" w:rsidRDefault="00CB1052" w:rsidP="00CB1052">
      <w:pPr>
        <w:pBdr>
          <w:bottom w:val="single" w:sz="4" w:space="1" w:color="auto"/>
        </w:pBdr>
        <w:jc w:val="center"/>
        <w:rPr>
          <w:b/>
          <w:sz w:val="32"/>
          <w:szCs w:val="32"/>
        </w:rPr>
      </w:pPr>
      <w:bookmarkStart w:id="0" w:name="_GoBack"/>
      <w:bookmarkEnd w:id="0"/>
      <w:r>
        <w:rPr>
          <w:b/>
          <w:sz w:val="32"/>
          <w:szCs w:val="32"/>
        </w:rPr>
        <w:t>Principles of Execution Portfolio Management Templates</w:t>
      </w:r>
    </w:p>
    <w:p w14:paraId="723E87E6" w14:textId="69B33895" w:rsidR="00DA3BDD" w:rsidRDefault="00CB1052">
      <w:pPr>
        <w:jc w:val="center"/>
        <w:rPr>
          <w:b/>
          <w:sz w:val="32"/>
          <w:szCs w:val="32"/>
        </w:rPr>
      </w:pPr>
      <w:r>
        <w:rPr>
          <w:b/>
          <w:sz w:val="32"/>
          <w:szCs w:val="32"/>
        </w:rPr>
        <w:t>Portfolio Management Plan</w:t>
      </w:r>
    </w:p>
    <w:p w14:paraId="63F066BB" w14:textId="77777777" w:rsidR="00DA3BDD" w:rsidRDefault="00DA3BDD">
      <w:pPr>
        <w:jc w:val="both"/>
      </w:pPr>
    </w:p>
    <w:p w14:paraId="18A20E98" w14:textId="19254F8F" w:rsidR="00DA3BDD" w:rsidRDefault="00CB1052">
      <w:pPr>
        <w:pStyle w:val="BodyText2"/>
        <w:spacing w:after="0" w:line="240" w:lineRule="auto"/>
        <w:jc w:val="both"/>
        <w:rPr>
          <w:sz w:val="18"/>
          <w:szCs w:val="18"/>
        </w:rPr>
      </w:pPr>
      <w:r>
        <w:rPr>
          <w:sz w:val="18"/>
          <w:szCs w:val="18"/>
        </w:rPr>
        <w:t>This document is used to define the parameters of the Portfolio Management Plan and</w:t>
      </w:r>
      <w:r w:rsidRPr="00CB1052">
        <w:rPr>
          <w:sz w:val="18"/>
          <w:szCs w:val="18"/>
        </w:rPr>
        <w:t xml:space="preserve"> </w:t>
      </w:r>
      <w:r>
        <w:rPr>
          <w:sz w:val="18"/>
          <w:szCs w:val="18"/>
        </w:rPr>
        <w:t xml:space="preserve">to facilitate the implementation of the Portfolio Management Office.  </w:t>
      </w:r>
    </w:p>
    <w:p w14:paraId="1C169DF6" w14:textId="77777777" w:rsidR="00DA3BDD" w:rsidRDefault="00DA3BDD">
      <w:pPr>
        <w:pStyle w:val="BodyText2"/>
        <w:spacing w:after="0" w:line="240" w:lineRule="auto"/>
        <w:jc w:val="both"/>
        <w:rPr>
          <w:sz w:val="18"/>
          <w:szCs w:val="18"/>
        </w:rPr>
      </w:pPr>
    </w:p>
    <w:tbl>
      <w:tblPr>
        <w:tblStyle w:val="TableGrid"/>
        <w:tblW w:w="10433" w:type="dxa"/>
        <w:jc w:val="center"/>
        <w:tblLayout w:type="fixed"/>
        <w:tblLook w:val="01E0" w:firstRow="1" w:lastRow="1" w:firstColumn="1" w:lastColumn="1" w:noHBand="0" w:noVBand="0"/>
      </w:tblPr>
      <w:tblGrid>
        <w:gridCol w:w="236"/>
        <w:gridCol w:w="1980"/>
        <w:gridCol w:w="679"/>
        <w:gridCol w:w="4243"/>
        <w:gridCol w:w="415"/>
        <w:gridCol w:w="695"/>
        <w:gridCol w:w="1863"/>
        <w:gridCol w:w="26"/>
        <w:gridCol w:w="296"/>
      </w:tblGrid>
      <w:tr w:rsidR="00DA3BDD" w14:paraId="39DCC948" w14:textId="77777777">
        <w:trPr>
          <w:tblHeader/>
          <w:jc w:val="center"/>
        </w:trPr>
        <w:tc>
          <w:tcPr>
            <w:tcW w:w="10433" w:type="dxa"/>
            <w:gridSpan w:val="9"/>
            <w:tcBorders>
              <w:top w:val="single" w:sz="4" w:space="0" w:color="auto"/>
              <w:bottom w:val="nil"/>
            </w:tcBorders>
          </w:tcPr>
          <w:p w14:paraId="2AB69772" w14:textId="294D1390" w:rsidR="00DA3BDD" w:rsidRDefault="001C5388">
            <w:pPr>
              <w:pStyle w:val="PlainText"/>
              <w:spacing w:before="120"/>
              <w:rPr>
                <w:rFonts w:ascii="Calibri" w:hAnsi="Calibri"/>
                <w:noProof/>
                <w:sz w:val="24"/>
                <w:szCs w:val="24"/>
              </w:rPr>
            </w:pPr>
            <w:r>
              <w:rPr>
                <w:rFonts w:ascii="Calibri" w:hAnsi="Calibri" w:cs="Arial"/>
                <w:b/>
                <w:sz w:val="24"/>
                <w:szCs w:val="24"/>
              </w:rPr>
              <w:t>PORTFOLIO</w:t>
            </w:r>
            <w:r w:rsidR="00CB1052">
              <w:rPr>
                <w:rFonts w:ascii="Calibri" w:hAnsi="Calibri" w:cs="Arial"/>
                <w:b/>
                <w:sz w:val="24"/>
                <w:szCs w:val="24"/>
              </w:rPr>
              <w:t xml:space="preserve"> IDENTIFICATION</w:t>
            </w:r>
          </w:p>
        </w:tc>
      </w:tr>
      <w:tr w:rsidR="00DA3BDD" w14:paraId="752B0BBC" w14:textId="77777777">
        <w:trPr>
          <w:trHeight w:val="432"/>
          <w:tblHeader/>
          <w:jc w:val="center"/>
        </w:trPr>
        <w:tc>
          <w:tcPr>
            <w:tcW w:w="2216" w:type="dxa"/>
            <w:gridSpan w:val="2"/>
            <w:tcBorders>
              <w:top w:val="nil"/>
              <w:left w:val="single" w:sz="4" w:space="0" w:color="auto"/>
              <w:bottom w:val="nil"/>
              <w:right w:val="nil"/>
            </w:tcBorders>
            <w:vAlign w:val="bottom"/>
          </w:tcPr>
          <w:p w14:paraId="662292F7" w14:textId="42547BC9" w:rsidR="00DA3BDD" w:rsidRDefault="00CB1052">
            <w:pPr>
              <w:pStyle w:val="PlainText"/>
              <w:jc w:val="right"/>
              <w:rPr>
                <w:rFonts w:ascii="Calibri" w:hAnsi="Calibri" w:cs="Arial"/>
              </w:rPr>
            </w:pPr>
            <w:r>
              <w:rPr>
                <w:rFonts w:ascii="Calibri" w:hAnsi="Calibri" w:cs="Arial"/>
              </w:rPr>
              <w:t>Portfolio Manager:</w:t>
            </w:r>
          </w:p>
        </w:tc>
        <w:tc>
          <w:tcPr>
            <w:tcW w:w="4922" w:type="dxa"/>
            <w:gridSpan w:val="2"/>
            <w:tcBorders>
              <w:top w:val="nil"/>
              <w:left w:val="nil"/>
              <w:bottom w:val="single" w:sz="4" w:space="0" w:color="auto"/>
              <w:right w:val="nil"/>
            </w:tcBorders>
            <w:vAlign w:val="bottom"/>
          </w:tcPr>
          <w:p w14:paraId="576CF654" w14:textId="1469C02D" w:rsidR="00DA3BDD" w:rsidRDefault="00CB1052">
            <w:pPr>
              <w:pStyle w:val="PlainText"/>
              <w:rPr>
                <w:rFonts w:ascii="Calibri" w:hAnsi="Calibri" w:cs="Arial"/>
                <w:b/>
                <w:i/>
                <w:color w:val="800000"/>
              </w:rPr>
            </w:pPr>
            <w:r>
              <w:rPr>
                <w:rFonts w:ascii="Calibri" w:hAnsi="Calibri" w:cs="Arial"/>
                <w:b/>
                <w:i/>
                <w:color w:val="800000"/>
              </w:rPr>
              <w:t>Name</w:t>
            </w:r>
          </w:p>
        </w:tc>
        <w:tc>
          <w:tcPr>
            <w:tcW w:w="415" w:type="dxa"/>
            <w:tcBorders>
              <w:top w:val="nil"/>
              <w:left w:val="nil"/>
              <w:bottom w:val="nil"/>
              <w:right w:val="nil"/>
            </w:tcBorders>
            <w:vAlign w:val="bottom"/>
          </w:tcPr>
          <w:p w14:paraId="0A32E43D" w14:textId="77777777" w:rsidR="00DA3BDD" w:rsidRDefault="00DA3BDD">
            <w:pPr>
              <w:pStyle w:val="PlainText"/>
              <w:rPr>
                <w:rFonts w:ascii="Calibri" w:hAnsi="Calibri" w:cs="Arial"/>
              </w:rPr>
            </w:pPr>
          </w:p>
        </w:tc>
        <w:tc>
          <w:tcPr>
            <w:tcW w:w="695" w:type="dxa"/>
            <w:tcBorders>
              <w:top w:val="nil"/>
              <w:left w:val="nil"/>
              <w:bottom w:val="nil"/>
              <w:right w:val="nil"/>
            </w:tcBorders>
            <w:vAlign w:val="bottom"/>
          </w:tcPr>
          <w:p w14:paraId="5D6AA4F7" w14:textId="77777777" w:rsidR="00DA3BDD" w:rsidRDefault="00CB1052">
            <w:pPr>
              <w:pStyle w:val="PlainText"/>
              <w:jc w:val="right"/>
              <w:rPr>
                <w:rFonts w:ascii="Calibri" w:hAnsi="Calibri" w:cs="Arial"/>
              </w:rPr>
            </w:pPr>
            <w:r>
              <w:rPr>
                <w:rFonts w:ascii="Calibri" w:hAnsi="Calibri" w:cs="Arial"/>
              </w:rPr>
              <w:t>Date:</w:t>
            </w:r>
          </w:p>
        </w:tc>
        <w:tc>
          <w:tcPr>
            <w:tcW w:w="1889" w:type="dxa"/>
            <w:gridSpan w:val="2"/>
            <w:tcBorders>
              <w:top w:val="nil"/>
              <w:left w:val="nil"/>
              <w:bottom w:val="single" w:sz="4" w:space="0" w:color="auto"/>
              <w:right w:val="nil"/>
            </w:tcBorders>
            <w:vAlign w:val="bottom"/>
          </w:tcPr>
          <w:p w14:paraId="5F478965" w14:textId="77777777" w:rsidR="00DA3BDD" w:rsidRDefault="00CB1052">
            <w:pPr>
              <w:pStyle w:val="PlainText"/>
              <w:rPr>
                <w:rFonts w:ascii="Calibri" w:hAnsi="Calibri" w:cs="Arial"/>
                <w:b/>
                <w:i/>
                <w:color w:val="800000"/>
              </w:rPr>
            </w:pPr>
            <w:r>
              <w:rPr>
                <w:rFonts w:ascii="Calibri" w:hAnsi="Calibri" w:cs="Arial"/>
                <w:b/>
                <w:i/>
                <w:color w:val="800000"/>
              </w:rPr>
              <w:t>Xx/xx/</w:t>
            </w:r>
            <w:proofErr w:type="spellStart"/>
            <w:r>
              <w:rPr>
                <w:rFonts w:ascii="Calibri" w:hAnsi="Calibri" w:cs="Arial"/>
                <w:b/>
                <w:i/>
                <w:color w:val="800000"/>
              </w:rPr>
              <w:t>xxxx</w:t>
            </w:r>
            <w:proofErr w:type="spellEnd"/>
          </w:p>
        </w:tc>
        <w:tc>
          <w:tcPr>
            <w:tcW w:w="296" w:type="dxa"/>
            <w:tcBorders>
              <w:top w:val="nil"/>
              <w:left w:val="nil"/>
              <w:bottom w:val="nil"/>
              <w:right w:val="single" w:sz="4" w:space="0" w:color="auto"/>
            </w:tcBorders>
            <w:vAlign w:val="bottom"/>
          </w:tcPr>
          <w:p w14:paraId="566ED696" w14:textId="77777777" w:rsidR="00DA3BDD" w:rsidRDefault="00DA3BDD">
            <w:pPr>
              <w:pStyle w:val="PlainText"/>
              <w:rPr>
                <w:rFonts w:ascii="Calibri" w:hAnsi="Calibri" w:cs="Arial"/>
              </w:rPr>
            </w:pPr>
          </w:p>
        </w:tc>
      </w:tr>
      <w:tr w:rsidR="00DA3BDD" w14:paraId="07ADB8D2" w14:textId="77777777">
        <w:trPr>
          <w:trHeight w:val="432"/>
          <w:jc w:val="center"/>
        </w:trPr>
        <w:tc>
          <w:tcPr>
            <w:tcW w:w="2895" w:type="dxa"/>
            <w:gridSpan w:val="3"/>
            <w:tcBorders>
              <w:top w:val="nil"/>
              <w:left w:val="single" w:sz="4" w:space="0" w:color="auto"/>
              <w:bottom w:val="nil"/>
              <w:right w:val="nil"/>
            </w:tcBorders>
            <w:vAlign w:val="bottom"/>
          </w:tcPr>
          <w:p w14:paraId="68931DAA" w14:textId="77777777" w:rsidR="00DA3BDD" w:rsidRDefault="00CB1052">
            <w:pPr>
              <w:pStyle w:val="PlainText"/>
              <w:spacing w:before="240"/>
              <w:jc w:val="right"/>
              <w:rPr>
                <w:rFonts w:ascii="Calibri" w:hAnsi="Calibri" w:cs="Arial"/>
              </w:rPr>
            </w:pPr>
            <w:r>
              <w:rPr>
                <w:rFonts w:ascii="Calibri" w:hAnsi="Calibri" w:cs="Arial"/>
              </w:rPr>
              <w:t>Executive Sponsor:</w:t>
            </w:r>
          </w:p>
        </w:tc>
        <w:tc>
          <w:tcPr>
            <w:tcW w:w="7538" w:type="dxa"/>
            <w:gridSpan w:val="6"/>
            <w:tcBorders>
              <w:top w:val="single" w:sz="4" w:space="0" w:color="auto"/>
              <w:left w:val="nil"/>
              <w:bottom w:val="single" w:sz="4" w:space="0" w:color="auto"/>
              <w:right w:val="single" w:sz="4" w:space="0" w:color="auto"/>
            </w:tcBorders>
            <w:vAlign w:val="bottom"/>
          </w:tcPr>
          <w:p w14:paraId="6EE5F9D1" w14:textId="77777777" w:rsidR="00DA3BDD" w:rsidRDefault="00CB1052">
            <w:pPr>
              <w:pStyle w:val="PlainText"/>
              <w:spacing w:before="240"/>
              <w:rPr>
                <w:rFonts w:ascii="Calibri" w:hAnsi="Calibri" w:cs="Arial"/>
                <w:b/>
                <w:i/>
                <w:color w:val="800000"/>
              </w:rPr>
            </w:pPr>
            <w:r>
              <w:rPr>
                <w:rFonts w:ascii="Calibri" w:hAnsi="Calibri" w:cs="Arial"/>
                <w:b/>
                <w:i/>
                <w:color w:val="800000"/>
              </w:rPr>
              <w:t>Name</w:t>
            </w:r>
          </w:p>
        </w:tc>
      </w:tr>
      <w:tr w:rsidR="00DA3BDD" w14:paraId="76671083" w14:textId="77777777">
        <w:trPr>
          <w:trHeight w:val="432"/>
          <w:jc w:val="center"/>
        </w:trPr>
        <w:tc>
          <w:tcPr>
            <w:tcW w:w="2895" w:type="dxa"/>
            <w:gridSpan w:val="3"/>
            <w:tcBorders>
              <w:top w:val="nil"/>
              <w:left w:val="single" w:sz="4" w:space="0" w:color="auto"/>
              <w:bottom w:val="nil"/>
              <w:right w:val="nil"/>
            </w:tcBorders>
            <w:vAlign w:val="bottom"/>
          </w:tcPr>
          <w:p w14:paraId="2E98075D" w14:textId="77777777" w:rsidR="00DA3BDD" w:rsidRDefault="00CB1052">
            <w:pPr>
              <w:pStyle w:val="PlainText"/>
              <w:spacing w:before="240"/>
              <w:jc w:val="right"/>
              <w:rPr>
                <w:rFonts w:ascii="Calibri" w:hAnsi="Calibri" w:cs="Arial"/>
              </w:rPr>
            </w:pPr>
            <w:r>
              <w:rPr>
                <w:rFonts w:ascii="Calibri" w:hAnsi="Calibri" w:cs="Arial"/>
              </w:rPr>
              <w:t>Business Owner</w:t>
            </w:r>
          </w:p>
        </w:tc>
        <w:tc>
          <w:tcPr>
            <w:tcW w:w="7538" w:type="dxa"/>
            <w:gridSpan w:val="6"/>
            <w:tcBorders>
              <w:top w:val="single" w:sz="4" w:space="0" w:color="auto"/>
              <w:left w:val="nil"/>
              <w:bottom w:val="single" w:sz="4" w:space="0" w:color="auto"/>
              <w:right w:val="single" w:sz="4" w:space="0" w:color="auto"/>
            </w:tcBorders>
            <w:vAlign w:val="bottom"/>
          </w:tcPr>
          <w:p w14:paraId="195F41AC" w14:textId="77777777" w:rsidR="00DA3BDD" w:rsidRDefault="00CB1052">
            <w:pPr>
              <w:pStyle w:val="PlainText"/>
              <w:spacing w:before="240"/>
              <w:rPr>
                <w:rFonts w:ascii="Calibri" w:hAnsi="Calibri" w:cs="Arial"/>
                <w:b/>
                <w:i/>
                <w:color w:val="800000"/>
              </w:rPr>
            </w:pPr>
            <w:r>
              <w:rPr>
                <w:rFonts w:ascii="Calibri" w:hAnsi="Calibri" w:cs="Arial"/>
                <w:b/>
                <w:i/>
                <w:color w:val="800000"/>
              </w:rPr>
              <w:t>Name</w:t>
            </w:r>
          </w:p>
        </w:tc>
      </w:tr>
      <w:tr w:rsidR="00DA3BDD" w14:paraId="093FED0C" w14:textId="77777777">
        <w:trPr>
          <w:trHeight w:val="432"/>
          <w:jc w:val="center"/>
        </w:trPr>
        <w:tc>
          <w:tcPr>
            <w:tcW w:w="2895" w:type="dxa"/>
            <w:gridSpan w:val="3"/>
            <w:tcBorders>
              <w:top w:val="nil"/>
              <w:left w:val="single" w:sz="4" w:space="0" w:color="auto"/>
              <w:bottom w:val="nil"/>
              <w:right w:val="nil"/>
            </w:tcBorders>
            <w:vAlign w:val="bottom"/>
          </w:tcPr>
          <w:p w14:paraId="6AF17829" w14:textId="77777777" w:rsidR="00DA3BDD" w:rsidRDefault="00CB1052">
            <w:pPr>
              <w:pStyle w:val="PlainText"/>
              <w:spacing w:before="240"/>
              <w:jc w:val="right"/>
              <w:rPr>
                <w:rFonts w:ascii="Calibri" w:hAnsi="Calibri" w:cs="Arial"/>
              </w:rPr>
            </w:pPr>
            <w:r>
              <w:rPr>
                <w:rFonts w:ascii="Calibri" w:hAnsi="Calibri" w:cs="Arial"/>
              </w:rPr>
              <w:t>Business Relationship Manager:</w:t>
            </w:r>
          </w:p>
        </w:tc>
        <w:tc>
          <w:tcPr>
            <w:tcW w:w="7538" w:type="dxa"/>
            <w:gridSpan w:val="6"/>
            <w:tcBorders>
              <w:top w:val="single" w:sz="4" w:space="0" w:color="auto"/>
              <w:left w:val="nil"/>
              <w:bottom w:val="single" w:sz="4" w:space="0" w:color="auto"/>
              <w:right w:val="single" w:sz="4" w:space="0" w:color="auto"/>
            </w:tcBorders>
            <w:vAlign w:val="bottom"/>
          </w:tcPr>
          <w:p w14:paraId="4C9B9F6D" w14:textId="77777777" w:rsidR="00DA3BDD" w:rsidRDefault="00CB1052">
            <w:pPr>
              <w:pStyle w:val="PlainText"/>
              <w:spacing w:before="240"/>
              <w:rPr>
                <w:rFonts w:ascii="Calibri" w:hAnsi="Calibri" w:cs="Arial"/>
                <w:b/>
                <w:i/>
                <w:color w:val="800000"/>
              </w:rPr>
            </w:pPr>
            <w:r>
              <w:rPr>
                <w:rFonts w:ascii="Calibri" w:hAnsi="Calibri" w:cs="Arial"/>
                <w:b/>
                <w:i/>
                <w:color w:val="800000"/>
              </w:rPr>
              <w:t>Name</w:t>
            </w:r>
          </w:p>
        </w:tc>
      </w:tr>
      <w:tr w:rsidR="00DA3BDD" w14:paraId="5CC8CEAF" w14:textId="77777777">
        <w:trPr>
          <w:jc w:val="center"/>
        </w:trPr>
        <w:tc>
          <w:tcPr>
            <w:tcW w:w="10433" w:type="dxa"/>
            <w:gridSpan w:val="9"/>
            <w:tcBorders>
              <w:top w:val="nil"/>
              <w:bottom w:val="single" w:sz="4" w:space="0" w:color="auto"/>
            </w:tcBorders>
          </w:tcPr>
          <w:p w14:paraId="74758DAB" w14:textId="77777777" w:rsidR="00DA3BDD" w:rsidRDefault="00DA3BDD">
            <w:pPr>
              <w:pStyle w:val="PlainText"/>
              <w:rPr>
                <w:rFonts w:ascii="Calibri" w:hAnsi="Calibri" w:cs="Arial"/>
                <w:sz w:val="16"/>
                <w:szCs w:val="16"/>
              </w:rPr>
            </w:pPr>
          </w:p>
        </w:tc>
      </w:tr>
      <w:tr w:rsidR="00DA3BDD" w14:paraId="43A2BA74" w14:textId="77777777">
        <w:trPr>
          <w:jc w:val="center"/>
        </w:trPr>
        <w:tc>
          <w:tcPr>
            <w:tcW w:w="10433" w:type="dxa"/>
            <w:gridSpan w:val="9"/>
            <w:tcBorders>
              <w:bottom w:val="nil"/>
            </w:tcBorders>
          </w:tcPr>
          <w:p w14:paraId="1EADE944" w14:textId="77777777" w:rsidR="00DA3BDD" w:rsidRDefault="00CB1052">
            <w:pPr>
              <w:pStyle w:val="PlainText"/>
              <w:spacing w:before="240" w:after="60"/>
              <w:rPr>
                <w:rFonts w:ascii="Calibri" w:hAnsi="Calibri" w:cs="Arial"/>
                <w:b/>
                <w:sz w:val="24"/>
                <w:szCs w:val="24"/>
              </w:rPr>
            </w:pPr>
            <w:r>
              <w:rPr>
                <w:rFonts w:ascii="Calibri" w:hAnsi="Calibri" w:cs="Arial"/>
                <w:b/>
                <w:sz w:val="24"/>
                <w:szCs w:val="24"/>
              </w:rPr>
              <w:t>REVISION HISTORY</w:t>
            </w:r>
          </w:p>
          <w:tbl>
            <w:tblPr>
              <w:tblStyle w:val="TableGrid"/>
              <w:tblW w:w="9957" w:type="dxa"/>
              <w:jc w:val="center"/>
              <w:tblLayout w:type="fixed"/>
              <w:tblLook w:val="01E0" w:firstRow="1" w:lastRow="1" w:firstColumn="1" w:lastColumn="1" w:noHBand="0" w:noVBand="0"/>
            </w:tblPr>
            <w:tblGrid>
              <w:gridCol w:w="1248"/>
              <w:gridCol w:w="1159"/>
              <w:gridCol w:w="2160"/>
              <w:gridCol w:w="5390"/>
            </w:tblGrid>
            <w:tr w:rsidR="00DA3BDD" w14:paraId="2D3D3F52" w14:textId="77777777">
              <w:trPr>
                <w:jc w:val="center"/>
              </w:trPr>
              <w:tc>
                <w:tcPr>
                  <w:tcW w:w="9957" w:type="dxa"/>
                  <w:gridSpan w:val="4"/>
                  <w:shd w:val="clear" w:color="auto" w:fill="auto"/>
                </w:tcPr>
                <w:p w14:paraId="10DA9971" w14:textId="77777777" w:rsidR="00DA3BDD" w:rsidRDefault="00DA3BDD">
                  <w:pPr>
                    <w:pStyle w:val="Annote"/>
                    <w:rPr>
                      <w:rFonts w:ascii="Calibri" w:hAnsi="Calibri"/>
                      <w:b/>
                      <w:color w:val="800000"/>
                    </w:rPr>
                  </w:pPr>
                </w:p>
              </w:tc>
            </w:tr>
            <w:tr w:rsidR="00DA3BDD" w14:paraId="221CAF55" w14:textId="77777777">
              <w:trPr>
                <w:jc w:val="center"/>
              </w:trPr>
              <w:tc>
                <w:tcPr>
                  <w:tcW w:w="1248" w:type="dxa"/>
                  <w:shd w:val="clear" w:color="auto" w:fill="C0C0C0"/>
                </w:tcPr>
                <w:p w14:paraId="21B2FA44" w14:textId="77777777" w:rsidR="00DA3BDD" w:rsidRDefault="00CB1052">
                  <w:pPr>
                    <w:pStyle w:val="Annote"/>
                    <w:jc w:val="center"/>
                    <w:rPr>
                      <w:rFonts w:ascii="Calibri" w:hAnsi="Calibri"/>
                      <w:b/>
                      <w:i w:val="0"/>
                      <w:color w:val="auto"/>
                    </w:rPr>
                  </w:pPr>
                  <w:r>
                    <w:rPr>
                      <w:rFonts w:ascii="Calibri" w:hAnsi="Calibri"/>
                      <w:b/>
                      <w:i w:val="0"/>
                      <w:color w:val="auto"/>
                    </w:rPr>
                    <w:t>Revision #</w:t>
                  </w:r>
                </w:p>
              </w:tc>
              <w:tc>
                <w:tcPr>
                  <w:tcW w:w="1159" w:type="dxa"/>
                  <w:shd w:val="clear" w:color="auto" w:fill="C0C0C0"/>
                </w:tcPr>
                <w:p w14:paraId="6A37D57F" w14:textId="77777777" w:rsidR="00DA3BDD" w:rsidRDefault="00CB1052">
                  <w:pPr>
                    <w:pStyle w:val="Annote"/>
                    <w:jc w:val="center"/>
                    <w:rPr>
                      <w:rFonts w:ascii="Calibri" w:hAnsi="Calibri"/>
                      <w:b/>
                      <w:i w:val="0"/>
                      <w:color w:val="auto"/>
                    </w:rPr>
                  </w:pPr>
                  <w:r>
                    <w:rPr>
                      <w:rFonts w:ascii="Calibri" w:hAnsi="Calibri"/>
                      <w:b/>
                      <w:i w:val="0"/>
                      <w:color w:val="auto"/>
                    </w:rPr>
                    <w:t>Revision Date</w:t>
                  </w:r>
                </w:p>
              </w:tc>
              <w:tc>
                <w:tcPr>
                  <w:tcW w:w="2160" w:type="dxa"/>
                  <w:shd w:val="clear" w:color="auto" w:fill="C0C0C0"/>
                </w:tcPr>
                <w:p w14:paraId="7B065E52" w14:textId="77777777" w:rsidR="00DA3BDD" w:rsidRDefault="00CB1052">
                  <w:pPr>
                    <w:pStyle w:val="Annote"/>
                    <w:jc w:val="center"/>
                    <w:rPr>
                      <w:rFonts w:ascii="Calibri" w:hAnsi="Calibri"/>
                      <w:b/>
                      <w:i w:val="0"/>
                      <w:color w:val="auto"/>
                    </w:rPr>
                  </w:pPr>
                  <w:r>
                    <w:rPr>
                      <w:rFonts w:ascii="Calibri" w:hAnsi="Calibri"/>
                      <w:b/>
                      <w:i w:val="0"/>
                      <w:color w:val="auto"/>
                    </w:rPr>
                    <w:t>Section Revised</w:t>
                  </w:r>
                </w:p>
              </w:tc>
              <w:tc>
                <w:tcPr>
                  <w:tcW w:w="5390" w:type="dxa"/>
                  <w:shd w:val="clear" w:color="auto" w:fill="C0C0C0"/>
                </w:tcPr>
                <w:p w14:paraId="3E5D734A" w14:textId="77777777" w:rsidR="00DA3BDD" w:rsidRDefault="00CB1052">
                  <w:pPr>
                    <w:pStyle w:val="Annote"/>
                    <w:rPr>
                      <w:rFonts w:ascii="Calibri" w:hAnsi="Calibri"/>
                      <w:b/>
                      <w:i w:val="0"/>
                      <w:color w:val="auto"/>
                    </w:rPr>
                  </w:pPr>
                  <w:r>
                    <w:rPr>
                      <w:rFonts w:ascii="Calibri" w:hAnsi="Calibri"/>
                      <w:b/>
                      <w:i w:val="0"/>
                      <w:color w:val="auto"/>
                    </w:rPr>
                    <w:t>Revision Description</w:t>
                  </w:r>
                </w:p>
              </w:tc>
            </w:tr>
            <w:tr w:rsidR="00DA3BDD" w14:paraId="34DEA1C1" w14:textId="77777777">
              <w:trPr>
                <w:jc w:val="center"/>
              </w:trPr>
              <w:tc>
                <w:tcPr>
                  <w:tcW w:w="1248" w:type="dxa"/>
                </w:tcPr>
                <w:p w14:paraId="417F145D"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6"/>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1159" w:type="dxa"/>
                </w:tcPr>
                <w:p w14:paraId="433D0E60"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10"/>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2160" w:type="dxa"/>
                </w:tcPr>
                <w:p w14:paraId="185D4382"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11"/>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5390" w:type="dxa"/>
                </w:tcPr>
                <w:p w14:paraId="4CF38268" w14:textId="77777777" w:rsidR="00DA3BDD" w:rsidRDefault="00CB1052">
                  <w:pPr>
                    <w:pStyle w:val="Annote"/>
                    <w:rPr>
                      <w:rFonts w:ascii="Calibri" w:hAnsi="Calibri"/>
                      <w:b/>
                      <w:color w:val="800000"/>
                    </w:rPr>
                  </w:pPr>
                  <w:r>
                    <w:rPr>
                      <w:rFonts w:ascii="Calibri" w:hAnsi="Calibri"/>
                      <w:b/>
                      <w:color w:val="800000"/>
                    </w:rPr>
                    <w:fldChar w:fldCharType="begin">
                      <w:ffData>
                        <w:name w:val="Text12"/>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r>
            <w:tr w:rsidR="00DA3BDD" w14:paraId="4B305007" w14:textId="77777777">
              <w:trPr>
                <w:jc w:val="center"/>
              </w:trPr>
              <w:tc>
                <w:tcPr>
                  <w:tcW w:w="1248" w:type="dxa"/>
                </w:tcPr>
                <w:p w14:paraId="5BF03803"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6"/>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1159" w:type="dxa"/>
                </w:tcPr>
                <w:p w14:paraId="29A1AF32"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10"/>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2160" w:type="dxa"/>
                </w:tcPr>
                <w:p w14:paraId="3ACADE6A"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11"/>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5390" w:type="dxa"/>
                </w:tcPr>
                <w:p w14:paraId="13C36CC4" w14:textId="77777777" w:rsidR="00DA3BDD" w:rsidRDefault="00CB1052">
                  <w:pPr>
                    <w:pStyle w:val="Annote"/>
                    <w:rPr>
                      <w:rFonts w:ascii="Calibri" w:hAnsi="Calibri"/>
                      <w:b/>
                      <w:color w:val="800000"/>
                    </w:rPr>
                  </w:pPr>
                  <w:r>
                    <w:rPr>
                      <w:rFonts w:ascii="Calibri" w:hAnsi="Calibri"/>
                      <w:b/>
                      <w:color w:val="800000"/>
                    </w:rPr>
                    <w:fldChar w:fldCharType="begin">
                      <w:ffData>
                        <w:name w:val="Text12"/>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r>
            <w:tr w:rsidR="00DA3BDD" w14:paraId="32514868" w14:textId="77777777">
              <w:trPr>
                <w:jc w:val="center"/>
              </w:trPr>
              <w:tc>
                <w:tcPr>
                  <w:tcW w:w="1248" w:type="dxa"/>
                </w:tcPr>
                <w:p w14:paraId="177AF88F"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6"/>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1159" w:type="dxa"/>
                </w:tcPr>
                <w:p w14:paraId="639E3B85"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10"/>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2160" w:type="dxa"/>
                </w:tcPr>
                <w:p w14:paraId="485E58A6"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11"/>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5390" w:type="dxa"/>
                </w:tcPr>
                <w:p w14:paraId="667BB164" w14:textId="77777777" w:rsidR="00DA3BDD" w:rsidRDefault="00CB1052">
                  <w:pPr>
                    <w:pStyle w:val="Annote"/>
                    <w:rPr>
                      <w:rFonts w:ascii="Calibri" w:hAnsi="Calibri"/>
                      <w:b/>
                      <w:color w:val="800000"/>
                    </w:rPr>
                  </w:pPr>
                  <w:r>
                    <w:rPr>
                      <w:rFonts w:ascii="Calibri" w:hAnsi="Calibri"/>
                      <w:b/>
                      <w:color w:val="800000"/>
                    </w:rPr>
                    <w:fldChar w:fldCharType="begin">
                      <w:ffData>
                        <w:name w:val="Text12"/>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r>
            <w:tr w:rsidR="00DA3BDD" w14:paraId="459BD018" w14:textId="77777777">
              <w:trPr>
                <w:jc w:val="center"/>
              </w:trPr>
              <w:tc>
                <w:tcPr>
                  <w:tcW w:w="1248" w:type="dxa"/>
                </w:tcPr>
                <w:p w14:paraId="73539A04"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6"/>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1159" w:type="dxa"/>
                </w:tcPr>
                <w:p w14:paraId="69487C4B"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10"/>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2160" w:type="dxa"/>
                </w:tcPr>
                <w:p w14:paraId="1CD5385E" w14:textId="77777777" w:rsidR="00DA3BDD" w:rsidRDefault="00CB1052">
                  <w:pPr>
                    <w:pStyle w:val="Annote"/>
                    <w:jc w:val="center"/>
                    <w:rPr>
                      <w:rFonts w:ascii="Calibri" w:hAnsi="Calibri"/>
                      <w:b/>
                      <w:color w:val="800000"/>
                    </w:rPr>
                  </w:pPr>
                  <w:r>
                    <w:rPr>
                      <w:rFonts w:ascii="Calibri" w:hAnsi="Calibri"/>
                      <w:b/>
                      <w:color w:val="800000"/>
                    </w:rPr>
                    <w:fldChar w:fldCharType="begin">
                      <w:ffData>
                        <w:name w:val="Text11"/>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c>
                <w:tcPr>
                  <w:tcW w:w="5390" w:type="dxa"/>
                </w:tcPr>
                <w:p w14:paraId="3AE02FF0" w14:textId="77777777" w:rsidR="00DA3BDD" w:rsidRDefault="00CB1052">
                  <w:pPr>
                    <w:pStyle w:val="Annote"/>
                    <w:rPr>
                      <w:rFonts w:ascii="Calibri" w:hAnsi="Calibri"/>
                      <w:b/>
                      <w:color w:val="800000"/>
                    </w:rPr>
                  </w:pPr>
                  <w:r>
                    <w:rPr>
                      <w:rFonts w:ascii="Calibri" w:hAnsi="Calibri"/>
                      <w:b/>
                      <w:color w:val="800000"/>
                    </w:rPr>
                    <w:fldChar w:fldCharType="begin">
                      <w:ffData>
                        <w:name w:val="Text12"/>
                        <w:enabled/>
                        <w:calcOnExit w:val="0"/>
                        <w:textInput/>
                      </w:ffData>
                    </w:fldChar>
                  </w:r>
                  <w:r>
                    <w:rPr>
                      <w:rFonts w:ascii="Calibri" w:hAnsi="Calibri"/>
                      <w:b/>
                      <w:color w:val="800000"/>
                    </w:rPr>
                    <w:instrText xml:space="preserve"> FORMTEXT </w:instrText>
                  </w:r>
                  <w:r>
                    <w:rPr>
                      <w:rFonts w:ascii="Calibri" w:hAnsi="Calibri"/>
                      <w:b/>
                      <w:color w:val="800000"/>
                    </w:rPr>
                  </w:r>
                  <w:r>
                    <w:rPr>
                      <w:rFonts w:ascii="Calibri" w:hAnsi="Calibri"/>
                      <w:b/>
                      <w:color w:val="800000"/>
                    </w:rPr>
                    <w:fldChar w:fldCharType="separate"/>
                  </w:r>
                  <w:r>
                    <w:rPr>
                      <w:b/>
                      <w:noProof/>
                      <w:color w:val="800000"/>
                    </w:rPr>
                    <w:t> </w:t>
                  </w:r>
                  <w:r>
                    <w:rPr>
                      <w:b/>
                      <w:noProof/>
                      <w:color w:val="800000"/>
                    </w:rPr>
                    <w:t> </w:t>
                  </w:r>
                  <w:r>
                    <w:rPr>
                      <w:b/>
                      <w:noProof/>
                      <w:color w:val="800000"/>
                    </w:rPr>
                    <w:t> </w:t>
                  </w:r>
                  <w:r>
                    <w:rPr>
                      <w:b/>
                      <w:noProof/>
                      <w:color w:val="800000"/>
                    </w:rPr>
                    <w:t> </w:t>
                  </w:r>
                  <w:r>
                    <w:rPr>
                      <w:b/>
                      <w:noProof/>
                      <w:color w:val="800000"/>
                    </w:rPr>
                    <w:t> </w:t>
                  </w:r>
                  <w:r>
                    <w:rPr>
                      <w:rFonts w:ascii="Calibri" w:hAnsi="Calibri"/>
                      <w:b/>
                      <w:color w:val="800000"/>
                    </w:rPr>
                    <w:fldChar w:fldCharType="end"/>
                  </w:r>
                </w:p>
              </w:tc>
            </w:tr>
          </w:tbl>
          <w:p w14:paraId="058B149F" w14:textId="77777777" w:rsidR="00DA3BDD" w:rsidRDefault="00DA3BDD">
            <w:pPr>
              <w:pStyle w:val="PlainText"/>
              <w:spacing w:before="240" w:after="60"/>
              <w:rPr>
                <w:rFonts w:ascii="Calibri" w:hAnsi="Calibri" w:cs="Arial"/>
                <w:b/>
                <w:sz w:val="24"/>
                <w:szCs w:val="24"/>
              </w:rPr>
            </w:pPr>
          </w:p>
        </w:tc>
      </w:tr>
      <w:tr w:rsidR="00DA3BDD" w14:paraId="76988142" w14:textId="77777777">
        <w:trPr>
          <w:jc w:val="center"/>
        </w:trPr>
        <w:tc>
          <w:tcPr>
            <w:tcW w:w="10433" w:type="dxa"/>
            <w:gridSpan w:val="9"/>
            <w:tcBorders>
              <w:top w:val="nil"/>
              <w:bottom w:val="single" w:sz="4" w:space="0" w:color="auto"/>
            </w:tcBorders>
          </w:tcPr>
          <w:p w14:paraId="54D7D1CD" w14:textId="77777777" w:rsidR="00DA3BDD" w:rsidRDefault="00CB1052">
            <w:pPr>
              <w:pStyle w:val="PlainText"/>
              <w:spacing w:before="240" w:after="60"/>
              <w:rPr>
                <w:rFonts w:ascii="Calibri" w:hAnsi="Calibri" w:cs="Arial"/>
                <w:b/>
                <w:sz w:val="24"/>
                <w:szCs w:val="24"/>
              </w:rPr>
            </w:pPr>
            <w:r>
              <w:rPr>
                <w:rFonts w:ascii="Calibri" w:hAnsi="Calibri" w:cs="Arial"/>
                <w:b/>
                <w:sz w:val="24"/>
                <w:szCs w:val="24"/>
              </w:rPr>
              <w:t xml:space="preserve"> </w:t>
            </w:r>
          </w:p>
        </w:tc>
      </w:tr>
      <w:tr w:rsidR="00DA3BDD" w14:paraId="496553D8" w14:textId="77777777">
        <w:trPr>
          <w:jc w:val="center"/>
        </w:trPr>
        <w:tc>
          <w:tcPr>
            <w:tcW w:w="10433" w:type="dxa"/>
            <w:gridSpan w:val="9"/>
            <w:tcBorders>
              <w:top w:val="single" w:sz="4" w:space="0" w:color="auto"/>
              <w:bottom w:val="nil"/>
            </w:tcBorders>
          </w:tcPr>
          <w:p w14:paraId="53A3AE5F" w14:textId="77777777" w:rsidR="00DA3BDD" w:rsidRDefault="00CB1052">
            <w:pPr>
              <w:pStyle w:val="PlainText"/>
              <w:spacing w:before="240" w:after="60"/>
              <w:rPr>
                <w:rFonts w:ascii="Calibri" w:hAnsi="Calibri" w:cs="Arial"/>
                <w:b/>
                <w:sz w:val="24"/>
                <w:szCs w:val="24"/>
              </w:rPr>
            </w:pPr>
            <w:r>
              <w:rPr>
                <w:rFonts w:ascii="Calibri" w:hAnsi="Calibri" w:cs="Arial"/>
                <w:b/>
                <w:sz w:val="24"/>
                <w:szCs w:val="24"/>
              </w:rPr>
              <w:t xml:space="preserve">Executive Summary: </w:t>
            </w:r>
          </w:p>
        </w:tc>
      </w:tr>
      <w:tr w:rsidR="00DA3BDD" w14:paraId="0CD3FB14" w14:textId="77777777">
        <w:trPr>
          <w:jc w:val="center"/>
        </w:trPr>
        <w:tc>
          <w:tcPr>
            <w:tcW w:w="236" w:type="dxa"/>
            <w:tcBorders>
              <w:top w:val="nil"/>
              <w:bottom w:val="nil"/>
              <w:right w:val="single" w:sz="4" w:space="0" w:color="auto"/>
            </w:tcBorders>
          </w:tcPr>
          <w:p w14:paraId="4F4E5D6F" w14:textId="77777777" w:rsidR="00DA3BDD" w:rsidRDefault="00DA3BDD">
            <w:pPr>
              <w:pStyle w:val="PlainText"/>
              <w:rPr>
                <w:rFonts w:ascii="Calibri" w:hAnsi="Calibri" w:cs="Arial"/>
              </w:rPr>
            </w:pPr>
          </w:p>
        </w:tc>
        <w:tc>
          <w:tcPr>
            <w:tcW w:w="9875" w:type="dxa"/>
            <w:gridSpan w:val="6"/>
            <w:tcBorders>
              <w:top w:val="single" w:sz="4" w:space="0" w:color="auto"/>
              <w:left w:val="single" w:sz="4" w:space="0" w:color="auto"/>
              <w:bottom w:val="single" w:sz="4" w:space="0" w:color="auto"/>
              <w:right w:val="single" w:sz="4" w:space="0" w:color="auto"/>
            </w:tcBorders>
          </w:tcPr>
          <w:p w14:paraId="0C634E9C" w14:textId="77777777" w:rsidR="00DA3BDD" w:rsidRDefault="00DA3BDD">
            <w:pPr>
              <w:pStyle w:val="Annote"/>
              <w:rPr>
                <w:rFonts w:ascii="Calibri" w:hAnsi="Calibri"/>
                <w:b/>
                <w:color w:val="800000"/>
              </w:rPr>
            </w:pPr>
          </w:p>
        </w:tc>
        <w:tc>
          <w:tcPr>
            <w:tcW w:w="322" w:type="dxa"/>
            <w:gridSpan w:val="2"/>
            <w:tcBorders>
              <w:top w:val="nil"/>
              <w:left w:val="single" w:sz="4" w:space="0" w:color="auto"/>
              <w:bottom w:val="nil"/>
            </w:tcBorders>
          </w:tcPr>
          <w:p w14:paraId="58CB5DA2" w14:textId="77777777" w:rsidR="00DA3BDD" w:rsidRDefault="00DA3BDD">
            <w:pPr>
              <w:pStyle w:val="PlainText"/>
              <w:rPr>
                <w:rFonts w:ascii="Calibri" w:hAnsi="Calibri" w:cs="Arial"/>
              </w:rPr>
            </w:pPr>
          </w:p>
        </w:tc>
      </w:tr>
      <w:tr w:rsidR="00DA3BDD" w14:paraId="7C23E692" w14:textId="77777777">
        <w:trPr>
          <w:jc w:val="center"/>
        </w:trPr>
        <w:tc>
          <w:tcPr>
            <w:tcW w:w="10433" w:type="dxa"/>
            <w:gridSpan w:val="9"/>
            <w:tcBorders>
              <w:top w:val="nil"/>
              <w:bottom w:val="single" w:sz="4" w:space="0" w:color="auto"/>
            </w:tcBorders>
          </w:tcPr>
          <w:p w14:paraId="3B53DEF8" w14:textId="77777777" w:rsidR="00DA3BDD" w:rsidRDefault="00DA3BDD">
            <w:pPr>
              <w:pStyle w:val="PlainText"/>
              <w:spacing w:before="120"/>
              <w:rPr>
                <w:rFonts w:ascii="Calibri" w:hAnsi="Calibri" w:cs="Arial"/>
                <w:b/>
                <w:sz w:val="16"/>
                <w:szCs w:val="16"/>
              </w:rPr>
            </w:pPr>
          </w:p>
          <w:p w14:paraId="1B9DAC7C" w14:textId="77777777" w:rsidR="00DA3BDD" w:rsidRDefault="00CB1052">
            <w:pPr>
              <w:pStyle w:val="PlainText"/>
              <w:spacing w:before="120"/>
              <w:rPr>
                <w:rFonts w:ascii="Calibri" w:hAnsi="Calibri" w:cs="Arial"/>
              </w:rPr>
            </w:pPr>
            <w:r>
              <w:rPr>
                <w:rFonts w:ascii="Calibri" w:hAnsi="Calibri" w:cs="Arial"/>
              </w:rPr>
              <w:lastRenderedPageBreak/>
              <w:t>This &lt;</w:t>
            </w:r>
            <w:proofErr w:type="spellStart"/>
            <w:r>
              <w:rPr>
                <w:rFonts w:ascii="Calibri" w:hAnsi="Calibri" w:cs="Arial"/>
              </w:rPr>
              <w:t>ProgramName</w:t>
            </w:r>
            <w:proofErr w:type="spellEnd"/>
            <w:r>
              <w:rPr>
                <w:rFonts w:ascii="Calibri" w:hAnsi="Calibri" w:cs="Arial"/>
              </w:rPr>
              <w:t>&gt; is to ……...</w:t>
            </w:r>
          </w:p>
          <w:p w14:paraId="0AEEC31A" w14:textId="77777777" w:rsidR="00DA3BDD" w:rsidRDefault="00DA3BDD">
            <w:pPr>
              <w:pStyle w:val="PlainText"/>
              <w:spacing w:before="120"/>
              <w:rPr>
                <w:rFonts w:ascii="Calibri" w:hAnsi="Calibri" w:cs="Arial"/>
              </w:rPr>
            </w:pPr>
          </w:p>
          <w:p w14:paraId="04BF7CD0" w14:textId="77777777" w:rsidR="00DA3BDD" w:rsidRDefault="00CB1052">
            <w:pPr>
              <w:pStyle w:val="PlainText"/>
              <w:spacing w:before="120"/>
              <w:rPr>
                <w:rFonts w:ascii="Calibri" w:hAnsi="Calibri" w:cs="Arial"/>
              </w:rPr>
            </w:pPr>
            <w:r>
              <w:rPr>
                <w:rFonts w:ascii="Calibri" w:hAnsi="Calibri" w:cs="Arial"/>
              </w:rPr>
              <w:t xml:space="preserve">Macro level </w:t>
            </w:r>
            <w:proofErr w:type="spellStart"/>
            <w:r>
              <w:rPr>
                <w:rFonts w:ascii="Calibri" w:hAnsi="Calibri" w:cs="Arial"/>
              </w:rPr>
              <w:t>area’s</w:t>
            </w:r>
            <w:proofErr w:type="spellEnd"/>
            <w:r>
              <w:rPr>
                <w:rFonts w:ascii="Calibri" w:hAnsi="Calibri" w:cs="Arial"/>
              </w:rPr>
              <w:t xml:space="preserve"> of value offered by the program include:</w:t>
            </w:r>
          </w:p>
          <w:p w14:paraId="4123EC2A" w14:textId="77777777" w:rsidR="00DA3BDD" w:rsidRDefault="00CB1052">
            <w:pPr>
              <w:pStyle w:val="PlainText"/>
              <w:numPr>
                <w:ilvl w:val="1"/>
                <w:numId w:val="40"/>
              </w:numPr>
              <w:spacing w:before="120"/>
              <w:rPr>
                <w:rFonts w:ascii="Calibri" w:hAnsi="Calibri" w:cs="Arial"/>
              </w:rPr>
            </w:pPr>
            <w:r>
              <w:rPr>
                <w:rFonts w:ascii="Calibri" w:hAnsi="Calibri" w:cs="Arial"/>
              </w:rPr>
              <w:t>Operating Efficiencies</w:t>
            </w:r>
          </w:p>
          <w:p w14:paraId="1A27CE5E" w14:textId="77777777" w:rsidR="00DA3BDD" w:rsidRDefault="00CB1052">
            <w:pPr>
              <w:pStyle w:val="PlainText"/>
              <w:numPr>
                <w:ilvl w:val="2"/>
                <w:numId w:val="40"/>
              </w:numPr>
              <w:spacing w:before="120"/>
              <w:rPr>
                <w:rFonts w:ascii="Calibri" w:hAnsi="Calibri" w:cs="Arial"/>
              </w:rPr>
            </w:pPr>
            <w:r>
              <w:rPr>
                <w:rFonts w:ascii="Calibri" w:hAnsi="Calibri" w:cs="Arial"/>
              </w:rPr>
              <w:t>NA</w:t>
            </w:r>
          </w:p>
          <w:p w14:paraId="0424AE17" w14:textId="77777777" w:rsidR="00DA3BDD" w:rsidRDefault="00CB1052">
            <w:pPr>
              <w:pStyle w:val="PlainText"/>
              <w:numPr>
                <w:ilvl w:val="1"/>
                <w:numId w:val="41"/>
              </w:numPr>
              <w:spacing w:before="120"/>
              <w:rPr>
                <w:rFonts w:ascii="Calibri" w:hAnsi="Calibri" w:cs="Arial"/>
              </w:rPr>
            </w:pPr>
            <w:r>
              <w:rPr>
                <w:rFonts w:ascii="Calibri" w:hAnsi="Calibri" w:cs="Arial"/>
              </w:rPr>
              <w:t>Work/Life Balance</w:t>
            </w:r>
          </w:p>
          <w:p w14:paraId="0E3755D7" w14:textId="77777777" w:rsidR="00DA3BDD" w:rsidRDefault="00CB1052">
            <w:pPr>
              <w:pStyle w:val="PlainText"/>
              <w:numPr>
                <w:ilvl w:val="2"/>
                <w:numId w:val="41"/>
              </w:numPr>
              <w:spacing w:before="120"/>
              <w:rPr>
                <w:rFonts w:cs="Arial"/>
              </w:rPr>
            </w:pPr>
            <w:r>
              <w:rPr>
                <w:rFonts w:ascii="Calibri" w:hAnsi="Calibri" w:cs="Arial"/>
              </w:rPr>
              <w:t>NA</w:t>
            </w:r>
          </w:p>
          <w:p w14:paraId="7BE4D665" w14:textId="77777777" w:rsidR="00DA3BDD" w:rsidRDefault="00DA3BDD">
            <w:pPr>
              <w:pStyle w:val="PlainText"/>
              <w:spacing w:before="120"/>
              <w:ind w:left="1800"/>
              <w:rPr>
                <w:rFonts w:cs="Arial"/>
              </w:rPr>
            </w:pPr>
          </w:p>
          <w:p w14:paraId="1501D0DD" w14:textId="77777777" w:rsidR="00DA3BDD" w:rsidRDefault="00CB1052">
            <w:pPr>
              <w:pStyle w:val="Pl"/>
            </w:pPr>
            <w:r>
              <w:t>The program is comprised of (X) discrete areas of work:</w:t>
            </w:r>
          </w:p>
          <w:p w14:paraId="01B65E9E" w14:textId="77777777" w:rsidR="00DA3BDD" w:rsidRDefault="00CB1052">
            <w:pPr>
              <w:pStyle w:val="Pl"/>
            </w:pPr>
            <w:r>
              <w:t xml:space="preserve">1.  NA </w:t>
            </w:r>
          </w:p>
          <w:p w14:paraId="4C588CF1" w14:textId="77777777" w:rsidR="00DA3BDD" w:rsidRDefault="00DA3BDD">
            <w:pPr>
              <w:pStyle w:val="PlainText"/>
              <w:spacing w:before="120"/>
              <w:rPr>
                <w:rFonts w:ascii="Calibri" w:hAnsi="Calibri" w:cs="Arial"/>
                <w:b/>
                <w:sz w:val="16"/>
                <w:szCs w:val="16"/>
                <w:lang w:val="en-GB"/>
              </w:rPr>
            </w:pPr>
          </w:p>
        </w:tc>
      </w:tr>
    </w:tbl>
    <w:p w14:paraId="08516AE6" w14:textId="77777777" w:rsidR="00DA3BDD" w:rsidRDefault="00CB1052">
      <w:r>
        <w:lastRenderedPageBreak/>
        <w:br w:type="page"/>
      </w:r>
    </w:p>
    <w:tbl>
      <w:tblPr>
        <w:tblStyle w:val="TableGrid"/>
        <w:tblW w:w="14220" w:type="dxa"/>
        <w:jc w:val="center"/>
        <w:tblLook w:val="01E0" w:firstRow="1" w:lastRow="1" w:firstColumn="1" w:lastColumn="1" w:noHBand="0" w:noVBand="0"/>
      </w:tblPr>
      <w:tblGrid>
        <w:gridCol w:w="14220"/>
      </w:tblGrid>
      <w:tr w:rsidR="00DA3BDD" w14:paraId="3145F05D" w14:textId="77777777">
        <w:trPr>
          <w:jc w:val="center"/>
        </w:trPr>
        <w:tc>
          <w:tcPr>
            <w:tcW w:w="14220" w:type="dxa"/>
            <w:tcBorders>
              <w:top w:val="single" w:sz="4" w:space="0" w:color="auto"/>
            </w:tcBorders>
          </w:tcPr>
          <w:p w14:paraId="367EB6C6" w14:textId="77777777" w:rsidR="00DA3BDD" w:rsidRDefault="00CB1052">
            <w:pPr>
              <w:pStyle w:val="Header"/>
              <w:spacing w:before="120" w:after="120"/>
              <w:rPr>
                <w:rFonts w:cs="Arial"/>
                <w:b/>
                <w:bCs/>
                <w:sz w:val="24"/>
                <w:szCs w:val="24"/>
              </w:rPr>
            </w:pPr>
            <w:r>
              <w:rPr>
                <w:rFonts w:cs="Arial"/>
                <w:b/>
                <w:bCs/>
                <w:sz w:val="24"/>
                <w:szCs w:val="24"/>
              </w:rPr>
              <w:lastRenderedPageBreak/>
              <w:t>Program Plan Purpose</w:t>
            </w:r>
          </w:p>
          <w:tbl>
            <w:tblPr>
              <w:tblStyle w:val="TableGrid"/>
              <w:tblW w:w="0" w:type="auto"/>
              <w:jc w:val="center"/>
              <w:tblLook w:val="01E0" w:firstRow="1" w:lastRow="1" w:firstColumn="1" w:lastColumn="1" w:noHBand="0" w:noVBand="0"/>
            </w:tblPr>
            <w:tblGrid>
              <w:gridCol w:w="10086"/>
            </w:tblGrid>
            <w:tr w:rsidR="00DA3BDD" w14:paraId="2FD32279" w14:textId="77777777">
              <w:trPr>
                <w:jc w:val="center"/>
              </w:trPr>
              <w:tc>
                <w:tcPr>
                  <w:tcW w:w="10086" w:type="dxa"/>
                </w:tcPr>
                <w:p w14:paraId="36368CC4" w14:textId="77777777" w:rsidR="00DA3BDD" w:rsidRDefault="00CB1052">
                  <w:pPr>
                    <w:rPr>
                      <w:lang w:val="en-GB" w:eastAsia="zh-CN"/>
                    </w:rPr>
                  </w:pPr>
                  <w:r>
                    <w:rPr>
                      <w:lang w:val="en-GB" w:eastAsia="zh-CN"/>
                    </w:rPr>
                    <w:t xml:space="preserve">The (Program Name) Program Management Plan (PMP) documents the WH Program Management approach for the (Program Name). It identifies the program purpose, goals and objectives, scope and expectations, roles and responsibilities, assumptions and constraints, sub-contractor management, quality management approach, project management approach, and other management guidelines. It also clarifies the program’s deliverables, provides a high-level Program Work Breakdown Structure (PWBS), and identifies quality, acceptance, administrative, and management controls for the (Program Name) Program. </w:t>
                  </w:r>
                </w:p>
                <w:p w14:paraId="65C315F0" w14:textId="77777777" w:rsidR="00DA3BDD" w:rsidRDefault="00CB1052">
                  <w:pPr>
                    <w:pStyle w:val="Caption"/>
                    <w:rPr>
                      <w:lang w:val="en-GB" w:eastAsia="zh-CN"/>
                    </w:rPr>
                  </w:pPr>
                  <w:bookmarkStart w:id="1" w:name="_Toc101758578"/>
                  <w:r>
                    <w:t>Specified PMP Topics</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tblGrid>
                  <w:tr w:rsidR="00DA3BDD" w14:paraId="580B2833" w14:textId="77777777">
                    <w:trPr>
                      <w:trHeight w:val="288"/>
                      <w:jc w:val="center"/>
                    </w:trPr>
                    <w:tc>
                      <w:tcPr>
                        <w:tcW w:w="4248" w:type="dxa"/>
                        <w:shd w:val="clear" w:color="auto" w:fill="3366FF"/>
                        <w:vAlign w:val="center"/>
                      </w:tcPr>
                      <w:p w14:paraId="082D971F" w14:textId="77777777" w:rsidR="00DA3BDD" w:rsidRDefault="00CB1052">
                        <w:pPr>
                          <w:pStyle w:val="TitleCenter"/>
                          <w:spacing w:before="40" w:after="40"/>
                          <w:rPr>
                            <w:rFonts w:ascii="Calibri" w:hAnsi="Calibri"/>
                            <w:bCs/>
                            <w:color w:val="FFFFFF"/>
                            <w:kern w:val="0"/>
                            <w:sz w:val="22"/>
                            <w:szCs w:val="22"/>
                            <w:lang w:val="en-GB" w:eastAsia="zh-CN"/>
                          </w:rPr>
                        </w:pPr>
                        <w:r>
                          <w:rPr>
                            <w:rFonts w:ascii="Calibri" w:hAnsi="Calibri"/>
                            <w:bCs/>
                            <w:color w:val="FFFFFF"/>
                            <w:kern w:val="0"/>
                            <w:sz w:val="22"/>
                            <w:szCs w:val="22"/>
                            <w:lang w:val="en-GB" w:eastAsia="zh-CN"/>
                          </w:rPr>
                          <w:t>Topic</w:t>
                        </w:r>
                      </w:p>
                    </w:tc>
                  </w:tr>
                  <w:tr w:rsidR="00DA3BDD" w14:paraId="307A021C" w14:textId="77777777">
                    <w:trPr>
                      <w:trHeight w:val="288"/>
                      <w:jc w:val="center"/>
                    </w:trPr>
                    <w:tc>
                      <w:tcPr>
                        <w:tcW w:w="4248" w:type="dxa"/>
                        <w:vAlign w:val="center"/>
                      </w:tcPr>
                      <w:p w14:paraId="3F11FF40" w14:textId="1D2510E2" w:rsidR="00DA3BDD" w:rsidRDefault="001C5388">
                        <w:pPr>
                          <w:spacing w:before="40" w:after="40"/>
                          <w:jc w:val="center"/>
                          <w:rPr>
                            <w:sz w:val="22"/>
                            <w:szCs w:val="22"/>
                            <w:lang w:val="en-GB" w:eastAsia="zh-CN"/>
                          </w:rPr>
                        </w:pPr>
                        <w:r>
                          <w:rPr>
                            <w:sz w:val="22"/>
                            <w:szCs w:val="22"/>
                            <w:lang w:val="en-GB" w:eastAsia="zh-CN"/>
                          </w:rPr>
                          <w:t>Portfolio</w:t>
                        </w:r>
                        <w:r w:rsidR="00CB1052">
                          <w:rPr>
                            <w:sz w:val="22"/>
                            <w:szCs w:val="22"/>
                            <w:lang w:val="en-GB" w:eastAsia="zh-CN"/>
                          </w:rPr>
                          <w:t xml:space="preserve"> Governance and Structure</w:t>
                        </w:r>
                      </w:p>
                    </w:tc>
                  </w:tr>
                  <w:tr w:rsidR="00DA3BDD" w14:paraId="14A9082D" w14:textId="77777777">
                    <w:trPr>
                      <w:trHeight w:val="288"/>
                      <w:jc w:val="center"/>
                    </w:trPr>
                    <w:tc>
                      <w:tcPr>
                        <w:tcW w:w="4248" w:type="dxa"/>
                        <w:vAlign w:val="center"/>
                      </w:tcPr>
                      <w:p w14:paraId="53AFA711" w14:textId="08326605" w:rsidR="00DA3BDD" w:rsidRDefault="001C5388">
                        <w:pPr>
                          <w:spacing w:before="40" w:after="40"/>
                          <w:jc w:val="center"/>
                          <w:rPr>
                            <w:sz w:val="22"/>
                            <w:szCs w:val="22"/>
                            <w:lang w:val="en-GB" w:eastAsia="zh-CN"/>
                          </w:rPr>
                        </w:pPr>
                        <w:r>
                          <w:rPr>
                            <w:sz w:val="22"/>
                            <w:szCs w:val="22"/>
                            <w:lang w:val="en-GB" w:eastAsia="zh-CN"/>
                          </w:rPr>
                          <w:t>Portfolio Oversight</w:t>
                        </w:r>
                      </w:p>
                    </w:tc>
                  </w:tr>
                  <w:tr w:rsidR="00DA3BDD" w14:paraId="51AA0DEA" w14:textId="77777777">
                    <w:trPr>
                      <w:trHeight w:val="288"/>
                      <w:jc w:val="center"/>
                    </w:trPr>
                    <w:tc>
                      <w:tcPr>
                        <w:tcW w:w="4248" w:type="dxa"/>
                        <w:vAlign w:val="center"/>
                      </w:tcPr>
                      <w:p w14:paraId="33AB6763" w14:textId="25233083" w:rsidR="00DA3BDD" w:rsidRDefault="00CB1052" w:rsidP="001C5388">
                        <w:pPr>
                          <w:spacing w:before="40" w:after="40"/>
                          <w:jc w:val="center"/>
                          <w:rPr>
                            <w:sz w:val="22"/>
                            <w:szCs w:val="22"/>
                            <w:lang w:val="en-GB" w:eastAsia="zh-CN"/>
                          </w:rPr>
                        </w:pPr>
                        <w:r>
                          <w:rPr>
                            <w:sz w:val="22"/>
                            <w:szCs w:val="22"/>
                            <w:lang w:val="en-GB" w:eastAsia="zh-CN"/>
                          </w:rPr>
                          <w:t>Manage</w:t>
                        </w:r>
                        <w:r w:rsidR="001C5388">
                          <w:rPr>
                            <w:sz w:val="22"/>
                            <w:szCs w:val="22"/>
                            <w:lang w:val="en-GB" w:eastAsia="zh-CN"/>
                          </w:rPr>
                          <w:t xml:space="preserve"> Strategic Change</w:t>
                        </w:r>
                      </w:p>
                    </w:tc>
                  </w:tr>
                  <w:tr w:rsidR="00DA3BDD" w14:paraId="59AC5F69" w14:textId="77777777">
                    <w:trPr>
                      <w:trHeight w:val="288"/>
                      <w:jc w:val="center"/>
                    </w:trPr>
                    <w:tc>
                      <w:tcPr>
                        <w:tcW w:w="4248" w:type="dxa"/>
                        <w:vAlign w:val="center"/>
                      </w:tcPr>
                      <w:p w14:paraId="5BF4CEBF" w14:textId="0180064D" w:rsidR="00DA3BDD" w:rsidRDefault="001C5388">
                        <w:pPr>
                          <w:spacing w:before="40" w:after="40"/>
                          <w:jc w:val="center"/>
                          <w:rPr>
                            <w:sz w:val="22"/>
                            <w:szCs w:val="22"/>
                            <w:lang w:val="en-GB" w:eastAsia="zh-CN"/>
                          </w:rPr>
                        </w:pPr>
                        <w:r>
                          <w:rPr>
                            <w:sz w:val="22"/>
                            <w:szCs w:val="22"/>
                            <w:lang w:val="en-GB" w:eastAsia="zh-CN"/>
                          </w:rPr>
                          <w:t>Portfolio</w:t>
                        </w:r>
                        <w:r w:rsidR="00CB1052">
                          <w:rPr>
                            <w:sz w:val="22"/>
                            <w:szCs w:val="22"/>
                            <w:lang w:val="en-GB" w:eastAsia="zh-CN"/>
                          </w:rPr>
                          <w:t xml:space="preserve"> Goals, Objectives and Scope</w:t>
                        </w:r>
                      </w:p>
                    </w:tc>
                  </w:tr>
                  <w:tr w:rsidR="00DA3BDD" w14:paraId="35D70AC1" w14:textId="77777777">
                    <w:trPr>
                      <w:trHeight w:val="288"/>
                      <w:jc w:val="center"/>
                    </w:trPr>
                    <w:tc>
                      <w:tcPr>
                        <w:tcW w:w="4248" w:type="dxa"/>
                        <w:vAlign w:val="center"/>
                      </w:tcPr>
                      <w:p w14:paraId="01A1C389" w14:textId="77777777" w:rsidR="00DA3BDD" w:rsidRDefault="00CB1052">
                        <w:pPr>
                          <w:spacing w:before="40" w:after="40"/>
                          <w:jc w:val="center"/>
                          <w:rPr>
                            <w:sz w:val="22"/>
                            <w:szCs w:val="22"/>
                            <w:lang w:val="en-GB" w:eastAsia="zh-CN"/>
                          </w:rPr>
                        </w:pPr>
                        <w:r>
                          <w:rPr>
                            <w:sz w:val="22"/>
                            <w:szCs w:val="22"/>
                            <w:lang w:val="en-GB" w:eastAsia="zh-CN"/>
                          </w:rPr>
                          <w:t>Program Assumption, Constraints and Dependencies</w:t>
                        </w:r>
                      </w:p>
                    </w:tc>
                  </w:tr>
                  <w:tr w:rsidR="00DA3BDD" w14:paraId="28AA11BD" w14:textId="77777777">
                    <w:trPr>
                      <w:trHeight w:val="288"/>
                      <w:jc w:val="center"/>
                    </w:trPr>
                    <w:tc>
                      <w:tcPr>
                        <w:tcW w:w="4248" w:type="dxa"/>
                        <w:vAlign w:val="center"/>
                      </w:tcPr>
                      <w:p w14:paraId="15C4597F" w14:textId="45AB66D9" w:rsidR="00DA3BDD" w:rsidRDefault="001C5388">
                        <w:pPr>
                          <w:spacing w:before="40" w:after="40"/>
                          <w:jc w:val="center"/>
                          <w:rPr>
                            <w:sz w:val="22"/>
                            <w:szCs w:val="22"/>
                            <w:lang w:val="en-GB" w:eastAsia="zh-CN"/>
                          </w:rPr>
                        </w:pPr>
                        <w:r>
                          <w:rPr>
                            <w:sz w:val="22"/>
                            <w:szCs w:val="22"/>
                            <w:lang w:val="en-GB" w:eastAsia="zh-CN"/>
                          </w:rPr>
                          <w:t>Balancing the Portfolio and Managing dependencies</w:t>
                        </w:r>
                      </w:p>
                    </w:tc>
                  </w:tr>
                  <w:tr w:rsidR="00DA3BDD" w14:paraId="3DE2B581" w14:textId="77777777">
                    <w:trPr>
                      <w:trHeight w:val="288"/>
                      <w:jc w:val="center"/>
                    </w:trPr>
                    <w:tc>
                      <w:tcPr>
                        <w:tcW w:w="4248" w:type="dxa"/>
                        <w:vAlign w:val="center"/>
                      </w:tcPr>
                      <w:p w14:paraId="1F7746C5" w14:textId="1A17218C" w:rsidR="00DA3BDD" w:rsidRDefault="001C5388">
                        <w:pPr>
                          <w:spacing w:before="40" w:after="40"/>
                          <w:jc w:val="center"/>
                          <w:rPr>
                            <w:sz w:val="22"/>
                            <w:szCs w:val="22"/>
                            <w:lang w:val="en-GB" w:eastAsia="zh-CN"/>
                          </w:rPr>
                        </w:pPr>
                        <w:r>
                          <w:rPr>
                            <w:sz w:val="22"/>
                            <w:szCs w:val="22"/>
                            <w:lang w:val="en-GB" w:eastAsia="zh-CN"/>
                          </w:rPr>
                          <w:t>Portfolio</w:t>
                        </w:r>
                        <w:r w:rsidR="00CB1052">
                          <w:rPr>
                            <w:sz w:val="22"/>
                            <w:szCs w:val="22"/>
                            <w:lang w:val="en-GB" w:eastAsia="zh-CN"/>
                          </w:rPr>
                          <w:t xml:space="preserve"> Stakeholders</w:t>
                        </w:r>
                      </w:p>
                    </w:tc>
                  </w:tr>
                  <w:tr w:rsidR="00DA3BDD" w14:paraId="3D67A869" w14:textId="77777777">
                    <w:trPr>
                      <w:trHeight w:val="288"/>
                      <w:jc w:val="center"/>
                    </w:trPr>
                    <w:tc>
                      <w:tcPr>
                        <w:tcW w:w="4248" w:type="dxa"/>
                        <w:vAlign w:val="center"/>
                      </w:tcPr>
                      <w:p w14:paraId="3D59E9B5" w14:textId="77777777" w:rsidR="00DA3BDD" w:rsidRDefault="00CB1052">
                        <w:pPr>
                          <w:spacing w:before="40" w:after="40"/>
                          <w:jc w:val="center"/>
                          <w:rPr>
                            <w:sz w:val="22"/>
                            <w:szCs w:val="22"/>
                            <w:lang w:val="en-GB" w:eastAsia="zh-CN"/>
                          </w:rPr>
                        </w:pPr>
                        <w:r>
                          <w:rPr>
                            <w:sz w:val="22"/>
                            <w:szCs w:val="22"/>
                            <w:lang w:val="en-GB" w:eastAsia="zh-CN"/>
                          </w:rPr>
                          <w:t>Benefits Management</w:t>
                        </w:r>
                      </w:p>
                    </w:tc>
                  </w:tr>
                  <w:tr w:rsidR="00DA3BDD" w14:paraId="360A2622" w14:textId="77777777">
                    <w:trPr>
                      <w:trHeight w:val="288"/>
                      <w:jc w:val="center"/>
                    </w:trPr>
                    <w:tc>
                      <w:tcPr>
                        <w:tcW w:w="4248" w:type="dxa"/>
                        <w:vAlign w:val="center"/>
                      </w:tcPr>
                      <w:p w14:paraId="046F1F23" w14:textId="77777777" w:rsidR="00DA3BDD" w:rsidRDefault="00CB1052">
                        <w:pPr>
                          <w:spacing w:before="40" w:after="40"/>
                          <w:jc w:val="center"/>
                          <w:rPr>
                            <w:sz w:val="22"/>
                            <w:szCs w:val="22"/>
                            <w:lang w:val="en-GB" w:eastAsia="zh-CN"/>
                          </w:rPr>
                        </w:pPr>
                        <w:r>
                          <w:rPr>
                            <w:sz w:val="22"/>
                            <w:szCs w:val="22"/>
                            <w:lang w:val="en-GB" w:eastAsia="zh-CN"/>
                          </w:rPr>
                          <w:t>Procurement Management</w:t>
                        </w:r>
                      </w:p>
                    </w:tc>
                  </w:tr>
                  <w:tr w:rsidR="00DA3BDD" w14:paraId="5C635952" w14:textId="77777777">
                    <w:trPr>
                      <w:trHeight w:val="288"/>
                      <w:jc w:val="center"/>
                    </w:trPr>
                    <w:tc>
                      <w:tcPr>
                        <w:tcW w:w="4248" w:type="dxa"/>
                        <w:vAlign w:val="center"/>
                      </w:tcPr>
                      <w:p w14:paraId="3E65A478" w14:textId="74C8E000" w:rsidR="00DA3BDD" w:rsidRDefault="001C5388" w:rsidP="001C5388">
                        <w:pPr>
                          <w:spacing w:before="40" w:after="40"/>
                          <w:jc w:val="center"/>
                          <w:rPr>
                            <w:sz w:val="22"/>
                            <w:szCs w:val="22"/>
                            <w:lang w:val="en-GB" w:eastAsia="zh-CN"/>
                          </w:rPr>
                        </w:pPr>
                        <w:r>
                          <w:rPr>
                            <w:sz w:val="22"/>
                            <w:szCs w:val="22"/>
                            <w:lang w:val="en-GB" w:eastAsia="zh-CN"/>
                          </w:rPr>
                          <w:t xml:space="preserve">Performance </w:t>
                        </w:r>
                        <w:r w:rsidR="00CB1052">
                          <w:rPr>
                            <w:sz w:val="22"/>
                            <w:szCs w:val="22"/>
                            <w:lang w:val="en-GB" w:eastAsia="zh-CN"/>
                          </w:rPr>
                          <w:t>Management</w:t>
                        </w:r>
                      </w:p>
                    </w:tc>
                  </w:tr>
                  <w:tr w:rsidR="00DA3BDD" w14:paraId="7C675988" w14:textId="77777777">
                    <w:trPr>
                      <w:trHeight w:val="288"/>
                      <w:jc w:val="center"/>
                    </w:trPr>
                    <w:tc>
                      <w:tcPr>
                        <w:tcW w:w="4248" w:type="dxa"/>
                        <w:vAlign w:val="center"/>
                      </w:tcPr>
                      <w:p w14:paraId="6A6694CD" w14:textId="77777777" w:rsidR="00DA3BDD" w:rsidRDefault="00CB1052">
                        <w:pPr>
                          <w:spacing w:before="40" w:after="40"/>
                          <w:jc w:val="center"/>
                          <w:rPr>
                            <w:sz w:val="22"/>
                            <w:szCs w:val="22"/>
                            <w:lang w:val="en-GB" w:eastAsia="zh-CN"/>
                          </w:rPr>
                        </w:pPr>
                        <w:r>
                          <w:rPr>
                            <w:sz w:val="22"/>
                            <w:szCs w:val="22"/>
                            <w:lang w:val="en-GB" w:eastAsia="zh-CN"/>
                          </w:rPr>
                          <w:t>Communication Management</w:t>
                        </w:r>
                      </w:p>
                    </w:tc>
                  </w:tr>
                  <w:tr w:rsidR="00DA3BDD" w14:paraId="49342B0F" w14:textId="77777777">
                    <w:trPr>
                      <w:trHeight w:val="288"/>
                      <w:jc w:val="center"/>
                    </w:trPr>
                    <w:tc>
                      <w:tcPr>
                        <w:tcW w:w="4248" w:type="dxa"/>
                        <w:vAlign w:val="center"/>
                      </w:tcPr>
                      <w:p w14:paraId="23E2A72D" w14:textId="449FA611" w:rsidR="00DA3BDD" w:rsidRDefault="001C5388">
                        <w:pPr>
                          <w:spacing w:before="40" w:after="40"/>
                          <w:jc w:val="center"/>
                          <w:rPr>
                            <w:sz w:val="22"/>
                            <w:szCs w:val="22"/>
                            <w:lang w:val="en-GB" w:eastAsia="zh-CN"/>
                          </w:rPr>
                        </w:pPr>
                        <w:r>
                          <w:rPr>
                            <w:sz w:val="22"/>
                            <w:szCs w:val="22"/>
                            <w:lang w:val="en-GB" w:eastAsia="zh-CN"/>
                          </w:rPr>
                          <w:t>Risks</w:t>
                        </w:r>
                        <w:r w:rsidR="00CB1052">
                          <w:rPr>
                            <w:sz w:val="22"/>
                            <w:szCs w:val="22"/>
                            <w:lang w:val="en-GB" w:eastAsia="zh-CN"/>
                          </w:rPr>
                          <w:t xml:space="preserve"> Management</w:t>
                        </w:r>
                      </w:p>
                    </w:tc>
                  </w:tr>
                  <w:tr w:rsidR="00DA3BDD" w14:paraId="12BB73F1" w14:textId="77777777">
                    <w:trPr>
                      <w:trHeight w:val="288"/>
                      <w:jc w:val="center"/>
                    </w:trPr>
                    <w:tc>
                      <w:tcPr>
                        <w:tcW w:w="4248" w:type="dxa"/>
                        <w:vAlign w:val="center"/>
                      </w:tcPr>
                      <w:p w14:paraId="13432A53" w14:textId="77777777" w:rsidR="00DA3BDD" w:rsidRDefault="00CB1052">
                        <w:pPr>
                          <w:spacing w:before="40" w:after="40"/>
                          <w:jc w:val="center"/>
                          <w:rPr>
                            <w:sz w:val="22"/>
                            <w:szCs w:val="22"/>
                            <w:lang w:val="en-GB" w:eastAsia="zh-CN"/>
                          </w:rPr>
                        </w:pPr>
                        <w:r>
                          <w:rPr>
                            <w:sz w:val="22"/>
                            <w:szCs w:val="22"/>
                            <w:lang w:val="en-GB" w:eastAsia="zh-CN"/>
                          </w:rPr>
                          <w:t>Resource and Staffing Management</w:t>
                        </w:r>
                      </w:p>
                    </w:tc>
                  </w:tr>
                  <w:tr w:rsidR="00DA3BDD" w14:paraId="23A73667" w14:textId="77777777">
                    <w:trPr>
                      <w:trHeight w:val="288"/>
                      <w:jc w:val="center"/>
                    </w:trPr>
                    <w:tc>
                      <w:tcPr>
                        <w:tcW w:w="4248" w:type="dxa"/>
                        <w:vAlign w:val="center"/>
                      </w:tcPr>
                      <w:p w14:paraId="3C5BAA76" w14:textId="18968DF5" w:rsidR="00DA3BDD" w:rsidRDefault="001C5388">
                        <w:pPr>
                          <w:spacing w:before="40" w:after="40"/>
                          <w:jc w:val="center"/>
                          <w:rPr>
                            <w:sz w:val="22"/>
                            <w:szCs w:val="22"/>
                            <w:lang w:val="en-GB" w:eastAsia="zh-CN"/>
                          </w:rPr>
                        </w:pPr>
                        <w:r>
                          <w:rPr>
                            <w:sz w:val="22"/>
                            <w:szCs w:val="22"/>
                            <w:lang w:val="en-GB" w:eastAsia="zh-CN"/>
                          </w:rPr>
                          <w:t>Portfolio Prioritization Model</w:t>
                        </w:r>
                      </w:p>
                    </w:tc>
                  </w:tr>
                </w:tbl>
                <w:p w14:paraId="60DED679" w14:textId="77777777" w:rsidR="00DA3BDD" w:rsidRDefault="00DA3BDD">
                  <w:pPr>
                    <w:rPr>
                      <w:lang w:val="en-GB" w:eastAsia="zh-CN"/>
                    </w:rPr>
                  </w:pPr>
                </w:p>
                <w:p w14:paraId="5FD6BD9E" w14:textId="77777777" w:rsidR="00DA3BDD" w:rsidRDefault="00CB1052">
                  <w:pPr>
                    <w:rPr>
                      <w:lang w:val="en-GB" w:eastAsia="zh-CN"/>
                    </w:rPr>
                  </w:pPr>
                  <w:r>
                    <w:rPr>
                      <w:lang w:val="en-GB" w:eastAsia="zh-CN"/>
                    </w:rPr>
                    <w:t xml:space="preserve">The PMP describes the management approach and processes from a high-level perspective that will be used to ensure a controlled management process is implemented for the program. </w:t>
                  </w:r>
                </w:p>
                <w:p w14:paraId="4C35322F" w14:textId="77777777" w:rsidR="00DA3BDD" w:rsidRDefault="00DA3BDD">
                  <w:pPr>
                    <w:pStyle w:val="PlainText"/>
                    <w:rPr>
                      <w:rFonts w:ascii="Calibri" w:hAnsi="Calibri" w:cs="Arial"/>
                      <w:b/>
                      <w:i/>
                      <w:color w:val="800000"/>
                      <w:lang w:val="en-GB"/>
                    </w:rPr>
                  </w:pPr>
                </w:p>
              </w:tc>
            </w:tr>
          </w:tbl>
          <w:p w14:paraId="51DE36ED" w14:textId="77777777" w:rsidR="00DA3BDD" w:rsidRDefault="00DA3BDD">
            <w:pPr>
              <w:pStyle w:val="PlainText"/>
              <w:rPr>
                <w:rFonts w:ascii="Calibri" w:hAnsi="Calibri" w:cs="Arial"/>
                <w:b/>
                <w:sz w:val="24"/>
                <w:szCs w:val="24"/>
              </w:rPr>
            </w:pPr>
          </w:p>
          <w:p w14:paraId="54EDFA10" w14:textId="77D2380A" w:rsidR="00DA3BDD" w:rsidRDefault="00CB1052">
            <w:pPr>
              <w:pStyle w:val="Header"/>
              <w:spacing w:before="120" w:after="120"/>
              <w:rPr>
                <w:rFonts w:cs="Arial"/>
                <w:b/>
                <w:bCs/>
                <w:sz w:val="24"/>
                <w:szCs w:val="24"/>
              </w:rPr>
            </w:pPr>
            <w:r>
              <w:rPr>
                <w:rFonts w:cs="Arial"/>
                <w:b/>
                <w:bCs/>
                <w:sz w:val="24"/>
                <w:szCs w:val="24"/>
              </w:rPr>
              <w:lastRenderedPageBreak/>
              <w:t>Program Governance</w:t>
            </w:r>
            <w:r w:rsidR="001C5388">
              <w:rPr>
                <w:rFonts w:cs="Arial"/>
                <w:b/>
                <w:bCs/>
                <w:sz w:val="24"/>
                <w:szCs w:val="24"/>
              </w:rPr>
              <w:t xml:space="preserve"> and Structure</w:t>
            </w:r>
          </w:p>
          <w:tbl>
            <w:tblPr>
              <w:tblStyle w:val="TableGrid"/>
              <w:tblW w:w="0" w:type="auto"/>
              <w:jc w:val="center"/>
              <w:tblLook w:val="01E0" w:firstRow="1" w:lastRow="1" w:firstColumn="1" w:lastColumn="1" w:noHBand="0" w:noVBand="0"/>
            </w:tblPr>
            <w:tblGrid>
              <w:gridCol w:w="10086"/>
            </w:tblGrid>
            <w:tr w:rsidR="00DA3BDD" w14:paraId="0747856A" w14:textId="77777777">
              <w:trPr>
                <w:jc w:val="center"/>
              </w:trPr>
              <w:tc>
                <w:tcPr>
                  <w:tcW w:w="10086" w:type="dxa"/>
                </w:tcPr>
                <w:p w14:paraId="489F1B18" w14:textId="39333B36" w:rsidR="00DA3BDD" w:rsidRDefault="00CB1052">
                  <w:pPr>
                    <w:pStyle w:val="ListBullet"/>
                  </w:pPr>
                  <w:r>
                    <w:t>Governance is a formal management framework and structure supported by a set of standard, documented processes and best practices. The framework and s</w:t>
                  </w:r>
                  <w:r w:rsidR="001C5388">
                    <w:t>tructure will enable the Portfolio</w:t>
                  </w:r>
                  <w:r>
                    <w:t xml:space="preserve"> Management Team and administrative departments to mutually manage the relationship, expectations, contractual dependencies, and services. Governance processes are documented, repeatable, and flexible. A successful governance implementa</w:t>
                  </w:r>
                  <w:r w:rsidR="001C5388">
                    <w:t>tion is dependent on the Portfolio</w:t>
                  </w:r>
                  <w:r>
                    <w:t xml:space="preserve"> Management Team refining a model that meets both parties’ needs and that fosters a proactive, partner-based relati</w:t>
                  </w:r>
                  <w:r w:rsidR="001C5388">
                    <w:t>onship. This allows the Portfolio</w:t>
                  </w:r>
                  <w:r>
                    <w:t xml:space="preserve"> Management Team to fulfil its chartered obligations and create a successful customer experience, thereby enabling shared accomplishment of business goals and objectives. It benefits the </w:t>
                  </w:r>
                  <w:r w:rsidR="001C5388">
                    <w:t>organization</w:t>
                  </w:r>
                  <w:r>
                    <w:t xml:space="preserve"> through continuous delivery improvements, proactive communication, and detailed knowledge of the infrastructure environment.</w:t>
                  </w:r>
                </w:p>
                <w:p w14:paraId="1ADF350C" w14:textId="77777777" w:rsidR="00DA3BDD" w:rsidRDefault="00CB1052">
                  <w:pPr>
                    <w:pStyle w:val="ListBullet"/>
                  </w:pPr>
                  <w:r>
                    <w:t>Provide an overview of the specific program governance model that will be used throughout this program……</w:t>
                  </w:r>
                </w:p>
                <w:p w14:paraId="0002D239" w14:textId="77777777" w:rsidR="00DA3BDD" w:rsidRDefault="00DA3BDD">
                  <w:pPr>
                    <w:pStyle w:val="ListBullet"/>
                  </w:pPr>
                </w:p>
              </w:tc>
            </w:tr>
          </w:tbl>
          <w:p w14:paraId="5DD5E988" w14:textId="77777777" w:rsidR="00DA3BDD" w:rsidRDefault="00DA3BDD">
            <w:pPr>
              <w:pStyle w:val="PlainText"/>
              <w:rPr>
                <w:rFonts w:ascii="Calibri" w:hAnsi="Calibri" w:cs="Arial"/>
                <w:b/>
                <w:sz w:val="24"/>
                <w:szCs w:val="24"/>
              </w:rPr>
            </w:pPr>
          </w:p>
          <w:p w14:paraId="4243FEFC" w14:textId="05D3A7EE" w:rsidR="00DA3BDD" w:rsidRDefault="001C5388">
            <w:pPr>
              <w:pStyle w:val="Header"/>
              <w:spacing w:before="120" w:after="120"/>
              <w:rPr>
                <w:rFonts w:cs="Arial"/>
                <w:b/>
                <w:bCs/>
                <w:sz w:val="24"/>
                <w:szCs w:val="24"/>
              </w:rPr>
            </w:pPr>
            <w:r>
              <w:rPr>
                <w:rFonts w:cs="Arial"/>
                <w:b/>
                <w:bCs/>
                <w:sz w:val="24"/>
                <w:szCs w:val="24"/>
              </w:rPr>
              <w:t>Program Oversight</w:t>
            </w:r>
          </w:p>
          <w:tbl>
            <w:tblPr>
              <w:tblStyle w:val="TableGrid"/>
              <w:tblW w:w="0" w:type="auto"/>
              <w:jc w:val="center"/>
              <w:tblLook w:val="01E0" w:firstRow="1" w:lastRow="1" w:firstColumn="1" w:lastColumn="1" w:noHBand="0" w:noVBand="0"/>
            </w:tblPr>
            <w:tblGrid>
              <w:gridCol w:w="10086"/>
            </w:tblGrid>
            <w:tr w:rsidR="00DA3BDD" w14:paraId="3D6CEADA" w14:textId="77777777">
              <w:trPr>
                <w:jc w:val="center"/>
              </w:trPr>
              <w:tc>
                <w:tcPr>
                  <w:tcW w:w="10086" w:type="dxa"/>
                </w:tcPr>
                <w:p w14:paraId="4599EEDA" w14:textId="70326B30" w:rsidR="00DA3BDD" w:rsidRDefault="001C5388">
                  <w:pPr>
                    <w:pStyle w:val="ListBullet"/>
                  </w:pPr>
                  <w:r>
                    <w:rPr>
                      <w:lang w:eastAsia="zh-CN"/>
                    </w:rPr>
                    <w:t>The Portfolio</w:t>
                  </w:r>
                  <w:r w:rsidR="00CB1052">
                    <w:rPr>
                      <w:lang w:eastAsia="zh-CN"/>
                    </w:rPr>
                    <w:t xml:space="preserve"> Management Office has been created to track and control the (</w:t>
                  </w:r>
                  <w:proofErr w:type="spellStart"/>
                  <w:r w:rsidR="00CB1052">
                    <w:rPr>
                      <w:lang w:eastAsia="zh-CN"/>
                    </w:rPr>
                    <w:t>ProgramName</w:t>
                  </w:r>
                  <w:proofErr w:type="spellEnd"/>
                  <w:r w:rsidR="00CB1052">
                    <w:rPr>
                      <w:lang w:eastAsia="zh-CN"/>
                    </w:rPr>
                    <w:t>) efforts………</w:t>
                  </w:r>
                </w:p>
              </w:tc>
            </w:tr>
          </w:tbl>
          <w:p w14:paraId="167A75E1" w14:textId="77777777" w:rsidR="00DA3BDD" w:rsidRDefault="00DA3BDD">
            <w:pPr>
              <w:pStyle w:val="PlainText"/>
              <w:rPr>
                <w:rFonts w:ascii="Calibri" w:hAnsi="Calibri" w:cs="Arial"/>
                <w:b/>
                <w:sz w:val="24"/>
                <w:szCs w:val="24"/>
              </w:rPr>
            </w:pPr>
          </w:p>
          <w:p w14:paraId="7308F38E" w14:textId="3E803AB5" w:rsidR="00DA3BDD" w:rsidRDefault="001C5388">
            <w:pPr>
              <w:pStyle w:val="Header"/>
              <w:spacing w:before="120" w:after="120"/>
              <w:rPr>
                <w:rFonts w:cs="Arial"/>
                <w:b/>
                <w:bCs/>
                <w:sz w:val="24"/>
                <w:szCs w:val="24"/>
              </w:rPr>
            </w:pPr>
            <w:bookmarkStart w:id="2" w:name="_Toc225749544"/>
            <w:r>
              <w:rPr>
                <w:rFonts w:cs="Arial"/>
                <w:b/>
                <w:bCs/>
                <w:sz w:val="24"/>
                <w:szCs w:val="24"/>
              </w:rPr>
              <w:t>Manage Strategic</w:t>
            </w:r>
            <w:r w:rsidR="00CB1052">
              <w:rPr>
                <w:rFonts w:cs="Arial"/>
                <w:b/>
                <w:bCs/>
                <w:sz w:val="24"/>
                <w:szCs w:val="24"/>
              </w:rPr>
              <w:t xml:space="preserve"> </w:t>
            </w:r>
            <w:bookmarkEnd w:id="2"/>
            <w:r>
              <w:rPr>
                <w:rFonts w:cs="Arial"/>
                <w:b/>
                <w:bCs/>
                <w:sz w:val="24"/>
                <w:szCs w:val="24"/>
              </w:rPr>
              <w:t>Change</w:t>
            </w:r>
          </w:p>
          <w:tbl>
            <w:tblPr>
              <w:tblStyle w:val="TableGrid"/>
              <w:tblW w:w="0" w:type="auto"/>
              <w:jc w:val="center"/>
              <w:tblLook w:val="01E0" w:firstRow="1" w:lastRow="1" w:firstColumn="1" w:lastColumn="1" w:noHBand="0" w:noVBand="0"/>
            </w:tblPr>
            <w:tblGrid>
              <w:gridCol w:w="10086"/>
            </w:tblGrid>
            <w:tr w:rsidR="00DA3BDD" w14:paraId="7599BAC2" w14:textId="77777777">
              <w:trPr>
                <w:jc w:val="center"/>
              </w:trPr>
              <w:tc>
                <w:tcPr>
                  <w:tcW w:w="10086" w:type="dxa"/>
                </w:tcPr>
                <w:p w14:paraId="1670848C" w14:textId="61BFD820" w:rsidR="00DA3BDD" w:rsidRDefault="001C5388">
                  <w:pPr>
                    <w:pStyle w:val="ListBullet"/>
                  </w:pPr>
                  <w:proofErr w:type="spellStart"/>
                  <w:proofErr w:type="gramStart"/>
                  <w:r>
                    <w:rPr>
                      <w:lang w:eastAsia="zh-CN"/>
                    </w:rPr>
                    <w:t>zzzzz</w:t>
                  </w:r>
                  <w:proofErr w:type="spellEnd"/>
                  <w:proofErr w:type="gramEnd"/>
                  <w:r w:rsidR="00CB1052">
                    <w:rPr>
                      <w:lang w:eastAsia="zh-CN"/>
                    </w:rPr>
                    <w:t xml:space="preserve">. </w:t>
                  </w:r>
                </w:p>
              </w:tc>
            </w:tr>
          </w:tbl>
          <w:p w14:paraId="259EA4C1" w14:textId="77777777" w:rsidR="00DA3BDD" w:rsidRDefault="00DA3BDD">
            <w:pPr>
              <w:pStyle w:val="PlainText"/>
              <w:rPr>
                <w:rFonts w:ascii="Calibri" w:hAnsi="Calibri" w:cs="Arial"/>
                <w:b/>
                <w:sz w:val="24"/>
                <w:szCs w:val="24"/>
              </w:rPr>
            </w:pPr>
          </w:p>
          <w:p w14:paraId="4C2F1F21" w14:textId="1BBC6DE5" w:rsidR="00DA3BDD" w:rsidRDefault="00CB1052">
            <w:pPr>
              <w:pStyle w:val="Header"/>
              <w:spacing w:before="120" w:after="120"/>
              <w:rPr>
                <w:rFonts w:cs="Arial"/>
                <w:b/>
                <w:bCs/>
                <w:sz w:val="24"/>
                <w:szCs w:val="24"/>
              </w:rPr>
            </w:pPr>
            <w:r>
              <w:rPr>
                <w:rFonts w:cs="Arial"/>
                <w:b/>
                <w:sz w:val="24"/>
                <w:szCs w:val="24"/>
              </w:rPr>
              <w:t xml:space="preserve"> </w:t>
            </w:r>
            <w:bookmarkStart w:id="3" w:name="_Toc225749533"/>
            <w:r>
              <w:rPr>
                <w:rFonts w:cs="Arial"/>
                <w:b/>
                <w:bCs/>
                <w:sz w:val="24"/>
                <w:szCs w:val="24"/>
              </w:rPr>
              <w:t>Program Goals</w:t>
            </w:r>
            <w:bookmarkEnd w:id="3"/>
            <w:r w:rsidR="001C5388">
              <w:rPr>
                <w:rFonts w:cs="Arial"/>
                <w:b/>
                <w:bCs/>
                <w:sz w:val="24"/>
                <w:szCs w:val="24"/>
              </w:rPr>
              <w:t>, Objectives and Scope</w:t>
            </w:r>
          </w:p>
          <w:tbl>
            <w:tblPr>
              <w:tblStyle w:val="TableGrid"/>
              <w:tblW w:w="0" w:type="auto"/>
              <w:jc w:val="center"/>
              <w:tblLook w:val="01E0" w:firstRow="1" w:lastRow="1" w:firstColumn="1" w:lastColumn="1" w:noHBand="0" w:noVBand="0"/>
            </w:tblPr>
            <w:tblGrid>
              <w:gridCol w:w="10086"/>
            </w:tblGrid>
            <w:tr w:rsidR="00DA3BDD" w14:paraId="7E852334" w14:textId="77777777">
              <w:trPr>
                <w:jc w:val="center"/>
              </w:trPr>
              <w:tc>
                <w:tcPr>
                  <w:tcW w:w="10086" w:type="dxa"/>
                </w:tcPr>
                <w:p w14:paraId="46CA096F" w14:textId="77777777" w:rsidR="00DA3BDD" w:rsidRDefault="00CB1052">
                  <w:pPr>
                    <w:autoSpaceDE w:val="0"/>
                    <w:autoSpaceDN w:val="0"/>
                    <w:adjustRightInd w:val="0"/>
                    <w:rPr>
                      <w:lang w:val="en-GB"/>
                    </w:rPr>
                  </w:pPr>
                  <w:r>
                    <w:rPr>
                      <w:lang w:val="en-GB"/>
                    </w:rPr>
                    <w:t>The initiative plans to introduce modernization and efficiencies within the IT infrastructure and implement solutions and manage the continual challenges in the current infrastructure environment. The goals to support this mission are:</w:t>
                  </w:r>
                </w:p>
                <w:p w14:paraId="4FD8B600" w14:textId="77777777" w:rsidR="00DA3BDD" w:rsidRDefault="00CB1052">
                  <w:pPr>
                    <w:pStyle w:val="Bulletwithtext2"/>
                    <w:numPr>
                      <w:ilvl w:val="0"/>
                      <w:numId w:val="36"/>
                    </w:numPr>
                    <w:rPr>
                      <w:rFonts w:ascii="Calibri" w:hAnsi="Calibri"/>
                    </w:rPr>
                  </w:pPr>
                  <w:r>
                    <w:rPr>
                      <w:rFonts w:ascii="Calibri" w:hAnsi="Calibri"/>
                    </w:rPr>
                    <w:t>Goal 1</w:t>
                  </w:r>
                </w:p>
                <w:p w14:paraId="47CAED33" w14:textId="77777777" w:rsidR="00DA3BDD" w:rsidRDefault="00CB1052">
                  <w:pPr>
                    <w:pStyle w:val="Bulletwithtext2"/>
                    <w:numPr>
                      <w:ilvl w:val="0"/>
                      <w:numId w:val="36"/>
                    </w:numPr>
                    <w:rPr>
                      <w:rFonts w:ascii="Calibri" w:hAnsi="Calibri"/>
                    </w:rPr>
                  </w:pPr>
                  <w:r>
                    <w:rPr>
                      <w:rFonts w:ascii="Calibri" w:hAnsi="Calibri"/>
                    </w:rPr>
                    <w:t>Goal 2</w:t>
                  </w:r>
                </w:p>
                <w:p w14:paraId="70C9A087" w14:textId="77777777" w:rsidR="00D02F28" w:rsidRDefault="00D02F28" w:rsidP="00D02F28">
                  <w:pPr>
                    <w:autoSpaceDE w:val="0"/>
                    <w:autoSpaceDN w:val="0"/>
                    <w:adjustRightInd w:val="0"/>
                    <w:rPr>
                      <w:lang w:val="en-GB"/>
                    </w:rPr>
                  </w:pPr>
                  <w:r>
                    <w:rPr>
                      <w:lang w:val="en-GB"/>
                    </w:rPr>
                    <w:t xml:space="preserve">The objectives of the </w:t>
                  </w:r>
                  <w:r>
                    <w:rPr>
                      <w:lang w:val="en-GB" w:eastAsia="zh-CN"/>
                    </w:rPr>
                    <w:t>&lt;</w:t>
                  </w:r>
                  <w:proofErr w:type="spellStart"/>
                  <w:r>
                    <w:rPr>
                      <w:lang w:val="en-GB" w:eastAsia="zh-CN"/>
                    </w:rPr>
                    <w:t>ProgramName</w:t>
                  </w:r>
                  <w:proofErr w:type="spellEnd"/>
                  <w:r>
                    <w:rPr>
                      <w:lang w:val="en-GB" w:eastAsia="zh-CN"/>
                    </w:rPr>
                    <w:t xml:space="preserve">&gt; </w:t>
                  </w:r>
                  <w:r>
                    <w:rPr>
                      <w:lang w:val="en-GB"/>
                    </w:rPr>
                    <w:t>are:</w:t>
                  </w:r>
                </w:p>
                <w:p w14:paraId="02204C90" w14:textId="77777777" w:rsidR="00D02F28" w:rsidRDefault="00D02F28" w:rsidP="00D02F28">
                  <w:pPr>
                    <w:pStyle w:val="Bulletwithtext2"/>
                    <w:numPr>
                      <w:ilvl w:val="0"/>
                      <w:numId w:val="36"/>
                    </w:numPr>
                    <w:rPr>
                      <w:rFonts w:ascii="Calibri" w:hAnsi="Calibri"/>
                    </w:rPr>
                  </w:pPr>
                  <w:r>
                    <w:rPr>
                      <w:rFonts w:ascii="Calibri" w:hAnsi="Calibri"/>
                    </w:rPr>
                    <w:t>Objective 1</w:t>
                  </w:r>
                </w:p>
                <w:p w14:paraId="2C25EAFC" w14:textId="77777777" w:rsidR="00D02F28" w:rsidRDefault="00D02F28" w:rsidP="00D02F28">
                  <w:pPr>
                    <w:pStyle w:val="Bulletwithtext2"/>
                    <w:numPr>
                      <w:ilvl w:val="0"/>
                      <w:numId w:val="36"/>
                    </w:numPr>
                    <w:rPr>
                      <w:rFonts w:ascii="Calibri" w:hAnsi="Calibri"/>
                    </w:rPr>
                  </w:pPr>
                  <w:r>
                    <w:rPr>
                      <w:rFonts w:ascii="Calibri" w:hAnsi="Calibri"/>
                    </w:rPr>
                    <w:t>Objective 2</w:t>
                  </w:r>
                </w:p>
                <w:p w14:paraId="45B481A4" w14:textId="77777777" w:rsidR="00D02F28" w:rsidRDefault="00D02F28" w:rsidP="00D02F28">
                  <w:pPr>
                    <w:autoSpaceDE w:val="0"/>
                    <w:autoSpaceDN w:val="0"/>
                    <w:adjustRightInd w:val="0"/>
                    <w:rPr>
                      <w:lang w:val="en-GB"/>
                    </w:rPr>
                  </w:pPr>
                  <w:r>
                    <w:rPr>
                      <w:lang w:val="en-GB"/>
                    </w:rPr>
                    <w:t xml:space="preserve">The </w:t>
                  </w:r>
                  <w:r>
                    <w:rPr>
                      <w:lang w:val="en-GB" w:eastAsia="zh-CN"/>
                    </w:rPr>
                    <w:t>&lt;</w:t>
                  </w:r>
                  <w:proofErr w:type="spellStart"/>
                  <w:r>
                    <w:rPr>
                      <w:lang w:val="en-GB" w:eastAsia="zh-CN"/>
                    </w:rPr>
                    <w:t>ProgramName</w:t>
                  </w:r>
                  <w:proofErr w:type="spellEnd"/>
                  <w:r>
                    <w:rPr>
                      <w:lang w:val="en-GB" w:eastAsia="zh-CN"/>
                    </w:rPr>
                    <w:t xml:space="preserve">&gt; </w:t>
                  </w:r>
                  <w:r>
                    <w:rPr>
                      <w:lang w:val="en-GB"/>
                    </w:rPr>
                    <w:t>scope:</w:t>
                  </w:r>
                </w:p>
                <w:p w14:paraId="38DE54FC" w14:textId="77777777" w:rsidR="00D02F28" w:rsidRDefault="00D02F28" w:rsidP="00D02F28">
                  <w:pPr>
                    <w:pStyle w:val="Bulletwithtext2"/>
                    <w:numPr>
                      <w:ilvl w:val="0"/>
                      <w:numId w:val="36"/>
                    </w:numPr>
                    <w:rPr>
                      <w:rFonts w:ascii="Calibri" w:hAnsi="Calibri"/>
                    </w:rPr>
                  </w:pPr>
                  <w:r>
                    <w:rPr>
                      <w:rFonts w:ascii="Calibri" w:hAnsi="Calibri"/>
                    </w:rPr>
                    <w:lastRenderedPageBreak/>
                    <w:t>Scope 1</w:t>
                  </w:r>
                </w:p>
                <w:p w14:paraId="446F0A4F" w14:textId="77777777" w:rsidR="00D02F28" w:rsidRDefault="00D02F28" w:rsidP="00D02F28">
                  <w:pPr>
                    <w:pStyle w:val="Bulletwithtext2"/>
                    <w:numPr>
                      <w:ilvl w:val="0"/>
                      <w:numId w:val="36"/>
                    </w:numPr>
                    <w:rPr>
                      <w:rFonts w:ascii="Calibri" w:hAnsi="Calibri"/>
                    </w:rPr>
                  </w:pPr>
                  <w:r>
                    <w:rPr>
                      <w:rFonts w:ascii="Calibri" w:hAnsi="Calibri"/>
                    </w:rPr>
                    <w:t>Scope 2</w:t>
                  </w:r>
                </w:p>
                <w:p w14:paraId="4EFA9724" w14:textId="77777777" w:rsidR="00DA3BDD" w:rsidRDefault="00DA3BDD">
                  <w:pPr>
                    <w:pStyle w:val="PlainText"/>
                    <w:rPr>
                      <w:rFonts w:ascii="Calibri" w:hAnsi="Calibri" w:cs="Arial"/>
                      <w:b/>
                      <w:i/>
                      <w:color w:val="800000"/>
                    </w:rPr>
                  </w:pPr>
                </w:p>
              </w:tc>
            </w:tr>
          </w:tbl>
          <w:p w14:paraId="54A48E01" w14:textId="77777777" w:rsidR="00DA3BDD" w:rsidRDefault="00DA3BDD">
            <w:pPr>
              <w:pStyle w:val="PlainText"/>
              <w:rPr>
                <w:rFonts w:ascii="Calibri" w:hAnsi="Calibri" w:cs="Arial"/>
                <w:b/>
                <w:sz w:val="24"/>
                <w:szCs w:val="24"/>
              </w:rPr>
            </w:pPr>
          </w:p>
          <w:p w14:paraId="4BD0B9EA" w14:textId="2F400750" w:rsidR="00DA3BDD" w:rsidRDefault="00CB1052">
            <w:pPr>
              <w:pStyle w:val="Header"/>
              <w:spacing w:before="120" w:after="120"/>
              <w:rPr>
                <w:rFonts w:cs="Arial"/>
                <w:b/>
                <w:bCs/>
                <w:sz w:val="24"/>
                <w:szCs w:val="24"/>
              </w:rPr>
            </w:pPr>
            <w:r>
              <w:rPr>
                <w:rFonts w:cs="Arial"/>
                <w:b/>
                <w:bCs/>
                <w:sz w:val="24"/>
                <w:szCs w:val="24"/>
              </w:rPr>
              <w:t>Program Assumption</w:t>
            </w:r>
            <w:r w:rsidR="00D02F28">
              <w:rPr>
                <w:rFonts w:cs="Arial"/>
                <w:b/>
                <w:bCs/>
                <w:sz w:val="24"/>
                <w:szCs w:val="24"/>
              </w:rPr>
              <w:t>, Constraints and Dependencies</w:t>
            </w:r>
          </w:p>
          <w:tbl>
            <w:tblPr>
              <w:tblStyle w:val="TableGrid"/>
              <w:tblW w:w="0" w:type="auto"/>
              <w:jc w:val="center"/>
              <w:tblLook w:val="01E0" w:firstRow="1" w:lastRow="1" w:firstColumn="1" w:lastColumn="1" w:noHBand="0" w:noVBand="0"/>
            </w:tblPr>
            <w:tblGrid>
              <w:gridCol w:w="10086"/>
            </w:tblGrid>
            <w:tr w:rsidR="00DA3BDD" w14:paraId="60D2F8AE" w14:textId="77777777">
              <w:trPr>
                <w:jc w:val="center"/>
              </w:trPr>
              <w:tc>
                <w:tcPr>
                  <w:tcW w:w="10086" w:type="dxa"/>
                </w:tcPr>
                <w:p w14:paraId="2179162F" w14:textId="77777777" w:rsidR="00DA3BDD" w:rsidRDefault="00CB1052">
                  <w:pPr>
                    <w:pStyle w:val="ListBullet"/>
                    <w:rPr>
                      <w:lang w:eastAsia="zh-CN"/>
                    </w:rPr>
                  </w:pPr>
                  <w:r>
                    <w:rPr>
                      <w:lang w:eastAsia="zh-CN"/>
                    </w:rPr>
                    <w:t>The Team proposal and revisions identify and explain the assumptions used for the &lt;</w:t>
                  </w:r>
                  <w:proofErr w:type="spellStart"/>
                  <w:r>
                    <w:rPr>
                      <w:lang w:eastAsia="zh-CN"/>
                    </w:rPr>
                    <w:t>ProgramName</w:t>
                  </w:r>
                  <w:proofErr w:type="spellEnd"/>
                  <w:r>
                    <w:rPr>
                      <w:lang w:eastAsia="zh-CN"/>
                    </w:rPr>
                    <w:t xml:space="preserve">&gt;. </w:t>
                  </w:r>
                </w:p>
                <w:p w14:paraId="3D54CA30" w14:textId="77777777" w:rsidR="00DA3BDD" w:rsidRDefault="00CB1052">
                  <w:pPr>
                    <w:numPr>
                      <w:ilvl w:val="0"/>
                      <w:numId w:val="37"/>
                    </w:numPr>
                    <w:spacing w:after="120"/>
                  </w:pPr>
                  <w:r>
                    <w:rPr>
                      <w:lang w:val="en-GB" w:eastAsia="zh-CN"/>
                    </w:rPr>
                    <w:t>Assumption 1</w:t>
                  </w:r>
                </w:p>
                <w:p w14:paraId="11735CAB" w14:textId="77777777" w:rsidR="00DA3BDD" w:rsidRPr="00D02F28" w:rsidRDefault="00CB1052">
                  <w:pPr>
                    <w:numPr>
                      <w:ilvl w:val="0"/>
                      <w:numId w:val="37"/>
                    </w:numPr>
                    <w:spacing w:after="120"/>
                  </w:pPr>
                  <w:r>
                    <w:rPr>
                      <w:lang w:val="en-GB" w:eastAsia="zh-CN"/>
                    </w:rPr>
                    <w:t>Assumption 2</w:t>
                  </w:r>
                </w:p>
                <w:p w14:paraId="10417A46" w14:textId="77777777" w:rsidR="00D02F28" w:rsidRDefault="00D02F28" w:rsidP="00D02F28">
                  <w:pPr>
                    <w:spacing w:after="120"/>
                    <w:rPr>
                      <w:lang w:eastAsia="zh-CN"/>
                    </w:rPr>
                  </w:pPr>
                  <w:r>
                    <w:rPr>
                      <w:lang w:eastAsia="zh-CN"/>
                    </w:rPr>
                    <w:t>Document any constraints or dependencies</w:t>
                  </w:r>
                </w:p>
                <w:p w14:paraId="78DD675B" w14:textId="3AFC8A2D" w:rsidR="00D02F28" w:rsidRDefault="00D02F28" w:rsidP="00D02F28">
                  <w:pPr>
                    <w:spacing w:after="120"/>
                  </w:pPr>
                </w:p>
              </w:tc>
            </w:tr>
          </w:tbl>
          <w:p w14:paraId="189B1756" w14:textId="77777777" w:rsidR="00DA3BDD" w:rsidRDefault="00DA3BDD">
            <w:pPr>
              <w:pStyle w:val="PlainText"/>
              <w:rPr>
                <w:rFonts w:ascii="Calibri" w:hAnsi="Calibri" w:cs="Arial"/>
                <w:b/>
                <w:sz w:val="24"/>
                <w:szCs w:val="24"/>
              </w:rPr>
            </w:pPr>
          </w:p>
          <w:p w14:paraId="39E2F336" w14:textId="77777777" w:rsidR="00DA3BDD" w:rsidRDefault="00DA3BDD">
            <w:pPr>
              <w:pStyle w:val="PlainText"/>
              <w:rPr>
                <w:rFonts w:ascii="Calibri" w:hAnsi="Calibri" w:cs="Arial"/>
                <w:b/>
                <w:sz w:val="24"/>
                <w:szCs w:val="24"/>
              </w:rPr>
            </w:pPr>
          </w:p>
          <w:p w14:paraId="52993C34" w14:textId="171E02EA" w:rsidR="00DA3BDD" w:rsidRDefault="00D02F28">
            <w:pPr>
              <w:pStyle w:val="Header"/>
              <w:spacing w:before="120" w:after="120"/>
              <w:rPr>
                <w:rFonts w:cs="Arial"/>
                <w:b/>
                <w:bCs/>
                <w:sz w:val="24"/>
                <w:szCs w:val="24"/>
              </w:rPr>
            </w:pPr>
            <w:r w:rsidRPr="00D02F28">
              <w:rPr>
                <w:rFonts w:cs="Arial"/>
                <w:b/>
                <w:bCs/>
                <w:sz w:val="24"/>
                <w:szCs w:val="24"/>
              </w:rPr>
              <w:t>Balancing the Portfolio and Managing dependencies</w:t>
            </w:r>
          </w:p>
          <w:tbl>
            <w:tblPr>
              <w:tblStyle w:val="TableGrid"/>
              <w:tblW w:w="0" w:type="auto"/>
              <w:jc w:val="center"/>
              <w:tblLook w:val="01E0" w:firstRow="1" w:lastRow="1" w:firstColumn="1" w:lastColumn="1" w:noHBand="0" w:noVBand="0"/>
            </w:tblPr>
            <w:tblGrid>
              <w:gridCol w:w="10086"/>
            </w:tblGrid>
            <w:tr w:rsidR="00DA3BDD" w14:paraId="41AC89AB" w14:textId="77777777">
              <w:trPr>
                <w:jc w:val="center"/>
              </w:trPr>
              <w:tc>
                <w:tcPr>
                  <w:tcW w:w="10086" w:type="dxa"/>
                </w:tcPr>
                <w:p w14:paraId="5BA76BB5" w14:textId="29B27536" w:rsidR="00D02F28" w:rsidRDefault="00CB1052" w:rsidP="00D02F28">
                  <w:pPr>
                    <w:pStyle w:val="ListBullet"/>
                  </w:pPr>
                  <w:r>
                    <w:t xml:space="preserve">Identifying and aligning the </w:t>
                  </w:r>
                </w:p>
                <w:p w14:paraId="509D6806" w14:textId="1C5C69DF" w:rsidR="00DA3BDD" w:rsidRDefault="00DA3BDD">
                  <w:pPr>
                    <w:pStyle w:val="ListBullet"/>
                  </w:pPr>
                </w:p>
              </w:tc>
            </w:tr>
          </w:tbl>
          <w:p w14:paraId="132A36A5" w14:textId="77777777" w:rsidR="00DA3BDD" w:rsidRDefault="00DA3BDD">
            <w:pPr>
              <w:pStyle w:val="PlainText"/>
              <w:rPr>
                <w:rFonts w:ascii="Calibri" w:hAnsi="Calibri" w:cs="Arial"/>
                <w:b/>
                <w:sz w:val="24"/>
                <w:szCs w:val="24"/>
              </w:rPr>
            </w:pPr>
          </w:p>
          <w:p w14:paraId="4B094745" w14:textId="5839E586" w:rsidR="00DA3BDD" w:rsidRDefault="00303AE3">
            <w:pPr>
              <w:pStyle w:val="Header"/>
              <w:spacing w:before="120" w:after="120"/>
              <w:rPr>
                <w:rFonts w:cs="Arial"/>
                <w:b/>
                <w:bCs/>
                <w:sz w:val="24"/>
                <w:szCs w:val="24"/>
              </w:rPr>
            </w:pPr>
            <w:r>
              <w:rPr>
                <w:rFonts w:cs="Arial"/>
                <w:b/>
                <w:sz w:val="24"/>
                <w:szCs w:val="24"/>
              </w:rPr>
              <w:t>Description of Portfolio</w:t>
            </w:r>
            <w:r w:rsidR="00CB1052">
              <w:rPr>
                <w:rFonts w:cs="Arial"/>
                <w:b/>
                <w:sz w:val="24"/>
                <w:szCs w:val="24"/>
              </w:rPr>
              <w:t xml:space="preserve"> Stakeholder Responsibility:</w:t>
            </w:r>
          </w:p>
          <w:tbl>
            <w:tblPr>
              <w:tblStyle w:val="TableGrid"/>
              <w:tblW w:w="0" w:type="auto"/>
              <w:jc w:val="center"/>
              <w:tblLook w:val="01E0" w:firstRow="1" w:lastRow="1" w:firstColumn="1" w:lastColumn="1" w:noHBand="0" w:noVBand="0"/>
            </w:tblPr>
            <w:tblGrid>
              <w:gridCol w:w="10086"/>
            </w:tblGrid>
            <w:tr w:rsidR="00DA3BDD" w14:paraId="6A8C6F5A" w14:textId="77777777">
              <w:trPr>
                <w:jc w:val="center"/>
              </w:trPr>
              <w:tc>
                <w:tcPr>
                  <w:tcW w:w="10086" w:type="dxa"/>
                </w:tcPr>
                <w:p w14:paraId="3E000951" w14:textId="77777777" w:rsidR="00DA3BDD" w:rsidRDefault="00DA3BDD">
                  <w:pPr>
                    <w:pStyle w:val="PlainText"/>
                    <w:rPr>
                      <w:rFonts w:ascii="Calibri" w:hAnsi="Calibri" w:cs="Arial"/>
                      <w:b/>
                      <w:sz w:val="24"/>
                      <w:szCs w:val="24"/>
                    </w:rPr>
                  </w:pPr>
                </w:p>
                <w:tbl>
                  <w:tblPr>
                    <w:tblStyle w:val="TableGrid"/>
                    <w:tblW w:w="0" w:type="auto"/>
                    <w:jc w:val="center"/>
                    <w:tblLook w:val="01E0" w:firstRow="1" w:lastRow="1" w:firstColumn="1" w:lastColumn="1" w:noHBand="0" w:noVBand="0"/>
                  </w:tblPr>
                  <w:tblGrid>
                    <w:gridCol w:w="9860"/>
                  </w:tblGrid>
                  <w:tr w:rsidR="00DA3BDD" w14:paraId="161FA876" w14:textId="77777777">
                    <w:trPr>
                      <w:jc w:val="center"/>
                    </w:trPr>
                    <w:tc>
                      <w:tcPr>
                        <w:tcW w:w="10282" w:type="dxa"/>
                      </w:tcPr>
                      <w:bookmarkStart w:id="4" w:name="Text16"/>
                      <w:p w14:paraId="22724DCE" w14:textId="77777777" w:rsidR="00DA3BDD" w:rsidRDefault="00CB1052">
                        <w:pPr>
                          <w:pStyle w:val="PlainText"/>
                          <w:rPr>
                            <w:rFonts w:ascii="Calibri" w:hAnsi="Calibri" w:cs="Arial"/>
                            <w:b/>
                            <w:i/>
                            <w:color w:val="800000"/>
                          </w:rPr>
                        </w:pPr>
                        <w:r>
                          <w:rPr>
                            <w:rFonts w:ascii="Calibri" w:hAnsi="Calibri" w:cs="Arial"/>
                            <w:b/>
                            <w:i/>
                            <w:color w:val="800000"/>
                          </w:rPr>
                          <w:fldChar w:fldCharType="begin">
                            <w:ffData>
                              <w:name w:val="Text16"/>
                              <w:enabled/>
                              <w:calcOnExit w:val="0"/>
                              <w:textInput>
                                <w:default w:val="Click here and delete this tip: List all Stakeholders involved, with their associated Departments, Roles, Responsibilities, Phone numbers and Email addresses. Include WilmerHale Employees, contractors, and consultants."/>
                              </w:textInput>
                            </w:ffData>
                          </w:fldChar>
                        </w:r>
                        <w:r>
                          <w:rPr>
                            <w:rFonts w:ascii="Calibri" w:hAnsi="Calibri" w:cs="Arial"/>
                            <w:b/>
                            <w:i/>
                            <w:color w:val="800000"/>
                          </w:rPr>
                          <w:instrText xml:space="preserve"> FORMTEXT </w:instrText>
                        </w:r>
                        <w:r>
                          <w:rPr>
                            <w:rFonts w:ascii="Calibri" w:hAnsi="Calibri" w:cs="Arial"/>
                            <w:b/>
                            <w:i/>
                            <w:color w:val="800000"/>
                          </w:rPr>
                        </w:r>
                        <w:r>
                          <w:rPr>
                            <w:rFonts w:ascii="Calibri" w:hAnsi="Calibri" w:cs="Arial"/>
                            <w:b/>
                            <w:i/>
                            <w:color w:val="800000"/>
                          </w:rPr>
                          <w:fldChar w:fldCharType="separate"/>
                        </w:r>
                        <w:r>
                          <w:rPr>
                            <w:rFonts w:ascii="Calibri" w:hAnsi="Calibri" w:cs="Arial"/>
                            <w:b/>
                            <w:i/>
                            <w:noProof/>
                            <w:color w:val="800000"/>
                          </w:rPr>
                          <w:t>Click here and delete this tip: List all Stakeholders involved, with their associated Departments, Roles, Responsibilities, Phone numbers and Email addresses. Include WilmerHale Employees, contractors, and consultants.</w:t>
                        </w:r>
                        <w:r>
                          <w:rPr>
                            <w:rFonts w:ascii="Calibri" w:hAnsi="Calibri" w:cs="Arial"/>
                            <w:b/>
                            <w:i/>
                            <w:color w:val="800000"/>
                          </w:rPr>
                          <w:fldChar w:fldCharType="end"/>
                        </w:r>
                        <w:bookmarkEnd w:id="4"/>
                      </w:p>
                    </w:tc>
                  </w:tr>
                </w:tbl>
                <w:p w14:paraId="578E7B6D" w14:textId="77777777" w:rsidR="00DA3BDD" w:rsidRDefault="00DA3BDD">
                  <w:pPr>
                    <w:pStyle w:val="PlainText"/>
                    <w:rPr>
                      <w:rFonts w:ascii="Calibri" w:hAnsi="Calibri" w:cs="Arial"/>
                      <w:b/>
                      <w:sz w:val="24"/>
                      <w:szCs w:val="24"/>
                    </w:rPr>
                  </w:pPr>
                </w:p>
                <w:tbl>
                  <w:tblPr>
                    <w:tblStyle w:val="TableGrid"/>
                    <w:tblW w:w="9822" w:type="dxa"/>
                    <w:jc w:val="center"/>
                    <w:tblLook w:val="01E0" w:firstRow="1" w:lastRow="1" w:firstColumn="1" w:lastColumn="1" w:noHBand="0" w:noVBand="0"/>
                  </w:tblPr>
                  <w:tblGrid>
                    <w:gridCol w:w="1237"/>
                    <w:gridCol w:w="1988"/>
                    <w:gridCol w:w="1765"/>
                    <w:gridCol w:w="3612"/>
                    <w:gridCol w:w="1220"/>
                  </w:tblGrid>
                  <w:tr w:rsidR="00DA3BDD" w14:paraId="6D560E0E" w14:textId="77777777">
                    <w:trPr>
                      <w:jc w:val="center"/>
                    </w:trPr>
                    <w:tc>
                      <w:tcPr>
                        <w:tcW w:w="1237" w:type="dxa"/>
                        <w:shd w:val="clear" w:color="auto" w:fill="C0C0C0"/>
                      </w:tcPr>
                      <w:p w14:paraId="1021E628" w14:textId="77777777" w:rsidR="00DA3BDD" w:rsidRDefault="00CB1052">
                        <w:pPr>
                          <w:pStyle w:val="Annote"/>
                          <w:jc w:val="center"/>
                          <w:rPr>
                            <w:rFonts w:ascii="Calibri" w:hAnsi="Calibri"/>
                            <w:b/>
                            <w:i w:val="0"/>
                            <w:color w:val="auto"/>
                          </w:rPr>
                        </w:pPr>
                        <w:r>
                          <w:rPr>
                            <w:rFonts w:ascii="Calibri" w:hAnsi="Calibri"/>
                            <w:b/>
                            <w:i w:val="0"/>
                            <w:color w:val="auto"/>
                          </w:rPr>
                          <w:t>Name/Title</w:t>
                        </w:r>
                      </w:p>
                    </w:tc>
                    <w:tc>
                      <w:tcPr>
                        <w:tcW w:w="1988" w:type="dxa"/>
                        <w:shd w:val="clear" w:color="auto" w:fill="C0C0C0"/>
                      </w:tcPr>
                      <w:p w14:paraId="7F875309" w14:textId="77777777" w:rsidR="00DA3BDD" w:rsidRDefault="00CB1052">
                        <w:pPr>
                          <w:pStyle w:val="Annote"/>
                          <w:jc w:val="center"/>
                          <w:rPr>
                            <w:rFonts w:ascii="Calibri" w:hAnsi="Calibri"/>
                            <w:b/>
                            <w:i w:val="0"/>
                            <w:color w:val="auto"/>
                          </w:rPr>
                        </w:pPr>
                        <w:r>
                          <w:rPr>
                            <w:rFonts w:ascii="Calibri" w:hAnsi="Calibri"/>
                            <w:b/>
                            <w:i w:val="0"/>
                            <w:color w:val="auto"/>
                          </w:rPr>
                          <w:t>Organization/Dept.</w:t>
                        </w:r>
                      </w:p>
                    </w:tc>
                    <w:tc>
                      <w:tcPr>
                        <w:tcW w:w="1765" w:type="dxa"/>
                        <w:shd w:val="clear" w:color="auto" w:fill="C0C0C0"/>
                      </w:tcPr>
                      <w:p w14:paraId="05897D8E" w14:textId="77777777" w:rsidR="00DA3BDD" w:rsidRDefault="00CB1052">
                        <w:pPr>
                          <w:pStyle w:val="Annote"/>
                          <w:jc w:val="center"/>
                          <w:rPr>
                            <w:rFonts w:ascii="Calibri" w:hAnsi="Calibri"/>
                            <w:b/>
                            <w:i w:val="0"/>
                            <w:color w:val="auto"/>
                          </w:rPr>
                        </w:pPr>
                        <w:r>
                          <w:rPr>
                            <w:rFonts w:ascii="Calibri" w:hAnsi="Calibri"/>
                            <w:b/>
                            <w:i w:val="0"/>
                            <w:color w:val="auto"/>
                          </w:rPr>
                          <w:t>Program Role</w:t>
                        </w:r>
                      </w:p>
                    </w:tc>
                    <w:tc>
                      <w:tcPr>
                        <w:tcW w:w="3612" w:type="dxa"/>
                        <w:shd w:val="clear" w:color="auto" w:fill="C0C0C0"/>
                      </w:tcPr>
                      <w:p w14:paraId="06A258AD" w14:textId="77777777" w:rsidR="00DA3BDD" w:rsidRDefault="00CB1052">
                        <w:pPr>
                          <w:pStyle w:val="Annote"/>
                          <w:jc w:val="center"/>
                          <w:rPr>
                            <w:rFonts w:ascii="Calibri" w:hAnsi="Calibri"/>
                            <w:b/>
                            <w:i w:val="0"/>
                            <w:color w:val="auto"/>
                          </w:rPr>
                        </w:pPr>
                        <w:r>
                          <w:rPr>
                            <w:rFonts w:ascii="Calibri" w:hAnsi="Calibri"/>
                            <w:b/>
                            <w:i w:val="0"/>
                            <w:color w:val="auto"/>
                          </w:rPr>
                          <w:t>Responsibility</w:t>
                        </w:r>
                      </w:p>
                    </w:tc>
                    <w:tc>
                      <w:tcPr>
                        <w:tcW w:w="1220" w:type="dxa"/>
                        <w:shd w:val="clear" w:color="auto" w:fill="C0C0C0"/>
                      </w:tcPr>
                      <w:p w14:paraId="1D309F25" w14:textId="77777777" w:rsidR="00DA3BDD" w:rsidRDefault="00CB1052">
                        <w:pPr>
                          <w:pStyle w:val="Annote"/>
                          <w:jc w:val="center"/>
                          <w:rPr>
                            <w:rFonts w:ascii="Calibri" w:hAnsi="Calibri"/>
                            <w:b/>
                            <w:i w:val="0"/>
                            <w:color w:val="auto"/>
                          </w:rPr>
                        </w:pPr>
                        <w:r>
                          <w:rPr>
                            <w:rFonts w:ascii="Calibri" w:hAnsi="Calibri"/>
                            <w:b/>
                            <w:i w:val="0"/>
                            <w:color w:val="auto"/>
                          </w:rPr>
                          <w:t>Phone</w:t>
                        </w:r>
                      </w:p>
                    </w:tc>
                  </w:tr>
                  <w:tr w:rsidR="00DA3BDD" w14:paraId="3D8D9526" w14:textId="77777777">
                    <w:trPr>
                      <w:jc w:val="center"/>
                    </w:trPr>
                    <w:tc>
                      <w:tcPr>
                        <w:tcW w:w="1237" w:type="dxa"/>
                      </w:tcPr>
                      <w:p w14:paraId="19661118" w14:textId="77777777" w:rsidR="00DA3BDD" w:rsidRDefault="00CB1052">
                        <w:pPr>
                          <w:pStyle w:val="Annote"/>
                          <w:rPr>
                            <w:rFonts w:ascii="Calibri" w:hAnsi="Calibri"/>
                            <w:i w:val="0"/>
                            <w:color w:val="auto"/>
                          </w:rPr>
                        </w:pPr>
                        <w:r>
                          <w:rPr>
                            <w:rFonts w:ascii="Calibri" w:hAnsi="Calibri"/>
                            <w:i w:val="0"/>
                            <w:color w:val="auto"/>
                          </w:rPr>
                          <w:fldChar w:fldCharType="begin">
                            <w:ffData>
                              <w:name w:val="Text6"/>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988" w:type="dxa"/>
                      </w:tcPr>
                      <w:p w14:paraId="7BAA8FAB" w14:textId="77777777" w:rsidR="00DA3BDD" w:rsidRDefault="00CB1052">
                        <w:pPr>
                          <w:pStyle w:val="Annote"/>
                          <w:rPr>
                            <w:rFonts w:ascii="Calibri" w:hAnsi="Calibri"/>
                            <w:i w:val="0"/>
                            <w:color w:val="auto"/>
                          </w:rPr>
                        </w:pPr>
                        <w:r>
                          <w:rPr>
                            <w:rFonts w:ascii="Calibri" w:hAnsi="Calibri"/>
                            <w:i w:val="0"/>
                            <w:color w:val="auto"/>
                          </w:rPr>
                          <w:fldChar w:fldCharType="begin">
                            <w:ffData>
                              <w:name w:val="Text10"/>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765" w:type="dxa"/>
                      </w:tcPr>
                      <w:p w14:paraId="59569E09" w14:textId="77777777" w:rsidR="00DA3BDD" w:rsidRDefault="00CB1052">
                        <w:pPr>
                          <w:pStyle w:val="Annote"/>
                          <w:rPr>
                            <w:rFonts w:ascii="Calibri" w:hAnsi="Calibri"/>
                            <w:i w:val="0"/>
                            <w:color w:val="auto"/>
                          </w:rPr>
                        </w:pPr>
                        <w:r>
                          <w:rPr>
                            <w:rFonts w:ascii="Calibri" w:hAnsi="Calibri"/>
                            <w:i w:val="0"/>
                            <w:color w:val="auto"/>
                          </w:rPr>
                          <w:t>Executive Sponsor</w:t>
                        </w:r>
                      </w:p>
                    </w:tc>
                    <w:tc>
                      <w:tcPr>
                        <w:tcW w:w="3612" w:type="dxa"/>
                      </w:tcPr>
                      <w:p w14:paraId="6AF9B67A" w14:textId="77777777" w:rsidR="00DA3BDD" w:rsidRDefault="00CB1052">
                        <w:pPr>
                          <w:pStyle w:val="Annote"/>
                          <w:jc w:val="center"/>
                          <w:rPr>
                            <w:rFonts w:ascii="Calibri" w:hAnsi="Calibri"/>
                            <w:i w:val="0"/>
                            <w:color w:val="auto"/>
                          </w:rPr>
                        </w:pPr>
                        <w:r>
                          <w:rPr>
                            <w:i w:val="0"/>
                            <w:color w:val="auto"/>
                          </w:rPr>
                          <w:t>Champion the project to the firm.</w:t>
                        </w:r>
                      </w:p>
                    </w:tc>
                    <w:tc>
                      <w:tcPr>
                        <w:tcW w:w="1220" w:type="dxa"/>
                      </w:tcPr>
                      <w:p w14:paraId="08DA6627" w14:textId="77777777" w:rsidR="00DA3BDD" w:rsidRDefault="00CB1052">
                        <w:pPr>
                          <w:pStyle w:val="Annote"/>
                          <w:jc w:val="center"/>
                          <w:rPr>
                            <w:rFonts w:ascii="Calibri" w:hAnsi="Calibri"/>
                            <w:i w:val="0"/>
                            <w:color w:val="auto"/>
                          </w:rPr>
                        </w:pPr>
                        <w:r>
                          <w:rPr>
                            <w:rFonts w:ascii="Calibri" w:hAnsi="Calibri"/>
                            <w:i w:val="0"/>
                            <w:color w:val="auto"/>
                          </w:rPr>
                          <w:fldChar w:fldCharType="begin">
                            <w:ffData>
                              <w:name w:val="Text13"/>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r>
                  <w:tr w:rsidR="00DA3BDD" w14:paraId="34A5604C" w14:textId="77777777">
                    <w:trPr>
                      <w:jc w:val="center"/>
                    </w:trPr>
                    <w:tc>
                      <w:tcPr>
                        <w:tcW w:w="1237" w:type="dxa"/>
                      </w:tcPr>
                      <w:p w14:paraId="7B9FA85F" w14:textId="77777777" w:rsidR="00DA3BDD" w:rsidRDefault="00CB1052">
                        <w:pPr>
                          <w:pStyle w:val="Annote"/>
                          <w:rPr>
                            <w:rFonts w:ascii="Calibri" w:hAnsi="Calibri"/>
                            <w:i w:val="0"/>
                            <w:color w:val="auto"/>
                          </w:rPr>
                        </w:pPr>
                        <w:r>
                          <w:rPr>
                            <w:rFonts w:ascii="Calibri" w:hAnsi="Calibri"/>
                            <w:i w:val="0"/>
                            <w:color w:val="auto"/>
                          </w:rPr>
                          <w:fldChar w:fldCharType="begin">
                            <w:ffData>
                              <w:name w:val="Text6"/>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988" w:type="dxa"/>
                      </w:tcPr>
                      <w:p w14:paraId="370B2EFC" w14:textId="77777777" w:rsidR="00DA3BDD" w:rsidRDefault="00CB1052">
                        <w:pPr>
                          <w:pStyle w:val="Annote"/>
                          <w:rPr>
                            <w:rFonts w:ascii="Calibri" w:hAnsi="Calibri"/>
                            <w:i w:val="0"/>
                            <w:color w:val="auto"/>
                          </w:rPr>
                        </w:pPr>
                        <w:r>
                          <w:rPr>
                            <w:rFonts w:ascii="Calibri" w:hAnsi="Calibri"/>
                            <w:i w:val="0"/>
                            <w:color w:val="auto"/>
                          </w:rPr>
                          <w:fldChar w:fldCharType="begin">
                            <w:ffData>
                              <w:name w:val="Text10"/>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765" w:type="dxa"/>
                      </w:tcPr>
                      <w:p w14:paraId="431657BB" w14:textId="77777777" w:rsidR="00DA3BDD" w:rsidRDefault="00CB1052">
                        <w:pPr>
                          <w:pStyle w:val="Annote"/>
                          <w:rPr>
                            <w:rFonts w:ascii="Calibri" w:hAnsi="Calibri"/>
                            <w:i w:val="0"/>
                            <w:color w:val="auto"/>
                          </w:rPr>
                        </w:pPr>
                        <w:r>
                          <w:rPr>
                            <w:rFonts w:ascii="Calibri" w:hAnsi="Calibri"/>
                            <w:i w:val="0"/>
                            <w:color w:val="auto"/>
                          </w:rPr>
                          <w:t>Business Owner</w:t>
                        </w:r>
                      </w:p>
                    </w:tc>
                    <w:tc>
                      <w:tcPr>
                        <w:tcW w:w="3612" w:type="dxa"/>
                      </w:tcPr>
                      <w:p w14:paraId="4B308723" w14:textId="77777777" w:rsidR="00DA3BDD" w:rsidRDefault="00CB1052">
                        <w:pPr>
                          <w:pStyle w:val="Annote"/>
                          <w:jc w:val="center"/>
                          <w:rPr>
                            <w:rFonts w:ascii="Calibri" w:hAnsi="Calibri"/>
                            <w:i w:val="0"/>
                            <w:color w:val="auto"/>
                          </w:rPr>
                        </w:pPr>
                        <w:r>
                          <w:rPr>
                            <w:i w:val="0"/>
                            <w:color w:val="auto"/>
                          </w:rPr>
                          <w:t>Executive responsible for making project decisions on behalf of the Executive Sponsor and business that will affect the project solution.</w:t>
                        </w:r>
                      </w:p>
                    </w:tc>
                    <w:tc>
                      <w:tcPr>
                        <w:tcW w:w="1220" w:type="dxa"/>
                      </w:tcPr>
                      <w:p w14:paraId="1FBD1A44" w14:textId="77777777" w:rsidR="00DA3BDD" w:rsidRDefault="00CB1052">
                        <w:pPr>
                          <w:pStyle w:val="Annote"/>
                          <w:jc w:val="center"/>
                          <w:rPr>
                            <w:rFonts w:ascii="Calibri" w:hAnsi="Calibri"/>
                            <w:i w:val="0"/>
                            <w:color w:val="auto"/>
                          </w:rPr>
                        </w:pPr>
                        <w:r>
                          <w:rPr>
                            <w:rFonts w:ascii="Calibri" w:hAnsi="Calibri"/>
                            <w:i w:val="0"/>
                            <w:color w:val="auto"/>
                          </w:rPr>
                          <w:fldChar w:fldCharType="begin">
                            <w:ffData>
                              <w:name w:val="Text13"/>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r>
                  <w:tr w:rsidR="00DA3BDD" w14:paraId="7BDAE754" w14:textId="77777777">
                    <w:trPr>
                      <w:jc w:val="center"/>
                    </w:trPr>
                    <w:tc>
                      <w:tcPr>
                        <w:tcW w:w="1237" w:type="dxa"/>
                      </w:tcPr>
                      <w:p w14:paraId="476C02EC" w14:textId="77777777" w:rsidR="00DA3BDD" w:rsidRDefault="00CB1052">
                        <w:pPr>
                          <w:pStyle w:val="Annote"/>
                          <w:rPr>
                            <w:rFonts w:ascii="Calibri" w:hAnsi="Calibri"/>
                            <w:i w:val="0"/>
                            <w:color w:val="auto"/>
                          </w:rPr>
                        </w:pPr>
                        <w:r>
                          <w:rPr>
                            <w:rFonts w:ascii="Calibri" w:hAnsi="Calibri"/>
                            <w:i w:val="0"/>
                            <w:color w:val="auto"/>
                          </w:rPr>
                          <w:lastRenderedPageBreak/>
                          <w:fldChar w:fldCharType="begin">
                            <w:ffData>
                              <w:name w:val="Text6"/>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988" w:type="dxa"/>
                      </w:tcPr>
                      <w:p w14:paraId="15B9043C" w14:textId="77777777" w:rsidR="00DA3BDD" w:rsidRDefault="00CB1052">
                        <w:pPr>
                          <w:pStyle w:val="Annote"/>
                          <w:rPr>
                            <w:rFonts w:ascii="Calibri" w:hAnsi="Calibri"/>
                            <w:i w:val="0"/>
                            <w:color w:val="auto"/>
                          </w:rPr>
                        </w:pPr>
                        <w:r>
                          <w:rPr>
                            <w:rFonts w:ascii="Calibri" w:hAnsi="Calibri"/>
                            <w:i w:val="0"/>
                            <w:color w:val="auto"/>
                          </w:rPr>
                          <w:fldChar w:fldCharType="begin">
                            <w:ffData>
                              <w:name w:val="Text10"/>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765" w:type="dxa"/>
                      </w:tcPr>
                      <w:p w14:paraId="75E425DE" w14:textId="77777777" w:rsidR="00DA3BDD" w:rsidRDefault="00CB1052">
                        <w:pPr>
                          <w:pStyle w:val="Annote"/>
                          <w:rPr>
                            <w:rFonts w:ascii="Calibri" w:hAnsi="Calibri"/>
                            <w:i w:val="0"/>
                            <w:color w:val="auto"/>
                          </w:rPr>
                        </w:pPr>
                        <w:r>
                          <w:rPr>
                            <w:rFonts w:ascii="Calibri" w:hAnsi="Calibri"/>
                            <w:i w:val="0"/>
                            <w:color w:val="auto"/>
                          </w:rPr>
                          <w:t>Business Relationship Manager</w:t>
                        </w:r>
                      </w:p>
                    </w:tc>
                    <w:tc>
                      <w:tcPr>
                        <w:tcW w:w="3612" w:type="dxa"/>
                      </w:tcPr>
                      <w:p w14:paraId="4C8DBF11" w14:textId="77777777" w:rsidR="00DA3BDD" w:rsidRDefault="00CB1052">
                        <w:pPr>
                          <w:pStyle w:val="Annote"/>
                          <w:jc w:val="center"/>
                          <w:rPr>
                            <w:rFonts w:ascii="Calibri" w:hAnsi="Calibri"/>
                            <w:i w:val="0"/>
                            <w:color w:val="auto"/>
                          </w:rPr>
                        </w:pPr>
                        <w:r>
                          <w:rPr>
                            <w:rFonts w:ascii="Calibri" w:hAnsi="Calibri"/>
                            <w:i w:val="0"/>
                            <w:color w:val="auto"/>
                          </w:rPr>
                          <w:t>Responsible for eliciting requirements from and assisting the Business Owner with developing the Program / Project Charters. Acts as an account management representative for the Business Owner and Firm.</w:t>
                        </w:r>
                      </w:p>
                    </w:tc>
                    <w:tc>
                      <w:tcPr>
                        <w:tcW w:w="1220" w:type="dxa"/>
                      </w:tcPr>
                      <w:p w14:paraId="74E7CE1B" w14:textId="77777777" w:rsidR="00DA3BDD" w:rsidRDefault="00CB1052">
                        <w:pPr>
                          <w:pStyle w:val="Annote"/>
                          <w:jc w:val="center"/>
                          <w:rPr>
                            <w:rFonts w:ascii="Calibri" w:hAnsi="Calibri"/>
                            <w:i w:val="0"/>
                            <w:color w:val="auto"/>
                          </w:rPr>
                        </w:pPr>
                        <w:r>
                          <w:rPr>
                            <w:rFonts w:ascii="Calibri" w:hAnsi="Calibri"/>
                            <w:i w:val="0"/>
                            <w:color w:val="auto"/>
                          </w:rPr>
                          <w:fldChar w:fldCharType="begin">
                            <w:ffData>
                              <w:name w:val="Text13"/>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r>
                  <w:tr w:rsidR="00DA3BDD" w14:paraId="122D0AD3" w14:textId="77777777">
                    <w:trPr>
                      <w:jc w:val="center"/>
                    </w:trPr>
                    <w:tc>
                      <w:tcPr>
                        <w:tcW w:w="1237" w:type="dxa"/>
                      </w:tcPr>
                      <w:p w14:paraId="17E975BB" w14:textId="77777777" w:rsidR="00DA3BDD" w:rsidRDefault="00CB1052">
                        <w:pPr>
                          <w:pStyle w:val="Annote"/>
                          <w:rPr>
                            <w:rFonts w:ascii="Calibri" w:hAnsi="Calibri"/>
                            <w:i w:val="0"/>
                            <w:color w:val="auto"/>
                          </w:rPr>
                        </w:pPr>
                        <w:r>
                          <w:rPr>
                            <w:rFonts w:ascii="Calibri" w:hAnsi="Calibri"/>
                            <w:i w:val="0"/>
                            <w:color w:val="auto"/>
                          </w:rPr>
                          <w:fldChar w:fldCharType="begin">
                            <w:ffData>
                              <w:name w:val="Text6"/>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988" w:type="dxa"/>
                      </w:tcPr>
                      <w:p w14:paraId="72565648" w14:textId="77777777" w:rsidR="00DA3BDD" w:rsidRDefault="00CB1052">
                        <w:pPr>
                          <w:pStyle w:val="Annote"/>
                          <w:rPr>
                            <w:rFonts w:ascii="Calibri" w:hAnsi="Calibri"/>
                            <w:i w:val="0"/>
                            <w:color w:val="auto"/>
                          </w:rPr>
                        </w:pPr>
                        <w:r>
                          <w:rPr>
                            <w:rFonts w:ascii="Calibri" w:hAnsi="Calibri"/>
                            <w:i w:val="0"/>
                            <w:color w:val="auto"/>
                          </w:rPr>
                          <w:fldChar w:fldCharType="begin">
                            <w:ffData>
                              <w:name w:val="Text10"/>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765" w:type="dxa"/>
                      </w:tcPr>
                      <w:p w14:paraId="7538EFB4" w14:textId="77777777" w:rsidR="00DA3BDD" w:rsidRDefault="00CB1052">
                        <w:pPr>
                          <w:pStyle w:val="Annote"/>
                          <w:rPr>
                            <w:rFonts w:ascii="Calibri" w:hAnsi="Calibri"/>
                            <w:color w:val="auto"/>
                          </w:rPr>
                        </w:pPr>
                        <w:r>
                          <w:rPr>
                            <w:rFonts w:ascii="Calibri" w:hAnsi="Calibri"/>
                            <w:i w:val="0"/>
                            <w:color w:val="auto"/>
                          </w:rPr>
                          <w:t>Program Manager</w:t>
                        </w:r>
                      </w:p>
                    </w:tc>
                    <w:tc>
                      <w:tcPr>
                        <w:tcW w:w="3612" w:type="dxa"/>
                      </w:tcPr>
                      <w:p w14:paraId="2450CDCB" w14:textId="77777777" w:rsidR="00DA3BDD" w:rsidRDefault="00CB1052">
                        <w:pPr>
                          <w:pStyle w:val="Table"/>
                          <w:numPr>
                            <w:ilvl w:val="0"/>
                            <w:numId w:val="38"/>
                          </w:numPr>
                          <w:spacing w:before="40" w:after="40"/>
                          <w:ind w:hanging="372"/>
                          <w:rPr>
                            <w:rFonts w:ascii="Calibri" w:hAnsi="Calibri"/>
                          </w:rPr>
                        </w:pPr>
                        <w:r>
                          <w:rPr>
                            <w:rFonts w:ascii="Calibri" w:hAnsi="Calibri"/>
                          </w:rPr>
                          <w:t>Responsible for program execution</w:t>
                        </w:r>
                      </w:p>
                      <w:p w14:paraId="4AF3B2E5" w14:textId="77777777" w:rsidR="00DA3BDD" w:rsidRDefault="00CB1052">
                        <w:pPr>
                          <w:pStyle w:val="Table"/>
                          <w:numPr>
                            <w:ilvl w:val="1"/>
                            <w:numId w:val="38"/>
                          </w:numPr>
                          <w:spacing w:before="40" w:after="40"/>
                          <w:rPr>
                            <w:rFonts w:ascii="Calibri" w:hAnsi="Calibri"/>
                          </w:rPr>
                        </w:pPr>
                        <w:r>
                          <w:rPr>
                            <w:rFonts w:ascii="Calibri" w:hAnsi="Calibri"/>
                          </w:rPr>
                          <w:t>Governance</w:t>
                        </w:r>
                      </w:p>
                      <w:p w14:paraId="0222E658" w14:textId="77777777" w:rsidR="00DA3BDD" w:rsidRDefault="00CB1052">
                        <w:pPr>
                          <w:pStyle w:val="Table"/>
                          <w:numPr>
                            <w:ilvl w:val="1"/>
                            <w:numId w:val="38"/>
                          </w:numPr>
                          <w:spacing w:before="40" w:after="40"/>
                          <w:rPr>
                            <w:rFonts w:ascii="Calibri" w:hAnsi="Calibri"/>
                          </w:rPr>
                        </w:pPr>
                        <w:r>
                          <w:rPr>
                            <w:rFonts w:ascii="Calibri" w:hAnsi="Calibri"/>
                          </w:rPr>
                          <w:t>Resource management</w:t>
                        </w:r>
                      </w:p>
                      <w:p w14:paraId="0FEB67B5" w14:textId="77777777" w:rsidR="00DA3BDD" w:rsidRDefault="00CB1052">
                        <w:pPr>
                          <w:pStyle w:val="Table"/>
                          <w:numPr>
                            <w:ilvl w:val="1"/>
                            <w:numId w:val="38"/>
                          </w:numPr>
                          <w:spacing w:before="40" w:after="40"/>
                          <w:rPr>
                            <w:rFonts w:ascii="Calibri" w:hAnsi="Calibri"/>
                          </w:rPr>
                        </w:pPr>
                        <w:r>
                          <w:rPr>
                            <w:rFonts w:ascii="Calibri" w:hAnsi="Calibri"/>
                          </w:rPr>
                          <w:t>Scope management</w:t>
                        </w:r>
                      </w:p>
                      <w:p w14:paraId="54F644E6" w14:textId="77777777" w:rsidR="00DA3BDD" w:rsidRDefault="00CB1052">
                        <w:pPr>
                          <w:pStyle w:val="Table"/>
                          <w:numPr>
                            <w:ilvl w:val="1"/>
                            <w:numId w:val="38"/>
                          </w:numPr>
                          <w:spacing w:before="40" w:after="40"/>
                          <w:rPr>
                            <w:rFonts w:ascii="Calibri" w:hAnsi="Calibri"/>
                          </w:rPr>
                        </w:pPr>
                        <w:r>
                          <w:rPr>
                            <w:rFonts w:ascii="Calibri" w:hAnsi="Calibri"/>
                          </w:rPr>
                          <w:t>All internal and external communications</w:t>
                        </w:r>
                      </w:p>
                      <w:p w14:paraId="06BE1A9A" w14:textId="77777777" w:rsidR="00DA3BDD" w:rsidRDefault="00CB1052">
                        <w:pPr>
                          <w:pStyle w:val="Table"/>
                          <w:numPr>
                            <w:ilvl w:val="1"/>
                            <w:numId w:val="38"/>
                          </w:numPr>
                          <w:spacing w:before="40" w:after="40"/>
                          <w:rPr>
                            <w:rFonts w:ascii="Calibri" w:hAnsi="Calibri"/>
                          </w:rPr>
                        </w:pPr>
                        <w:r>
                          <w:rPr>
                            <w:rFonts w:ascii="Calibri" w:hAnsi="Calibri"/>
                          </w:rPr>
                          <w:t>Deliverables</w:t>
                        </w:r>
                      </w:p>
                      <w:p w14:paraId="460F40C4" w14:textId="77777777" w:rsidR="00DA3BDD" w:rsidRDefault="00CB1052">
                        <w:pPr>
                          <w:pStyle w:val="Table"/>
                          <w:numPr>
                            <w:ilvl w:val="1"/>
                            <w:numId w:val="38"/>
                          </w:numPr>
                          <w:spacing w:before="40" w:after="40"/>
                          <w:rPr>
                            <w:rFonts w:ascii="Calibri" w:hAnsi="Calibri"/>
                          </w:rPr>
                        </w:pPr>
                        <w:r>
                          <w:rPr>
                            <w:rFonts w:ascii="Calibri" w:hAnsi="Calibri"/>
                          </w:rPr>
                          <w:t>Program scheduling</w:t>
                        </w:r>
                      </w:p>
                      <w:p w14:paraId="5234693B" w14:textId="77777777" w:rsidR="00DA3BDD" w:rsidRDefault="00CB1052">
                        <w:pPr>
                          <w:pStyle w:val="Table"/>
                          <w:numPr>
                            <w:ilvl w:val="0"/>
                            <w:numId w:val="38"/>
                          </w:numPr>
                          <w:spacing w:before="40" w:after="40"/>
                          <w:ind w:hanging="372"/>
                          <w:rPr>
                            <w:rFonts w:ascii="Calibri" w:hAnsi="Calibri"/>
                          </w:rPr>
                        </w:pPr>
                        <w:r>
                          <w:rPr>
                            <w:rFonts w:ascii="Calibri" w:hAnsi="Calibri"/>
                          </w:rPr>
                          <w:t>Reports the progress and issues to the Steering Committee</w:t>
                        </w:r>
                      </w:p>
                      <w:p w14:paraId="3FB5E7F5" w14:textId="77777777" w:rsidR="00DA3BDD" w:rsidRDefault="00CB1052">
                        <w:pPr>
                          <w:pStyle w:val="Table"/>
                          <w:numPr>
                            <w:ilvl w:val="0"/>
                            <w:numId w:val="38"/>
                          </w:numPr>
                          <w:spacing w:before="40" w:after="40"/>
                          <w:ind w:hanging="372"/>
                          <w:rPr>
                            <w:rFonts w:ascii="Calibri" w:hAnsi="Calibri"/>
                          </w:rPr>
                        </w:pPr>
                        <w:r>
                          <w:rPr>
                            <w:rFonts w:ascii="Calibri" w:hAnsi="Calibri"/>
                          </w:rPr>
                          <w:t>Report project status to HP/PMO and regional HP management</w:t>
                        </w:r>
                      </w:p>
                      <w:p w14:paraId="40906E95" w14:textId="77777777" w:rsidR="00DA3BDD" w:rsidRDefault="00CB1052">
                        <w:pPr>
                          <w:pStyle w:val="Table"/>
                          <w:numPr>
                            <w:ilvl w:val="0"/>
                            <w:numId w:val="38"/>
                          </w:numPr>
                          <w:spacing w:before="40" w:after="40"/>
                          <w:ind w:hanging="372"/>
                          <w:rPr>
                            <w:rFonts w:ascii="Calibri" w:hAnsi="Calibri"/>
                          </w:rPr>
                        </w:pPr>
                        <w:r>
                          <w:rPr>
                            <w:rFonts w:ascii="Calibri" w:hAnsi="Calibri"/>
                          </w:rPr>
                          <w:t xml:space="preserve">Technical direction to the Team HP partners and </w:t>
                        </w:r>
                        <w:r>
                          <w:rPr>
                            <w:rFonts w:ascii="Calibri" w:hAnsi="Calibri"/>
                          </w:rPr>
                          <w:br/>
                          <w:t>sub-contractors</w:t>
                        </w:r>
                      </w:p>
                    </w:tc>
                    <w:tc>
                      <w:tcPr>
                        <w:tcW w:w="1220" w:type="dxa"/>
                      </w:tcPr>
                      <w:p w14:paraId="7FEF1607" w14:textId="77777777" w:rsidR="00DA3BDD" w:rsidRDefault="00CB1052">
                        <w:pPr>
                          <w:pStyle w:val="Annote"/>
                          <w:jc w:val="center"/>
                          <w:rPr>
                            <w:rFonts w:ascii="Calibri" w:hAnsi="Calibri"/>
                            <w:i w:val="0"/>
                            <w:color w:val="auto"/>
                          </w:rPr>
                        </w:pPr>
                        <w:r>
                          <w:rPr>
                            <w:rFonts w:ascii="Calibri" w:hAnsi="Calibri"/>
                            <w:i w:val="0"/>
                            <w:color w:val="auto"/>
                          </w:rPr>
                          <w:fldChar w:fldCharType="begin">
                            <w:ffData>
                              <w:name w:val="Text13"/>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r>
                  <w:tr w:rsidR="00DA3BDD" w14:paraId="3F2D29C9" w14:textId="77777777">
                    <w:trPr>
                      <w:jc w:val="center"/>
                    </w:trPr>
                    <w:tc>
                      <w:tcPr>
                        <w:tcW w:w="1237" w:type="dxa"/>
                      </w:tcPr>
                      <w:p w14:paraId="6504F2ED" w14:textId="77777777" w:rsidR="00DA3BDD" w:rsidRDefault="00CB1052">
                        <w:pPr>
                          <w:pStyle w:val="Annote"/>
                          <w:rPr>
                            <w:rFonts w:ascii="Calibri" w:hAnsi="Calibri"/>
                            <w:i w:val="0"/>
                            <w:color w:val="auto"/>
                          </w:rPr>
                        </w:pPr>
                        <w:r>
                          <w:rPr>
                            <w:rFonts w:ascii="Calibri" w:hAnsi="Calibri"/>
                            <w:i w:val="0"/>
                            <w:color w:val="auto"/>
                          </w:rPr>
                          <w:fldChar w:fldCharType="begin">
                            <w:ffData>
                              <w:name w:val="Text6"/>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988" w:type="dxa"/>
                      </w:tcPr>
                      <w:p w14:paraId="09E869BC" w14:textId="77777777" w:rsidR="00DA3BDD" w:rsidRDefault="00CB1052">
                        <w:pPr>
                          <w:pStyle w:val="Annote"/>
                          <w:rPr>
                            <w:rFonts w:ascii="Calibri" w:hAnsi="Calibri"/>
                            <w:i w:val="0"/>
                            <w:color w:val="auto"/>
                          </w:rPr>
                        </w:pPr>
                        <w:r>
                          <w:rPr>
                            <w:rFonts w:ascii="Calibri" w:hAnsi="Calibri"/>
                            <w:i w:val="0"/>
                            <w:color w:val="auto"/>
                          </w:rPr>
                          <w:fldChar w:fldCharType="begin">
                            <w:ffData>
                              <w:name w:val="Text10"/>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765" w:type="dxa"/>
                      </w:tcPr>
                      <w:p w14:paraId="342CF989" w14:textId="77777777" w:rsidR="00DA3BDD" w:rsidRDefault="00CB1052">
                        <w:pPr>
                          <w:pStyle w:val="Annote"/>
                          <w:rPr>
                            <w:rFonts w:ascii="Calibri" w:hAnsi="Calibri"/>
                            <w:i w:val="0"/>
                            <w:color w:val="auto"/>
                          </w:rPr>
                        </w:pPr>
                        <w:r>
                          <w:rPr>
                            <w:rFonts w:ascii="Calibri" w:hAnsi="Calibri"/>
                            <w:i w:val="0"/>
                            <w:color w:val="auto"/>
                          </w:rPr>
                          <w:t>Program Management Office</w:t>
                        </w:r>
                      </w:p>
                    </w:tc>
                    <w:tc>
                      <w:tcPr>
                        <w:tcW w:w="3612" w:type="dxa"/>
                      </w:tcPr>
                      <w:p w14:paraId="3C6DC500" w14:textId="77777777" w:rsidR="00DA3BDD" w:rsidRDefault="00CB1052">
                        <w:pPr>
                          <w:pStyle w:val="Table"/>
                          <w:numPr>
                            <w:ilvl w:val="0"/>
                            <w:numId w:val="38"/>
                          </w:numPr>
                          <w:spacing w:before="40" w:after="40"/>
                          <w:ind w:hanging="372"/>
                          <w:rPr>
                            <w:rFonts w:ascii="Calibri" w:hAnsi="Calibri"/>
                          </w:rPr>
                        </w:pPr>
                        <w:r>
                          <w:rPr>
                            <w:rFonts w:ascii="Calibri" w:hAnsi="Calibri"/>
                          </w:rPr>
                          <w:t>Manage program financials</w:t>
                        </w:r>
                      </w:p>
                      <w:p w14:paraId="5A2B6EBC" w14:textId="77777777" w:rsidR="00DA3BDD" w:rsidRDefault="00CB1052">
                        <w:pPr>
                          <w:pStyle w:val="Table"/>
                          <w:numPr>
                            <w:ilvl w:val="0"/>
                            <w:numId w:val="38"/>
                          </w:numPr>
                          <w:spacing w:before="40" w:after="40"/>
                          <w:ind w:hanging="372"/>
                          <w:rPr>
                            <w:rFonts w:ascii="Calibri" w:hAnsi="Calibri"/>
                          </w:rPr>
                        </w:pPr>
                        <w:r>
                          <w:rPr>
                            <w:rFonts w:ascii="Calibri" w:hAnsi="Calibri"/>
                          </w:rPr>
                          <w:t>Change order management</w:t>
                        </w:r>
                      </w:p>
                      <w:p w14:paraId="4F44050D" w14:textId="77777777" w:rsidR="00DA3BDD" w:rsidRDefault="00CB1052">
                        <w:pPr>
                          <w:pStyle w:val="Table"/>
                          <w:numPr>
                            <w:ilvl w:val="0"/>
                            <w:numId w:val="38"/>
                          </w:numPr>
                          <w:spacing w:before="40" w:after="40"/>
                          <w:ind w:hanging="372"/>
                          <w:rPr>
                            <w:rFonts w:ascii="Calibri" w:hAnsi="Calibri"/>
                          </w:rPr>
                        </w:pPr>
                        <w:r>
                          <w:rPr>
                            <w:rFonts w:ascii="Calibri" w:hAnsi="Calibri"/>
                          </w:rPr>
                          <w:t>Customer invoicing</w:t>
                        </w:r>
                      </w:p>
                      <w:p w14:paraId="7F82ACFE" w14:textId="77777777" w:rsidR="00DA3BDD" w:rsidRDefault="00CB1052">
                        <w:pPr>
                          <w:pStyle w:val="Table"/>
                          <w:numPr>
                            <w:ilvl w:val="0"/>
                            <w:numId w:val="38"/>
                          </w:numPr>
                          <w:spacing w:before="40" w:after="40"/>
                          <w:ind w:hanging="372"/>
                          <w:rPr>
                            <w:rFonts w:ascii="Calibri" w:hAnsi="Calibri"/>
                          </w:rPr>
                        </w:pPr>
                        <w:r>
                          <w:rPr>
                            <w:rFonts w:ascii="Calibri" w:hAnsi="Calibri"/>
                          </w:rPr>
                          <w:t>Staffing actions</w:t>
                        </w:r>
                      </w:p>
                      <w:p w14:paraId="53339458" w14:textId="77777777" w:rsidR="00DA3BDD" w:rsidRDefault="00CB1052">
                        <w:pPr>
                          <w:pStyle w:val="Table"/>
                          <w:numPr>
                            <w:ilvl w:val="0"/>
                            <w:numId w:val="38"/>
                          </w:numPr>
                          <w:spacing w:before="40" w:after="40"/>
                          <w:ind w:hanging="372"/>
                          <w:rPr>
                            <w:rFonts w:ascii="Calibri" w:hAnsi="Calibri"/>
                          </w:rPr>
                        </w:pPr>
                        <w:r>
                          <w:rPr>
                            <w:rFonts w:ascii="Calibri" w:hAnsi="Calibri"/>
                          </w:rPr>
                          <w:t>Personnel and physical security</w:t>
                        </w:r>
                      </w:p>
                      <w:p w14:paraId="7CCEC869" w14:textId="77777777" w:rsidR="00DA3BDD" w:rsidRDefault="00CB1052">
                        <w:pPr>
                          <w:pStyle w:val="Table"/>
                          <w:numPr>
                            <w:ilvl w:val="0"/>
                            <w:numId w:val="38"/>
                          </w:numPr>
                          <w:spacing w:before="40" w:after="40"/>
                          <w:ind w:hanging="372"/>
                          <w:rPr>
                            <w:rFonts w:ascii="Calibri" w:hAnsi="Calibri"/>
                          </w:rPr>
                        </w:pPr>
                        <w:r>
                          <w:rPr>
                            <w:rFonts w:ascii="Calibri" w:hAnsi="Calibri"/>
                          </w:rPr>
                          <w:t>Subcontracts administration</w:t>
                        </w:r>
                      </w:p>
                      <w:p w14:paraId="23EB592F" w14:textId="77777777" w:rsidR="00DA3BDD" w:rsidRDefault="00CB1052">
                        <w:pPr>
                          <w:pStyle w:val="Table"/>
                          <w:numPr>
                            <w:ilvl w:val="0"/>
                            <w:numId w:val="38"/>
                          </w:numPr>
                          <w:spacing w:before="40" w:after="40"/>
                          <w:ind w:hanging="372"/>
                          <w:rPr>
                            <w:rFonts w:ascii="Calibri" w:hAnsi="Calibri"/>
                            <w:i/>
                          </w:rPr>
                        </w:pPr>
                        <w:r>
                          <w:rPr>
                            <w:rFonts w:ascii="Calibri" w:hAnsi="Calibri"/>
                          </w:rPr>
                          <w:t>Reporting &amp; communications</w:t>
                        </w:r>
                      </w:p>
                    </w:tc>
                    <w:tc>
                      <w:tcPr>
                        <w:tcW w:w="1220" w:type="dxa"/>
                      </w:tcPr>
                      <w:p w14:paraId="16C92F6D" w14:textId="77777777" w:rsidR="00DA3BDD" w:rsidRDefault="00CB1052">
                        <w:pPr>
                          <w:pStyle w:val="Annote"/>
                          <w:jc w:val="center"/>
                          <w:rPr>
                            <w:rFonts w:ascii="Calibri" w:hAnsi="Calibri"/>
                            <w:i w:val="0"/>
                            <w:color w:val="auto"/>
                          </w:rPr>
                        </w:pPr>
                        <w:r>
                          <w:rPr>
                            <w:rFonts w:ascii="Calibri" w:hAnsi="Calibri"/>
                            <w:i w:val="0"/>
                            <w:color w:val="auto"/>
                          </w:rPr>
                          <w:fldChar w:fldCharType="begin">
                            <w:ffData>
                              <w:name w:val="Text13"/>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r>
                  <w:tr w:rsidR="00DA3BDD" w14:paraId="3104D4C4" w14:textId="77777777">
                    <w:trPr>
                      <w:jc w:val="center"/>
                    </w:trPr>
                    <w:tc>
                      <w:tcPr>
                        <w:tcW w:w="1237" w:type="dxa"/>
                      </w:tcPr>
                      <w:p w14:paraId="42A8DEE8" w14:textId="77777777" w:rsidR="00DA3BDD" w:rsidRDefault="00CB1052">
                        <w:pPr>
                          <w:pStyle w:val="Annote"/>
                          <w:rPr>
                            <w:rFonts w:ascii="Calibri" w:hAnsi="Calibri"/>
                            <w:i w:val="0"/>
                            <w:color w:val="auto"/>
                          </w:rPr>
                        </w:pPr>
                        <w:r>
                          <w:rPr>
                            <w:rFonts w:ascii="Calibri" w:hAnsi="Calibri"/>
                            <w:i w:val="0"/>
                            <w:color w:val="auto"/>
                          </w:rPr>
                          <w:fldChar w:fldCharType="begin">
                            <w:ffData>
                              <w:name w:val="Text6"/>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988" w:type="dxa"/>
                      </w:tcPr>
                      <w:p w14:paraId="637C50C8" w14:textId="77777777" w:rsidR="00DA3BDD" w:rsidRDefault="00CB1052">
                        <w:pPr>
                          <w:pStyle w:val="Annote"/>
                          <w:rPr>
                            <w:rFonts w:ascii="Calibri" w:hAnsi="Calibri"/>
                            <w:i w:val="0"/>
                            <w:color w:val="auto"/>
                          </w:rPr>
                        </w:pPr>
                        <w:r>
                          <w:rPr>
                            <w:rFonts w:ascii="Calibri" w:hAnsi="Calibri"/>
                            <w:i w:val="0"/>
                            <w:color w:val="auto"/>
                          </w:rPr>
                          <w:fldChar w:fldCharType="begin">
                            <w:ffData>
                              <w:name w:val="Text10"/>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765" w:type="dxa"/>
                      </w:tcPr>
                      <w:p w14:paraId="3333F514" w14:textId="77777777" w:rsidR="00DA3BDD" w:rsidRDefault="00CB1052">
                        <w:pPr>
                          <w:pStyle w:val="Annote"/>
                          <w:rPr>
                            <w:rFonts w:ascii="Calibri" w:hAnsi="Calibri"/>
                            <w:i w:val="0"/>
                            <w:color w:val="auto"/>
                          </w:rPr>
                        </w:pPr>
                        <w:r>
                          <w:rPr>
                            <w:rFonts w:ascii="Calibri" w:hAnsi="Calibri"/>
                            <w:i w:val="0"/>
                            <w:color w:val="auto"/>
                          </w:rPr>
                          <w:t>Project Managers</w:t>
                        </w:r>
                      </w:p>
                    </w:tc>
                    <w:tc>
                      <w:tcPr>
                        <w:tcW w:w="3612" w:type="dxa"/>
                      </w:tcPr>
                      <w:p w14:paraId="6B4DD3BC" w14:textId="77777777" w:rsidR="00DA3BDD" w:rsidRDefault="00CB1052">
                        <w:pPr>
                          <w:pStyle w:val="Annote"/>
                          <w:jc w:val="center"/>
                          <w:rPr>
                            <w:i w:val="0"/>
                            <w:color w:val="auto"/>
                          </w:rPr>
                        </w:pPr>
                        <w:r>
                          <w:rPr>
                            <w:i w:val="0"/>
                            <w:color w:val="auto"/>
                          </w:rPr>
                          <w:t>Responsible for ensuring that the Project Team completes the project in a way that meets the Executive Sponsors, Business Owners and End Users success criteria and expectations.</w:t>
                        </w:r>
                      </w:p>
                      <w:p w14:paraId="23C0BA7A" w14:textId="77777777" w:rsidR="00DA3BDD" w:rsidRDefault="00CB1052">
                        <w:pPr>
                          <w:pStyle w:val="Annote"/>
                          <w:jc w:val="center"/>
                          <w:rPr>
                            <w:rFonts w:ascii="Calibri" w:hAnsi="Calibri"/>
                            <w:i w:val="0"/>
                            <w:color w:val="auto"/>
                          </w:rPr>
                        </w:pPr>
                        <w:r>
                          <w:rPr>
                            <w:i w:val="0"/>
                            <w:color w:val="auto"/>
                          </w:rPr>
                          <w:t>Responsible for delivering the business solution in a way that fulfills the project key strategic objectives</w:t>
                        </w:r>
                      </w:p>
                    </w:tc>
                    <w:tc>
                      <w:tcPr>
                        <w:tcW w:w="1220" w:type="dxa"/>
                      </w:tcPr>
                      <w:p w14:paraId="33BE9271" w14:textId="77777777" w:rsidR="00DA3BDD" w:rsidRDefault="00CB1052">
                        <w:pPr>
                          <w:pStyle w:val="Annote"/>
                          <w:jc w:val="center"/>
                          <w:rPr>
                            <w:rFonts w:ascii="Calibri" w:hAnsi="Calibri"/>
                            <w:i w:val="0"/>
                            <w:color w:val="auto"/>
                          </w:rPr>
                        </w:pPr>
                        <w:r>
                          <w:rPr>
                            <w:rFonts w:ascii="Calibri" w:hAnsi="Calibri"/>
                            <w:i w:val="0"/>
                            <w:color w:val="auto"/>
                          </w:rPr>
                          <w:fldChar w:fldCharType="begin">
                            <w:ffData>
                              <w:name w:val="Text13"/>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r>
                  <w:tr w:rsidR="00DA3BDD" w14:paraId="14660E44" w14:textId="77777777">
                    <w:trPr>
                      <w:jc w:val="center"/>
                    </w:trPr>
                    <w:tc>
                      <w:tcPr>
                        <w:tcW w:w="1237" w:type="dxa"/>
                      </w:tcPr>
                      <w:p w14:paraId="21632345" w14:textId="77777777" w:rsidR="00DA3BDD" w:rsidRDefault="00DA3BDD">
                        <w:pPr>
                          <w:pStyle w:val="Annote"/>
                          <w:rPr>
                            <w:rFonts w:ascii="Calibri" w:hAnsi="Calibri"/>
                            <w:i w:val="0"/>
                            <w:color w:val="auto"/>
                          </w:rPr>
                        </w:pPr>
                      </w:p>
                    </w:tc>
                    <w:tc>
                      <w:tcPr>
                        <w:tcW w:w="1988" w:type="dxa"/>
                      </w:tcPr>
                      <w:p w14:paraId="734CCD27" w14:textId="77777777" w:rsidR="00DA3BDD" w:rsidRDefault="00DA3BDD">
                        <w:pPr>
                          <w:pStyle w:val="Annote"/>
                          <w:rPr>
                            <w:rFonts w:ascii="Calibri" w:hAnsi="Calibri"/>
                            <w:i w:val="0"/>
                            <w:color w:val="auto"/>
                          </w:rPr>
                        </w:pPr>
                      </w:p>
                    </w:tc>
                    <w:tc>
                      <w:tcPr>
                        <w:tcW w:w="1765" w:type="dxa"/>
                      </w:tcPr>
                      <w:p w14:paraId="64674F1F" w14:textId="77777777" w:rsidR="00DA3BDD" w:rsidRDefault="00CB1052">
                        <w:pPr>
                          <w:pStyle w:val="Annote"/>
                          <w:rPr>
                            <w:rFonts w:ascii="Calibri" w:hAnsi="Calibri"/>
                            <w:i w:val="0"/>
                            <w:color w:val="auto"/>
                          </w:rPr>
                        </w:pPr>
                        <w:r>
                          <w:rPr>
                            <w:rFonts w:ascii="Calibri" w:hAnsi="Calibri"/>
                            <w:i w:val="0"/>
                            <w:color w:val="auto"/>
                          </w:rPr>
                          <w:t>Customer</w:t>
                        </w:r>
                      </w:p>
                    </w:tc>
                    <w:tc>
                      <w:tcPr>
                        <w:tcW w:w="3612" w:type="dxa"/>
                      </w:tcPr>
                      <w:p w14:paraId="6A533F23" w14:textId="77777777" w:rsidR="00DA3BDD" w:rsidRDefault="00CB1052">
                        <w:pPr>
                          <w:pStyle w:val="Annote"/>
                          <w:jc w:val="center"/>
                          <w:rPr>
                            <w:i w:val="0"/>
                            <w:color w:val="auto"/>
                          </w:rPr>
                        </w:pPr>
                        <w:r>
                          <w:rPr>
                            <w:i w:val="0"/>
                            <w:color w:val="auto"/>
                          </w:rPr>
                          <w:t>The business units that identified the need for the solution or service and will benefit from the programs outcome.</w:t>
                        </w:r>
                      </w:p>
                    </w:tc>
                    <w:tc>
                      <w:tcPr>
                        <w:tcW w:w="1220" w:type="dxa"/>
                      </w:tcPr>
                      <w:p w14:paraId="16AA0A9E" w14:textId="77777777" w:rsidR="00DA3BDD" w:rsidRDefault="00DA3BDD">
                        <w:pPr>
                          <w:pStyle w:val="Annote"/>
                          <w:jc w:val="center"/>
                          <w:rPr>
                            <w:rFonts w:ascii="Calibri" w:hAnsi="Calibri"/>
                            <w:i w:val="0"/>
                            <w:color w:val="auto"/>
                          </w:rPr>
                        </w:pPr>
                      </w:p>
                    </w:tc>
                  </w:tr>
                  <w:tr w:rsidR="00DA3BDD" w14:paraId="1ED1679A" w14:textId="77777777">
                    <w:trPr>
                      <w:jc w:val="center"/>
                    </w:trPr>
                    <w:tc>
                      <w:tcPr>
                        <w:tcW w:w="1237" w:type="dxa"/>
                      </w:tcPr>
                      <w:p w14:paraId="2A3E0964" w14:textId="77777777" w:rsidR="00DA3BDD" w:rsidRDefault="00CB1052">
                        <w:pPr>
                          <w:pStyle w:val="Annote"/>
                          <w:rPr>
                            <w:rFonts w:ascii="Calibri" w:hAnsi="Calibri"/>
                            <w:i w:val="0"/>
                            <w:color w:val="auto"/>
                          </w:rPr>
                        </w:pPr>
                        <w:r>
                          <w:rPr>
                            <w:rFonts w:ascii="Calibri" w:hAnsi="Calibri"/>
                            <w:i w:val="0"/>
                            <w:color w:val="auto"/>
                          </w:rPr>
                          <w:fldChar w:fldCharType="begin">
                            <w:ffData>
                              <w:name w:val="Text6"/>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988" w:type="dxa"/>
                      </w:tcPr>
                      <w:p w14:paraId="28FB0E22" w14:textId="77777777" w:rsidR="00DA3BDD" w:rsidRDefault="00CB1052">
                        <w:pPr>
                          <w:pStyle w:val="Annote"/>
                          <w:rPr>
                            <w:rFonts w:ascii="Calibri" w:hAnsi="Calibri"/>
                            <w:i w:val="0"/>
                            <w:color w:val="auto"/>
                          </w:rPr>
                        </w:pPr>
                        <w:r>
                          <w:rPr>
                            <w:rFonts w:ascii="Calibri" w:hAnsi="Calibri"/>
                            <w:i w:val="0"/>
                            <w:color w:val="auto"/>
                          </w:rPr>
                          <w:fldChar w:fldCharType="begin">
                            <w:ffData>
                              <w:name w:val="Text10"/>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765" w:type="dxa"/>
                      </w:tcPr>
                      <w:p w14:paraId="4259E8CC" w14:textId="77777777" w:rsidR="00DA3BDD" w:rsidRDefault="00CB1052">
                        <w:pPr>
                          <w:pStyle w:val="Annote"/>
                          <w:rPr>
                            <w:rFonts w:ascii="Calibri" w:hAnsi="Calibri"/>
                            <w:i w:val="0"/>
                            <w:color w:val="auto"/>
                          </w:rPr>
                        </w:pPr>
                        <w:r>
                          <w:rPr>
                            <w:rFonts w:ascii="Calibri" w:hAnsi="Calibri"/>
                            <w:i w:val="0"/>
                            <w:color w:val="auto"/>
                          </w:rPr>
                          <w:t>Trainer</w:t>
                        </w:r>
                      </w:p>
                    </w:tc>
                    <w:tc>
                      <w:tcPr>
                        <w:tcW w:w="3612" w:type="dxa"/>
                      </w:tcPr>
                      <w:p w14:paraId="0E44A7AA" w14:textId="77777777" w:rsidR="00DA3BDD" w:rsidRDefault="00CB1052">
                        <w:pPr>
                          <w:pStyle w:val="Annote"/>
                          <w:jc w:val="center"/>
                          <w:rPr>
                            <w:rFonts w:ascii="Calibri" w:hAnsi="Calibri"/>
                            <w:i w:val="0"/>
                            <w:color w:val="auto"/>
                          </w:rPr>
                        </w:pPr>
                        <w:r>
                          <w:rPr>
                            <w:i w:val="0"/>
                            <w:color w:val="auto"/>
                          </w:rPr>
                          <w:t>Responsible for developing and documenting the project training materials and quick guide and for ensuring that the training materials enable end users to utilize the Timesheet solution with very little input from the Project Team.</w:t>
                        </w:r>
                      </w:p>
                    </w:tc>
                    <w:tc>
                      <w:tcPr>
                        <w:tcW w:w="1220" w:type="dxa"/>
                      </w:tcPr>
                      <w:p w14:paraId="7AE0D828" w14:textId="77777777" w:rsidR="00DA3BDD" w:rsidRDefault="00CB1052">
                        <w:pPr>
                          <w:pStyle w:val="Annote"/>
                          <w:jc w:val="center"/>
                          <w:rPr>
                            <w:rFonts w:ascii="Calibri" w:hAnsi="Calibri"/>
                            <w:i w:val="0"/>
                            <w:color w:val="auto"/>
                          </w:rPr>
                        </w:pPr>
                        <w:r>
                          <w:rPr>
                            <w:rFonts w:ascii="Calibri" w:hAnsi="Calibri"/>
                            <w:i w:val="0"/>
                            <w:color w:val="auto"/>
                          </w:rPr>
                          <w:fldChar w:fldCharType="begin">
                            <w:ffData>
                              <w:name w:val="Text13"/>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r>
                  <w:tr w:rsidR="00DA3BDD" w14:paraId="76B96E33" w14:textId="77777777">
                    <w:trPr>
                      <w:jc w:val="center"/>
                    </w:trPr>
                    <w:tc>
                      <w:tcPr>
                        <w:tcW w:w="1237" w:type="dxa"/>
                      </w:tcPr>
                      <w:p w14:paraId="6280362A" w14:textId="77777777" w:rsidR="00DA3BDD" w:rsidRDefault="00CB1052">
                        <w:pPr>
                          <w:pStyle w:val="Annote"/>
                          <w:rPr>
                            <w:rFonts w:ascii="Calibri" w:hAnsi="Calibri"/>
                            <w:i w:val="0"/>
                            <w:color w:val="auto"/>
                          </w:rPr>
                        </w:pPr>
                        <w:r>
                          <w:rPr>
                            <w:rFonts w:ascii="Calibri" w:hAnsi="Calibri"/>
                            <w:i w:val="0"/>
                            <w:color w:val="auto"/>
                          </w:rPr>
                          <w:fldChar w:fldCharType="begin">
                            <w:ffData>
                              <w:name w:val="Text6"/>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988" w:type="dxa"/>
                      </w:tcPr>
                      <w:p w14:paraId="6BAAE470" w14:textId="77777777" w:rsidR="00DA3BDD" w:rsidRDefault="00CB1052">
                        <w:pPr>
                          <w:pStyle w:val="Annote"/>
                          <w:rPr>
                            <w:rFonts w:ascii="Calibri" w:hAnsi="Calibri"/>
                            <w:i w:val="0"/>
                            <w:color w:val="auto"/>
                          </w:rPr>
                        </w:pPr>
                        <w:r>
                          <w:rPr>
                            <w:rFonts w:ascii="Calibri" w:hAnsi="Calibri"/>
                            <w:i w:val="0"/>
                            <w:color w:val="auto"/>
                          </w:rPr>
                          <w:fldChar w:fldCharType="begin">
                            <w:ffData>
                              <w:name w:val="Text10"/>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765" w:type="dxa"/>
                      </w:tcPr>
                      <w:p w14:paraId="160A8E35" w14:textId="77777777" w:rsidR="00DA3BDD" w:rsidRDefault="00CB1052">
                        <w:pPr>
                          <w:pStyle w:val="Annote"/>
                          <w:rPr>
                            <w:rFonts w:ascii="Calibri" w:hAnsi="Calibri"/>
                            <w:i w:val="0"/>
                            <w:color w:val="auto"/>
                          </w:rPr>
                        </w:pPr>
                        <w:r>
                          <w:rPr>
                            <w:i w:val="0"/>
                            <w:color w:val="auto"/>
                          </w:rPr>
                          <w:t>End Users</w:t>
                        </w:r>
                      </w:p>
                    </w:tc>
                    <w:tc>
                      <w:tcPr>
                        <w:tcW w:w="3612" w:type="dxa"/>
                      </w:tcPr>
                      <w:p w14:paraId="2DFE41ED" w14:textId="77777777" w:rsidR="00DA3BDD" w:rsidRDefault="00CB1052">
                        <w:pPr>
                          <w:pStyle w:val="Annote"/>
                          <w:jc w:val="center"/>
                          <w:rPr>
                            <w:rFonts w:ascii="Calibri" w:hAnsi="Calibri"/>
                            <w:i w:val="0"/>
                            <w:color w:val="auto"/>
                          </w:rPr>
                        </w:pPr>
                        <w:r>
                          <w:rPr>
                            <w:i w:val="0"/>
                            <w:color w:val="auto"/>
                          </w:rPr>
                          <w:t>All resources that are affected by the implementations of the Timesheet solution and responsible for entering their time.</w:t>
                        </w:r>
                      </w:p>
                    </w:tc>
                    <w:tc>
                      <w:tcPr>
                        <w:tcW w:w="1220" w:type="dxa"/>
                      </w:tcPr>
                      <w:p w14:paraId="0E33DD32" w14:textId="77777777" w:rsidR="00DA3BDD" w:rsidRDefault="00CB1052">
                        <w:pPr>
                          <w:pStyle w:val="Annote"/>
                          <w:jc w:val="center"/>
                          <w:rPr>
                            <w:rFonts w:ascii="Calibri" w:hAnsi="Calibri"/>
                            <w:i w:val="0"/>
                            <w:color w:val="auto"/>
                          </w:rPr>
                        </w:pPr>
                        <w:r>
                          <w:rPr>
                            <w:rFonts w:ascii="Calibri" w:hAnsi="Calibri"/>
                            <w:i w:val="0"/>
                            <w:color w:val="auto"/>
                          </w:rPr>
                          <w:fldChar w:fldCharType="begin">
                            <w:ffData>
                              <w:name w:val="Text13"/>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r>
                  <w:tr w:rsidR="00DA3BDD" w14:paraId="0F54A8A0" w14:textId="77777777">
                    <w:trPr>
                      <w:jc w:val="center"/>
                    </w:trPr>
                    <w:tc>
                      <w:tcPr>
                        <w:tcW w:w="1237" w:type="dxa"/>
                      </w:tcPr>
                      <w:p w14:paraId="42C58CB8" w14:textId="77777777" w:rsidR="00DA3BDD" w:rsidRDefault="00CB1052">
                        <w:pPr>
                          <w:pStyle w:val="Annote"/>
                          <w:rPr>
                            <w:rFonts w:ascii="Calibri" w:hAnsi="Calibri"/>
                            <w:i w:val="0"/>
                            <w:color w:val="auto"/>
                          </w:rPr>
                        </w:pPr>
                        <w:r>
                          <w:rPr>
                            <w:rFonts w:ascii="Calibri" w:hAnsi="Calibri"/>
                            <w:i w:val="0"/>
                            <w:color w:val="auto"/>
                          </w:rPr>
                          <w:fldChar w:fldCharType="begin">
                            <w:ffData>
                              <w:name w:val="Text6"/>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988" w:type="dxa"/>
                      </w:tcPr>
                      <w:p w14:paraId="2FB441CA" w14:textId="77777777" w:rsidR="00DA3BDD" w:rsidRDefault="00CB1052">
                        <w:pPr>
                          <w:pStyle w:val="Annote"/>
                          <w:rPr>
                            <w:rFonts w:ascii="Calibri" w:hAnsi="Calibri"/>
                            <w:i w:val="0"/>
                            <w:color w:val="auto"/>
                          </w:rPr>
                        </w:pPr>
                        <w:r>
                          <w:rPr>
                            <w:rFonts w:ascii="Calibri" w:hAnsi="Calibri"/>
                            <w:i w:val="0"/>
                            <w:color w:val="auto"/>
                          </w:rPr>
                          <w:fldChar w:fldCharType="begin">
                            <w:ffData>
                              <w:name w:val="Text10"/>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765" w:type="dxa"/>
                      </w:tcPr>
                      <w:p w14:paraId="314CBF25" w14:textId="77777777" w:rsidR="00DA3BDD" w:rsidRDefault="00CB1052">
                        <w:pPr>
                          <w:pStyle w:val="Annote"/>
                          <w:rPr>
                            <w:rFonts w:ascii="Calibri" w:hAnsi="Calibri"/>
                            <w:i w:val="0"/>
                            <w:color w:val="auto"/>
                          </w:rPr>
                        </w:pPr>
                        <w:r>
                          <w:rPr>
                            <w:i w:val="0"/>
                            <w:color w:val="auto"/>
                          </w:rPr>
                          <w:t>Pilot Users</w:t>
                        </w:r>
                      </w:p>
                    </w:tc>
                    <w:tc>
                      <w:tcPr>
                        <w:tcW w:w="3612" w:type="dxa"/>
                      </w:tcPr>
                      <w:p w14:paraId="684DC355" w14:textId="77777777" w:rsidR="00DA3BDD" w:rsidRDefault="00CB1052">
                        <w:pPr>
                          <w:pStyle w:val="Annote"/>
                          <w:jc w:val="center"/>
                          <w:rPr>
                            <w:rFonts w:ascii="Calibri" w:hAnsi="Calibri"/>
                            <w:i w:val="0"/>
                            <w:color w:val="auto"/>
                          </w:rPr>
                        </w:pPr>
                        <w:r>
                          <w:rPr>
                            <w:i w:val="0"/>
                            <w:color w:val="auto"/>
                          </w:rPr>
                          <w:t>Resources that are affected by the implementations of the Timesheet solution and responsible for testing entering their time and for providing pilot feedback.</w:t>
                        </w:r>
                      </w:p>
                    </w:tc>
                    <w:tc>
                      <w:tcPr>
                        <w:tcW w:w="1220" w:type="dxa"/>
                      </w:tcPr>
                      <w:p w14:paraId="0A4B8C5E" w14:textId="77777777" w:rsidR="00DA3BDD" w:rsidRDefault="00CB1052">
                        <w:pPr>
                          <w:pStyle w:val="Annote"/>
                          <w:jc w:val="center"/>
                          <w:rPr>
                            <w:rFonts w:ascii="Calibri" w:hAnsi="Calibri"/>
                            <w:i w:val="0"/>
                            <w:color w:val="auto"/>
                          </w:rPr>
                        </w:pPr>
                        <w:r>
                          <w:rPr>
                            <w:rFonts w:ascii="Calibri" w:hAnsi="Calibri"/>
                            <w:i w:val="0"/>
                            <w:color w:val="auto"/>
                          </w:rPr>
                          <w:fldChar w:fldCharType="begin">
                            <w:ffData>
                              <w:name w:val="Text13"/>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r>
                  <w:tr w:rsidR="00DA3BDD" w14:paraId="39073B0D" w14:textId="77777777">
                    <w:trPr>
                      <w:jc w:val="center"/>
                    </w:trPr>
                    <w:tc>
                      <w:tcPr>
                        <w:tcW w:w="1237" w:type="dxa"/>
                      </w:tcPr>
                      <w:p w14:paraId="3DD5B7A0" w14:textId="77777777" w:rsidR="00DA3BDD" w:rsidRDefault="00CB1052">
                        <w:pPr>
                          <w:pStyle w:val="Annote"/>
                          <w:rPr>
                            <w:rFonts w:ascii="Calibri" w:hAnsi="Calibri"/>
                            <w:i w:val="0"/>
                            <w:color w:val="auto"/>
                          </w:rPr>
                        </w:pPr>
                        <w:r>
                          <w:rPr>
                            <w:rFonts w:ascii="Calibri" w:hAnsi="Calibri"/>
                            <w:i w:val="0"/>
                            <w:color w:val="auto"/>
                          </w:rPr>
                          <w:fldChar w:fldCharType="begin">
                            <w:ffData>
                              <w:name w:val="Text6"/>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988" w:type="dxa"/>
                      </w:tcPr>
                      <w:p w14:paraId="4AF24320" w14:textId="77777777" w:rsidR="00DA3BDD" w:rsidRDefault="00CB1052">
                        <w:pPr>
                          <w:pStyle w:val="Annote"/>
                          <w:rPr>
                            <w:rFonts w:ascii="Calibri" w:hAnsi="Calibri"/>
                            <w:i w:val="0"/>
                            <w:color w:val="auto"/>
                          </w:rPr>
                        </w:pPr>
                        <w:r>
                          <w:rPr>
                            <w:rFonts w:ascii="Calibri" w:hAnsi="Calibri"/>
                            <w:i w:val="0"/>
                            <w:color w:val="auto"/>
                          </w:rPr>
                          <w:fldChar w:fldCharType="begin">
                            <w:ffData>
                              <w:name w:val="Text10"/>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765" w:type="dxa"/>
                      </w:tcPr>
                      <w:p w14:paraId="4B05FFD6" w14:textId="77777777" w:rsidR="00DA3BDD" w:rsidRDefault="00CB1052">
                        <w:pPr>
                          <w:pStyle w:val="Annote"/>
                          <w:rPr>
                            <w:rFonts w:ascii="Calibri" w:hAnsi="Calibri"/>
                            <w:i w:val="0"/>
                            <w:color w:val="auto"/>
                          </w:rPr>
                        </w:pPr>
                        <w:r>
                          <w:rPr>
                            <w:rFonts w:ascii="Calibri" w:hAnsi="Calibri"/>
                            <w:i w:val="0"/>
                            <w:color w:val="auto"/>
                          </w:rPr>
                          <w:t>Stakeholders</w:t>
                        </w:r>
                      </w:p>
                    </w:tc>
                    <w:tc>
                      <w:tcPr>
                        <w:tcW w:w="3612" w:type="dxa"/>
                      </w:tcPr>
                      <w:p w14:paraId="40348D15" w14:textId="77777777" w:rsidR="00DA3BDD" w:rsidRDefault="00CB1052">
                        <w:pPr>
                          <w:pStyle w:val="Annote"/>
                          <w:jc w:val="center"/>
                          <w:rPr>
                            <w:rFonts w:ascii="Calibri" w:hAnsi="Calibri"/>
                            <w:i w:val="0"/>
                            <w:color w:val="auto"/>
                          </w:rPr>
                        </w:pPr>
                        <w:r>
                          <w:rPr>
                            <w:rFonts w:ascii="Calibri" w:hAnsi="Calibri"/>
                            <w:i w:val="0"/>
                            <w:color w:val="auto"/>
                          </w:rPr>
                          <w:t>Any one that is affected by the product or service of the program within and outside the firm.</w:t>
                        </w:r>
                      </w:p>
                    </w:tc>
                    <w:tc>
                      <w:tcPr>
                        <w:tcW w:w="1220" w:type="dxa"/>
                      </w:tcPr>
                      <w:p w14:paraId="3B153E63" w14:textId="77777777" w:rsidR="00DA3BDD" w:rsidRDefault="00CB1052">
                        <w:pPr>
                          <w:pStyle w:val="Annote"/>
                          <w:jc w:val="center"/>
                          <w:rPr>
                            <w:rFonts w:ascii="Calibri" w:hAnsi="Calibri"/>
                            <w:i w:val="0"/>
                            <w:color w:val="auto"/>
                          </w:rPr>
                        </w:pPr>
                        <w:r>
                          <w:rPr>
                            <w:rFonts w:ascii="Calibri" w:hAnsi="Calibri"/>
                            <w:i w:val="0"/>
                            <w:color w:val="auto"/>
                          </w:rPr>
                          <w:fldChar w:fldCharType="begin">
                            <w:ffData>
                              <w:name w:val="Text13"/>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r>
                  <w:tr w:rsidR="00DA3BDD" w14:paraId="5CF4140B" w14:textId="77777777">
                    <w:trPr>
                      <w:jc w:val="center"/>
                    </w:trPr>
                    <w:tc>
                      <w:tcPr>
                        <w:tcW w:w="1237" w:type="dxa"/>
                      </w:tcPr>
                      <w:p w14:paraId="65712874" w14:textId="77777777" w:rsidR="00DA3BDD" w:rsidRDefault="00CB1052">
                        <w:pPr>
                          <w:pStyle w:val="Annote"/>
                          <w:rPr>
                            <w:rFonts w:ascii="Calibri" w:hAnsi="Calibri"/>
                            <w:i w:val="0"/>
                            <w:color w:val="auto"/>
                          </w:rPr>
                        </w:pPr>
                        <w:r>
                          <w:rPr>
                            <w:rFonts w:ascii="Calibri" w:hAnsi="Calibri"/>
                            <w:i w:val="0"/>
                            <w:color w:val="auto"/>
                          </w:rPr>
                          <w:fldChar w:fldCharType="begin">
                            <w:ffData>
                              <w:name w:val="Text6"/>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988" w:type="dxa"/>
                      </w:tcPr>
                      <w:p w14:paraId="4129D5F6" w14:textId="77777777" w:rsidR="00DA3BDD" w:rsidRDefault="00CB1052">
                        <w:pPr>
                          <w:pStyle w:val="Annote"/>
                          <w:rPr>
                            <w:rFonts w:ascii="Calibri" w:hAnsi="Calibri"/>
                            <w:i w:val="0"/>
                            <w:color w:val="auto"/>
                          </w:rPr>
                        </w:pPr>
                        <w:r>
                          <w:rPr>
                            <w:rFonts w:ascii="Calibri" w:hAnsi="Calibri"/>
                            <w:i w:val="0"/>
                            <w:color w:val="auto"/>
                          </w:rPr>
                          <w:fldChar w:fldCharType="begin">
                            <w:ffData>
                              <w:name w:val="Text10"/>
                              <w:enabled/>
                              <w:calcOnExit w:val="0"/>
                              <w:textInput/>
                            </w:ffData>
                          </w:fldChar>
                        </w:r>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p>
                    </w:tc>
                    <w:tc>
                      <w:tcPr>
                        <w:tcW w:w="1765" w:type="dxa"/>
                      </w:tcPr>
                      <w:p w14:paraId="7D0226D0" w14:textId="77777777" w:rsidR="00DA3BDD" w:rsidRDefault="00CB1052">
                        <w:pPr>
                          <w:pStyle w:val="Annote"/>
                          <w:rPr>
                            <w:rFonts w:ascii="Calibri" w:hAnsi="Calibri"/>
                            <w:i w:val="0"/>
                            <w:color w:val="auto"/>
                          </w:rPr>
                        </w:pPr>
                        <w:r>
                          <w:rPr>
                            <w:rFonts w:ascii="Calibri" w:hAnsi="Calibri"/>
                            <w:i w:val="0"/>
                            <w:color w:val="auto"/>
                          </w:rPr>
                          <w:t>Vendor</w:t>
                        </w:r>
                      </w:p>
                    </w:tc>
                    <w:tc>
                      <w:tcPr>
                        <w:tcW w:w="3612" w:type="dxa"/>
                      </w:tcPr>
                      <w:p w14:paraId="569801B5" w14:textId="77777777" w:rsidR="00DA3BDD" w:rsidRDefault="00CB1052">
                        <w:pPr>
                          <w:pStyle w:val="Annote"/>
                          <w:jc w:val="center"/>
                          <w:rPr>
                            <w:rFonts w:ascii="Calibri" w:hAnsi="Calibri"/>
                            <w:i w:val="0"/>
                            <w:color w:val="auto"/>
                          </w:rPr>
                        </w:pPr>
                        <w:r>
                          <w:rPr>
                            <w:rFonts w:ascii="Calibri" w:hAnsi="Calibri"/>
                            <w:i w:val="0"/>
                            <w:color w:val="auto"/>
                          </w:rPr>
                          <w:t>The contracted entity that is procured to provide additional products and services the program will require and may be members of the program or project team.</w:t>
                        </w:r>
                      </w:p>
                    </w:tc>
                    <w:tc>
                      <w:tcPr>
                        <w:tcW w:w="1220" w:type="dxa"/>
                      </w:tcPr>
                      <w:p w14:paraId="2086583E" w14:textId="77777777" w:rsidR="00DA3BDD" w:rsidRDefault="00CB1052">
                        <w:pPr>
                          <w:pStyle w:val="Annote"/>
                          <w:jc w:val="center"/>
                          <w:rPr>
                            <w:rFonts w:ascii="Calibri" w:hAnsi="Calibri"/>
                            <w:i w:val="0"/>
                            <w:color w:val="auto"/>
                          </w:rPr>
                        </w:pPr>
                        <w:r>
                          <w:rPr>
                            <w:rFonts w:ascii="Calibri" w:hAnsi="Calibri"/>
                            <w:i w:val="0"/>
                            <w:color w:val="auto"/>
                          </w:rPr>
                          <w:fldChar w:fldCharType="begin">
                            <w:ffData>
                              <w:name w:val="Text13"/>
                              <w:enabled/>
                              <w:calcOnExit w:val="0"/>
                              <w:textInput/>
                            </w:ffData>
                          </w:fldChar>
                        </w:r>
                        <w:bookmarkStart w:id="5" w:name="Text13"/>
                        <w:r>
                          <w:rPr>
                            <w:rFonts w:ascii="Calibri" w:hAnsi="Calibri"/>
                            <w:i w:val="0"/>
                            <w:color w:val="auto"/>
                          </w:rPr>
                          <w:instrText xml:space="preserve"> FORMTEXT </w:instrText>
                        </w:r>
                        <w:r>
                          <w:rPr>
                            <w:rFonts w:ascii="Calibri" w:hAnsi="Calibri"/>
                            <w:i w:val="0"/>
                            <w:color w:val="auto"/>
                          </w:rPr>
                        </w:r>
                        <w:r>
                          <w:rPr>
                            <w:rFonts w:ascii="Calibri" w:hAnsi="Calibri"/>
                            <w:i w:val="0"/>
                            <w:color w:val="auto"/>
                          </w:rPr>
                          <w:fldChar w:fldCharType="separate"/>
                        </w:r>
                        <w:r>
                          <w:rPr>
                            <w:i w:val="0"/>
                            <w:noProof/>
                            <w:color w:val="auto"/>
                          </w:rPr>
                          <w:t> </w:t>
                        </w:r>
                        <w:r>
                          <w:rPr>
                            <w:i w:val="0"/>
                            <w:noProof/>
                            <w:color w:val="auto"/>
                          </w:rPr>
                          <w:t> </w:t>
                        </w:r>
                        <w:r>
                          <w:rPr>
                            <w:i w:val="0"/>
                            <w:noProof/>
                            <w:color w:val="auto"/>
                          </w:rPr>
                          <w:t> </w:t>
                        </w:r>
                        <w:r>
                          <w:rPr>
                            <w:i w:val="0"/>
                            <w:noProof/>
                            <w:color w:val="auto"/>
                          </w:rPr>
                          <w:t> </w:t>
                        </w:r>
                        <w:r>
                          <w:rPr>
                            <w:i w:val="0"/>
                            <w:noProof/>
                            <w:color w:val="auto"/>
                          </w:rPr>
                          <w:t> </w:t>
                        </w:r>
                        <w:r>
                          <w:rPr>
                            <w:rFonts w:ascii="Calibri" w:hAnsi="Calibri"/>
                            <w:i w:val="0"/>
                            <w:color w:val="auto"/>
                          </w:rPr>
                          <w:fldChar w:fldCharType="end"/>
                        </w:r>
                        <w:bookmarkEnd w:id="5"/>
                      </w:p>
                    </w:tc>
                  </w:tr>
                  <w:tr w:rsidR="00DA3BDD" w14:paraId="11070C30" w14:textId="77777777">
                    <w:trPr>
                      <w:jc w:val="center"/>
                    </w:trPr>
                    <w:tc>
                      <w:tcPr>
                        <w:tcW w:w="1237" w:type="dxa"/>
                      </w:tcPr>
                      <w:p w14:paraId="1AB1DBD1" w14:textId="77777777" w:rsidR="00DA3BDD" w:rsidRDefault="00DA3BDD">
                        <w:pPr>
                          <w:pStyle w:val="Annote"/>
                          <w:rPr>
                            <w:rFonts w:ascii="Calibri" w:hAnsi="Calibri"/>
                            <w:i w:val="0"/>
                            <w:color w:val="auto"/>
                          </w:rPr>
                        </w:pPr>
                      </w:p>
                    </w:tc>
                    <w:tc>
                      <w:tcPr>
                        <w:tcW w:w="1988" w:type="dxa"/>
                      </w:tcPr>
                      <w:p w14:paraId="344A9108" w14:textId="77777777" w:rsidR="00DA3BDD" w:rsidRDefault="00DA3BDD">
                        <w:pPr>
                          <w:pStyle w:val="Annote"/>
                          <w:rPr>
                            <w:rFonts w:ascii="Calibri" w:hAnsi="Calibri"/>
                            <w:i w:val="0"/>
                            <w:color w:val="auto"/>
                          </w:rPr>
                        </w:pPr>
                      </w:p>
                    </w:tc>
                    <w:tc>
                      <w:tcPr>
                        <w:tcW w:w="1765" w:type="dxa"/>
                      </w:tcPr>
                      <w:p w14:paraId="2BAAAAE9" w14:textId="77777777" w:rsidR="00DA3BDD" w:rsidRDefault="00CB1052">
                        <w:pPr>
                          <w:pStyle w:val="Annote"/>
                          <w:rPr>
                            <w:rFonts w:ascii="Calibri" w:hAnsi="Calibri"/>
                            <w:i w:val="0"/>
                            <w:color w:val="auto"/>
                          </w:rPr>
                        </w:pPr>
                        <w:r>
                          <w:rPr>
                            <w:rFonts w:ascii="Calibri" w:hAnsi="Calibri"/>
                            <w:i w:val="0"/>
                            <w:color w:val="auto"/>
                          </w:rPr>
                          <w:t>Subject Matter Experts</w:t>
                        </w:r>
                      </w:p>
                    </w:tc>
                    <w:tc>
                      <w:tcPr>
                        <w:tcW w:w="3612" w:type="dxa"/>
                      </w:tcPr>
                      <w:p w14:paraId="4D6B7FAA" w14:textId="77777777" w:rsidR="00DA3BDD" w:rsidRDefault="00CB1052">
                        <w:pPr>
                          <w:pStyle w:val="Annote"/>
                          <w:jc w:val="center"/>
                          <w:rPr>
                            <w:rFonts w:ascii="Calibri" w:hAnsi="Calibri"/>
                            <w:i w:val="0"/>
                            <w:color w:val="auto"/>
                          </w:rPr>
                        </w:pPr>
                        <w:r>
                          <w:rPr>
                            <w:rFonts w:ascii="Calibri" w:hAnsi="Calibri"/>
                            <w:i w:val="0"/>
                            <w:color w:val="auto"/>
                          </w:rPr>
                          <w:t>The business or technical resources that are responsible for delivering the technical products or services in fulfillment of the programs / projects deliverables.</w:t>
                        </w:r>
                      </w:p>
                    </w:tc>
                    <w:tc>
                      <w:tcPr>
                        <w:tcW w:w="1220" w:type="dxa"/>
                      </w:tcPr>
                      <w:p w14:paraId="300D807D" w14:textId="77777777" w:rsidR="00DA3BDD" w:rsidRDefault="00DA3BDD">
                        <w:pPr>
                          <w:pStyle w:val="Annote"/>
                          <w:jc w:val="center"/>
                          <w:rPr>
                            <w:rFonts w:ascii="Calibri" w:hAnsi="Calibri"/>
                            <w:i w:val="0"/>
                            <w:color w:val="auto"/>
                          </w:rPr>
                        </w:pPr>
                      </w:p>
                    </w:tc>
                  </w:tr>
                </w:tbl>
                <w:p w14:paraId="566B3992" w14:textId="77777777" w:rsidR="00DA3BDD" w:rsidRDefault="00DA3BDD">
                  <w:pPr>
                    <w:pStyle w:val="ListBullet"/>
                  </w:pPr>
                </w:p>
              </w:tc>
            </w:tr>
          </w:tbl>
          <w:p w14:paraId="2898BD51" w14:textId="77777777" w:rsidR="00DA3BDD" w:rsidRDefault="00DA3BDD">
            <w:pPr>
              <w:pStyle w:val="PlainText"/>
              <w:rPr>
                <w:rFonts w:ascii="Calibri" w:hAnsi="Calibri" w:cs="Arial"/>
                <w:b/>
                <w:sz w:val="24"/>
                <w:szCs w:val="24"/>
              </w:rPr>
            </w:pPr>
          </w:p>
          <w:p w14:paraId="06A39C4E" w14:textId="77777777" w:rsidR="00DA3BDD" w:rsidRDefault="00CB1052">
            <w:pPr>
              <w:pStyle w:val="Header"/>
              <w:spacing w:before="120" w:after="120"/>
              <w:rPr>
                <w:rFonts w:cs="Arial"/>
                <w:b/>
                <w:bCs/>
                <w:sz w:val="24"/>
                <w:szCs w:val="24"/>
              </w:rPr>
            </w:pPr>
            <w:r>
              <w:rPr>
                <w:rFonts w:cs="Arial"/>
                <w:b/>
                <w:bCs/>
                <w:sz w:val="24"/>
                <w:szCs w:val="24"/>
              </w:rPr>
              <w:t>Program Benefits Management</w:t>
            </w:r>
          </w:p>
          <w:tbl>
            <w:tblPr>
              <w:tblStyle w:val="TableGrid"/>
              <w:tblW w:w="0" w:type="auto"/>
              <w:jc w:val="center"/>
              <w:tblLook w:val="01E0" w:firstRow="1" w:lastRow="1" w:firstColumn="1" w:lastColumn="1" w:noHBand="0" w:noVBand="0"/>
            </w:tblPr>
            <w:tblGrid>
              <w:gridCol w:w="10086"/>
            </w:tblGrid>
            <w:tr w:rsidR="00DA3BDD" w14:paraId="54178669" w14:textId="77777777">
              <w:trPr>
                <w:jc w:val="center"/>
              </w:trPr>
              <w:tc>
                <w:tcPr>
                  <w:tcW w:w="10086" w:type="dxa"/>
                </w:tcPr>
                <w:p w14:paraId="4DB00193" w14:textId="77777777" w:rsidR="00DA3BDD" w:rsidRDefault="00CB1052">
                  <w:pPr>
                    <w:pStyle w:val="ListBullet"/>
                  </w:pPr>
                  <w:r>
                    <w:t xml:space="preserve">Benefits Management is the process of documenting, tracking and assessing the benefits that the program is chartered to deliver to the WH department. The management of program benefits is in </w:t>
                  </w:r>
                  <w:proofErr w:type="spellStart"/>
                  <w:r>
                    <w:t>it self</w:t>
                  </w:r>
                  <w:proofErr w:type="spellEnd"/>
                  <w:r>
                    <w:t xml:space="preserve"> a life cycle which runs in parallel to the Program management Life cycle. The program benefits should be clearly articulated and defined in the Program Charter.</w:t>
                  </w:r>
                </w:p>
                <w:p w14:paraId="743948CE" w14:textId="77777777" w:rsidR="00DA3BDD" w:rsidRDefault="00CB1052">
                  <w:pPr>
                    <w:pStyle w:val="ListBullet"/>
                  </w:pPr>
                  <w:r>
                    <w:lastRenderedPageBreak/>
                    <w:t>During the program close out review benefits should be reported as planning versus actual benefits received at the current point and forecasted for their ongoing value. Benefit Management should follow the life cycle framework as outlined below:</w:t>
                  </w:r>
                </w:p>
                <w:p w14:paraId="54AAEFF6" w14:textId="77777777" w:rsidR="00DA3BDD" w:rsidRDefault="00CB1052">
                  <w:pPr>
                    <w:pStyle w:val="ListBullet2"/>
                    <w:numPr>
                      <w:ilvl w:val="0"/>
                      <w:numId w:val="39"/>
                    </w:numPr>
                  </w:pPr>
                  <w:r>
                    <w:t>Benefits Identification</w:t>
                  </w:r>
                </w:p>
                <w:p w14:paraId="3CC48436" w14:textId="77777777" w:rsidR="00DA3BDD" w:rsidRDefault="00CB1052">
                  <w:pPr>
                    <w:pStyle w:val="ListBullet2"/>
                    <w:numPr>
                      <w:ilvl w:val="1"/>
                      <w:numId w:val="39"/>
                    </w:numPr>
                  </w:pPr>
                  <w:r>
                    <w:t>Identify and Quality Business Benefits</w:t>
                  </w:r>
                </w:p>
                <w:p w14:paraId="5A10EF45" w14:textId="77777777" w:rsidR="00DA3BDD" w:rsidRDefault="00CB1052">
                  <w:pPr>
                    <w:pStyle w:val="ListBullet2"/>
                    <w:numPr>
                      <w:ilvl w:val="0"/>
                      <w:numId w:val="39"/>
                    </w:numPr>
                  </w:pPr>
                  <w:r>
                    <w:t>Benefits Analysis</w:t>
                  </w:r>
                </w:p>
                <w:p w14:paraId="56B81A3C" w14:textId="77777777" w:rsidR="00DA3BDD" w:rsidRDefault="00CB1052">
                  <w:pPr>
                    <w:pStyle w:val="ListBullet2"/>
                    <w:numPr>
                      <w:ilvl w:val="1"/>
                      <w:numId w:val="39"/>
                    </w:numPr>
                  </w:pPr>
                  <w:r>
                    <w:t>Derive and Prioritize components</w:t>
                  </w:r>
                </w:p>
                <w:p w14:paraId="6FD34669" w14:textId="77777777" w:rsidR="00DA3BDD" w:rsidRDefault="00CB1052">
                  <w:pPr>
                    <w:pStyle w:val="ListBullet2"/>
                    <w:numPr>
                      <w:ilvl w:val="1"/>
                      <w:numId w:val="39"/>
                    </w:numPr>
                  </w:pPr>
                  <w:r>
                    <w:t>Derive Benefits Metrics</w:t>
                  </w:r>
                </w:p>
                <w:p w14:paraId="17412973" w14:textId="77777777" w:rsidR="00DA3BDD" w:rsidRDefault="00CB1052">
                  <w:pPr>
                    <w:pStyle w:val="ListBullet2"/>
                    <w:numPr>
                      <w:ilvl w:val="0"/>
                      <w:numId w:val="39"/>
                    </w:numPr>
                  </w:pPr>
                  <w:r>
                    <w:t>Benefits Planning</w:t>
                  </w:r>
                </w:p>
                <w:p w14:paraId="39DFEBA2" w14:textId="77777777" w:rsidR="00DA3BDD" w:rsidRDefault="00CB1052">
                  <w:pPr>
                    <w:pStyle w:val="ListBullet2"/>
                    <w:numPr>
                      <w:ilvl w:val="1"/>
                      <w:numId w:val="39"/>
                    </w:numPr>
                  </w:pPr>
                  <w:r>
                    <w:t>Establish Benefits Realization Plan</w:t>
                  </w:r>
                </w:p>
                <w:p w14:paraId="5E5F6AEF" w14:textId="77777777" w:rsidR="00DA3BDD" w:rsidRDefault="00CB1052">
                  <w:pPr>
                    <w:pStyle w:val="ListBullet2"/>
                    <w:numPr>
                      <w:ilvl w:val="1"/>
                      <w:numId w:val="39"/>
                    </w:numPr>
                  </w:pPr>
                  <w:r>
                    <w:t>Establish Benefits Monitoring</w:t>
                  </w:r>
                </w:p>
                <w:p w14:paraId="0D963ECD" w14:textId="77777777" w:rsidR="00DA3BDD" w:rsidRDefault="00CB1052">
                  <w:pPr>
                    <w:pStyle w:val="ListBullet2"/>
                    <w:numPr>
                      <w:ilvl w:val="1"/>
                      <w:numId w:val="39"/>
                    </w:numPr>
                  </w:pPr>
                  <w:r>
                    <w:t>Map Benefits into Program Plan</w:t>
                  </w:r>
                </w:p>
                <w:p w14:paraId="57F3E822" w14:textId="77777777" w:rsidR="00DA3BDD" w:rsidRDefault="00CB1052">
                  <w:pPr>
                    <w:pStyle w:val="ListBullet2"/>
                    <w:numPr>
                      <w:ilvl w:val="0"/>
                      <w:numId w:val="39"/>
                    </w:numPr>
                  </w:pPr>
                  <w:r>
                    <w:t>Benefits Realization</w:t>
                  </w:r>
                </w:p>
                <w:p w14:paraId="431D39E4" w14:textId="77777777" w:rsidR="00DA3BDD" w:rsidRDefault="00CB1052">
                  <w:pPr>
                    <w:pStyle w:val="ListBullet2"/>
                    <w:numPr>
                      <w:ilvl w:val="1"/>
                      <w:numId w:val="39"/>
                    </w:numPr>
                  </w:pPr>
                  <w:r>
                    <w:t>Monitor Components</w:t>
                  </w:r>
                </w:p>
                <w:p w14:paraId="5342BBFD" w14:textId="77777777" w:rsidR="00DA3BDD" w:rsidRDefault="00CB1052">
                  <w:pPr>
                    <w:pStyle w:val="ListBullet2"/>
                    <w:numPr>
                      <w:ilvl w:val="1"/>
                      <w:numId w:val="39"/>
                    </w:numPr>
                  </w:pPr>
                  <w:r>
                    <w:t>Maintain Benefits Register</w:t>
                  </w:r>
                </w:p>
                <w:p w14:paraId="4232C2C9" w14:textId="77777777" w:rsidR="00DA3BDD" w:rsidRDefault="00CB1052">
                  <w:pPr>
                    <w:pStyle w:val="ListBullet2"/>
                    <w:numPr>
                      <w:ilvl w:val="1"/>
                      <w:numId w:val="39"/>
                    </w:numPr>
                  </w:pPr>
                  <w:r>
                    <w:t>Report Benefits</w:t>
                  </w:r>
                </w:p>
                <w:p w14:paraId="306765BF" w14:textId="77777777" w:rsidR="00DA3BDD" w:rsidRDefault="00CB1052">
                  <w:pPr>
                    <w:pStyle w:val="ListBullet2"/>
                    <w:numPr>
                      <w:ilvl w:val="0"/>
                      <w:numId w:val="39"/>
                    </w:numPr>
                  </w:pPr>
                  <w:r>
                    <w:t>Benefits transition</w:t>
                  </w:r>
                </w:p>
                <w:p w14:paraId="09B72A3B" w14:textId="77777777" w:rsidR="00DA3BDD" w:rsidRDefault="00CB1052">
                  <w:pPr>
                    <w:pStyle w:val="ListBullet2"/>
                    <w:numPr>
                      <w:ilvl w:val="1"/>
                      <w:numId w:val="39"/>
                    </w:numPr>
                  </w:pPr>
                  <w:r>
                    <w:t>Consolidate Coordinated Benefits</w:t>
                  </w:r>
                </w:p>
                <w:p w14:paraId="52DBC4BE" w14:textId="77777777" w:rsidR="00DA3BDD" w:rsidRDefault="00CB1052">
                  <w:pPr>
                    <w:pStyle w:val="ListBullet2"/>
                    <w:numPr>
                      <w:ilvl w:val="1"/>
                      <w:numId w:val="39"/>
                    </w:numPr>
                  </w:pPr>
                  <w:r>
                    <w:t>Transfer the Ongoing Responsibility</w:t>
                  </w:r>
                </w:p>
              </w:tc>
            </w:tr>
            <w:tr w:rsidR="00DA3BDD" w14:paraId="151B1E0D" w14:textId="77777777">
              <w:trPr>
                <w:jc w:val="center"/>
              </w:trPr>
              <w:tc>
                <w:tcPr>
                  <w:tcW w:w="10086" w:type="dxa"/>
                </w:tcPr>
                <w:p w14:paraId="258C5EBC" w14:textId="77777777" w:rsidR="00DA3BDD" w:rsidRDefault="00DA3BDD">
                  <w:pPr>
                    <w:pStyle w:val="ListBullet"/>
                  </w:pPr>
                </w:p>
              </w:tc>
            </w:tr>
          </w:tbl>
          <w:p w14:paraId="4C5CA4B3" w14:textId="77777777" w:rsidR="00DA3BDD" w:rsidRDefault="00DA3BDD">
            <w:pPr>
              <w:pStyle w:val="PlainText"/>
              <w:rPr>
                <w:rFonts w:ascii="Calibri" w:hAnsi="Calibri" w:cs="Arial"/>
                <w:b/>
                <w:sz w:val="24"/>
                <w:szCs w:val="24"/>
              </w:rPr>
            </w:pPr>
          </w:p>
          <w:p w14:paraId="04C69BBD" w14:textId="77777777" w:rsidR="00DA3BDD" w:rsidRDefault="00CB1052">
            <w:pPr>
              <w:pStyle w:val="Header"/>
              <w:spacing w:before="120" w:after="120"/>
              <w:rPr>
                <w:rFonts w:cs="Arial"/>
                <w:b/>
                <w:bCs/>
                <w:sz w:val="24"/>
                <w:szCs w:val="24"/>
              </w:rPr>
            </w:pPr>
            <w:r>
              <w:rPr>
                <w:rFonts w:cs="Arial"/>
                <w:b/>
                <w:bCs/>
                <w:sz w:val="24"/>
                <w:szCs w:val="24"/>
              </w:rPr>
              <w:t>Program Procurement Management</w:t>
            </w:r>
          </w:p>
          <w:tbl>
            <w:tblPr>
              <w:tblStyle w:val="TableGrid"/>
              <w:tblW w:w="0" w:type="auto"/>
              <w:jc w:val="center"/>
              <w:tblLook w:val="01E0" w:firstRow="1" w:lastRow="1" w:firstColumn="1" w:lastColumn="1" w:noHBand="0" w:noVBand="0"/>
            </w:tblPr>
            <w:tblGrid>
              <w:gridCol w:w="10086"/>
            </w:tblGrid>
            <w:tr w:rsidR="00DA3BDD" w14:paraId="13EE8064" w14:textId="77777777">
              <w:trPr>
                <w:jc w:val="center"/>
              </w:trPr>
              <w:tc>
                <w:tcPr>
                  <w:tcW w:w="10086" w:type="dxa"/>
                </w:tcPr>
                <w:p w14:paraId="52514C72" w14:textId="35FB8521" w:rsidR="00DA3BDD" w:rsidRDefault="00303AE3">
                  <w:pPr>
                    <w:pStyle w:val="ListBullet"/>
                  </w:pPr>
                  <w:r>
                    <w:rPr>
                      <w:lang w:eastAsia="zh-CN"/>
                    </w:rPr>
                    <w:lastRenderedPageBreak/>
                    <w:t>The Financial</w:t>
                  </w:r>
                  <w:r w:rsidR="00CB1052">
                    <w:rPr>
                      <w:lang w:eastAsia="zh-CN"/>
                    </w:rPr>
                    <w:t xml:space="preserve"> Manager and </w:t>
                  </w:r>
                  <w:r>
                    <w:rPr>
                      <w:lang w:eastAsia="zh-CN"/>
                    </w:rPr>
                    <w:t>his/</w:t>
                  </w:r>
                  <w:r w:rsidR="00CB1052">
                    <w:rPr>
                      <w:lang w:eastAsia="zh-CN"/>
                    </w:rPr>
                    <w:t>her staff will administer the &lt;</w:t>
                  </w:r>
                  <w:proofErr w:type="spellStart"/>
                  <w:r w:rsidR="00CB1052">
                    <w:rPr>
                      <w:lang w:eastAsia="zh-CN"/>
                    </w:rPr>
                    <w:t>ProgramName</w:t>
                  </w:r>
                  <w:proofErr w:type="spellEnd"/>
                  <w:r w:rsidR="00CB1052">
                    <w:rPr>
                      <w:lang w:eastAsia="zh-CN"/>
                    </w:rPr>
                    <w:t>&gt; procurem</w:t>
                  </w:r>
                  <w:r>
                    <w:rPr>
                      <w:lang w:eastAsia="zh-CN"/>
                    </w:rPr>
                    <w:t>ent activities for the Portfolio Management Team. They</w:t>
                  </w:r>
                  <w:r w:rsidR="00CB1052">
                    <w:rPr>
                      <w:lang w:eastAsia="zh-CN"/>
                    </w:rPr>
                    <w:t xml:space="preserve"> will ensure that all procurement actions are fu</w:t>
                  </w:r>
                  <w:r>
                    <w:rPr>
                      <w:lang w:eastAsia="zh-CN"/>
                    </w:rPr>
                    <w:t>lly coordinated with the Portfolio</w:t>
                  </w:r>
                  <w:r w:rsidR="00CB1052">
                    <w:rPr>
                      <w:lang w:eastAsia="zh-CN"/>
                    </w:rPr>
                    <w:t xml:space="preserve"> Managem</w:t>
                  </w:r>
                  <w:r>
                    <w:rPr>
                      <w:lang w:eastAsia="zh-CN"/>
                    </w:rPr>
                    <w:t xml:space="preserve">ent team and approved by the </w:t>
                  </w:r>
                  <w:r w:rsidR="00CB1052">
                    <w:rPr>
                      <w:lang w:eastAsia="zh-CN"/>
                    </w:rPr>
                    <w:t>CIO.</w:t>
                  </w:r>
                </w:p>
              </w:tc>
            </w:tr>
          </w:tbl>
          <w:p w14:paraId="3FC0410A" w14:textId="77777777" w:rsidR="00DA3BDD" w:rsidRDefault="00DA3BDD">
            <w:pPr>
              <w:pStyle w:val="PlainText"/>
              <w:rPr>
                <w:rFonts w:ascii="Calibri" w:hAnsi="Calibri" w:cs="Arial"/>
                <w:b/>
                <w:sz w:val="24"/>
                <w:szCs w:val="24"/>
              </w:rPr>
            </w:pPr>
          </w:p>
          <w:p w14:paraId="4D8BE5C3" w14:textId="36108FDE" w:rsidR="00DA3BDD" w:rsidRDefault="00343C35">
            <w:pPr>
              <w:pStyle w:val="Header"/>
              <w:spacing w:before="120" w:after="120"/>
              <w:rPr>
                <w:rFonts w:cs="Arial"/>
                <w:b/>
                <w:bCs/>
                <w:sz w:val="24"/>
                <w:szCs w:val="24"/>
              </w:rPr>
            </w:pPr>
            <w:r>
              <w:rPr>
                <w:rFonts w:cs="Arial"/>
                <w:b/>
                <w:bCs/>
                <w:sz w:val="24"/>
                <w:szCs w:val="24"/>
              </w:rPr>
              <w:t>Performance</w:t>
            </w:r>
            <w:r w:rsidR="00CB1052">
              <w:rPr>
                <w:rFonts w:cs="Arial"/>
                <w:b/>
                <w:bCs/>
                <w:sz w:val="24"/>
                <w:szCs w:val="24"/>
              </w:rPr>
              <w:t xml:space="preserve"> Management</w:t>
            </w:r>
          </w:p>
          <w:tbl>
            <w:tblPr>
              <w:tblStyle w:val="TableGrid"/>
              <w:tblW w:w="0" w:type="auto"/>
              <w:jc w:val="center"/>
              <w:tblLook w:val="01E0" w:firstRow="1" w:lastRow="1" w:firstColumn="1" w:lastColumn="1" w:noHBand="0" w:noVBand="0"/>
            </w:tblPr>
            <w:tblGrid>
              <w:gridCol w:w="10086"/>
            </w:tblGrid>
            <w:tr w:rsidR="00DA3BDD" w14:paraId="3FA12943" w14:textId="77777777">
              <w:trPr>
                <w:jc w:val="center"/>
              </w:trPr>
              <w:tc>
                <w:tcPr>
                  <w:tcW w:w="10086" w:type="dxa"/>
                </w:tcPr>
                <w:p w14:paraId="5DA6DCDF" w14:textId="77777777" w:rsidR="00DA3BDD" w:rsidRDefault="00343C35" w:rsidP="00343C35">
                  <w:pPr>
                    <w:pStyle w:val="ListBullet"/>
                    <w:rPr>
                      <w:lang w:eastAsia="zh-CN"/>
                    </w:rPr>
                  </w:pPr>
                  <w:r>
                    <w:rPr>
                      <w:lang w:eastAsia="zh-CN"/>
                    </w:rPr>
                    <w:t>The Performance</w:t>
                  </w:r>
                  <w:r w:rsidR="00CB1052">
                    <w:rPr>
                      <w:lang w:eastAsia="zh-CN"/>
                    </w:rPr>
                    <w:t xml:space="preserve"> Management process will follow the </w:t>
                  </w:r>
                </w:p>
                <w:p w14:paraId="4433B58B" w14:textId="77777777" w:rsidR="00343C35" w:rsidRDefault="00343C35" w:rsidP="00343C35">
                  <w:pPr>
                    <w:pStyle w:val="ListBullet"/>
                    <w:rPr>
                      <w:lang w:eastAsia="zh-CN"/>
                    </w:rPr>
                  </w:pPr>
                </w:p>
                <w:p w14:paraId="0EC87D80" w14:textId="77777777" w:rsidR="00343C35" w:rsidRDefault="00343C35" w:rsidP="00343C35">
                  <w:pPr>
                    <w:pStyle w:val="ListBullet"/>
                    <w:rPr>
                      <w:lang w:eastAsia="zh-CN"/>
                    </w:rPr>
                  </w:pPr>
                </w:p>
                <w:p w14:paraId="3C834F79" w14:textId="77777777" w:rsidR="00343C35" w:rsidRDefault="00343C35" w:rsidP="00343C35">
                  <w:pPr>
                    <w:pStyle w:val="ListBullet"/>
                    <w:rPr>
                      <w:lang w:eastAsia="zh-CN"/>
                    </w:rPr>
                  </w:pPr>
                </w:p>
                <w:p w14:paraId="0AFA4E79" w14:textId="65743F76" w:rsidR="00343C35" w:rsidRDefault="00343C35" w:rsidP="00343C35">
                  <w:pPr>
                    <w:pStyle w:val="ListBullet"/>
                  </w:pPr>
                </w:p>
              </w:tc>
            </w:tr>
          </w:tbl>
          <w:p w14:paraId="24B8B6C0" w14:textId="77777777" w:rsidR="00DA3BDD" w:rsidRDefault="00DA3BDD">
            <w:pPr>
              <w:pStyle w:val="PlainText"/>
              <w:rPr>
                <w:rFonts w:ascii="Calibri" w:hAnsi="Calibri" w:cs="Arial"/>
                <w:b/>
                <w:sz w:val="24"/>
                <w:szCs w:val="24"/>
              </w:rPr>
            </w:pPr>
          </w:p>
          <w:p w14:paraId="5D479B32" w14:textId="77777777" w:rsidR="00DA3BDD" w:rsidRDefault="00DA3BDD">
            <w:pPr>
              <w:pStyle w:val="PlainText"/>
              <w:rPr>
                <w:rFonts w:ascii="Calibri" w:hAnsi="Calibri" w:cs="Arial"/>
                <w:b/>
                <w:sz w:val="24"/>
                <w:szCs w:val="24"/>
              </w:rPr>
            </w:pPr>
          </w:p>
          <w:p w14:paraId="1F19B6E4" w14:textId="3D9CFFEC" w:rsidR="00DA3BDD" w:rsidRDefault="00343C35">
            <w:pPr>
              <w:pStyle w:val="Header"/>
              <w:spacing w:before="120" w:after="120"/>
              <w:rPr>
                <w:rFonts w:cs="Arial"/>
                <w:b/>
                <w:bCs/>
                <w:sz w:val="24"/>
                <w:szCs w:val="24"/>
              </w:rPr>
            </w:pPr>
            <w:r>
              <w:rPr>
                <w:rFonts w:cs="Arial"/>
                <w:b/>
                <w:bCs/>
                <w:sz w:val="24"/>
                <w:szCs w:val="24"/>
              </w:rPr>
              <w:t>Portfolio</w:t>
            </w:r>
            <w:r w:rsidR="00CB1052">
              <w:rPr>
                <w:rFonts w:cs="Arial"/>
                <w:b/>
                <w:bCs/>
                <w:sz w:val="24"/>
                <w:szCs w:val="24"/>
              </w:rPr>
              <w:t xml:space="preserve"> Issue / Risk Response Management</w:t>
            </w:r>
          </w:p>
          <w:tbl>
            <w:tblPr>
              <w:tblStyle w:val="TableGrid"/>
              <w:tblW w:w="0" w:type="auto"/>
              <w:jc w:val="center"/>
              <w:tblLook w:val="01E0" w:firstRow="1" w:lastRow="1" w:firstColumn="1" w:lastColumn="1" w:noHBand="0" w:noVBand="0"/>
            </w:tblPr>
            <w:tblGrid>
              <w:gridCol w:w="11836"/>
            </w:tblGrid>
            <w:tr w:rsidR="00DA3BDD" w14:paraId="4F95076A" w14:textId="77777777">
              <w:trPr>
                <w:jc w:val="center"/>
              </w:trPr>
              <w:tc>
                <w:tcPr>
                  <w:tcW w:w="11836" w:type="dxa"/>
                </w:tcPr>
                <w:tbl>
                  <w:tblPr>
                    <w:tblStyle w:val="TableGrid"/>
                    <w:tblW w:w="5000" w:type="pct"/>
                    <w:tblLook w:val="01E0" w:firstRow="1" w:lastRow="1" w:firstColumn="1" w:lastColumn="1" w:noHBand="0" w:noVBand="0"/>
                  </w:tblPr>
                  <w:tblGrid>
                    <w:gridCol w:w="2798"/>
                    <w:gridCol w:w="6230"/>
                    <w:gridCol w:w="2582"/>
                  </w:tblGrid>
                  <w:tr w:rsidR="00DA3BDD" w14:paraId="4C4967BE" w14:textId="77777777">
                    <w:tc>
                      <w:tcPr>
                        <w:tcW w:w="1205" w:type="pct"/>
                        <w:shd w:val="clear" w:color="auto" w:fill="C0C0C0"/>
                        <w:vAlign w:val="center"/>
                      </w:tcPr>
                      <w:p w14:paraId="388A079E" w14:textId="77777777" w:rsidR="00DA3BDD" w:rsidRDefault="00CB1052">
                        <w:pPr>
                          <w:jc w:val="center"/>
                          <w:rPr>
                            <w:rFonts w:cs="Arial"/>
                            <w:b/>
                            <w:bCs/>
                          </w:rPr>
                        </w:pPr>
                        <w:r>
                          <w:rPr>
                            <w:rFonts w:cs="Arial"/>
                            <w:b/>
                            <w:bCs/>
                          </w:rPr>
                          <w:t>Issue/Risk Management Activity</w:t>
                        </w:r>
                      </w:p>
                    </w:tc>
                    <w:tc>
                      <w:tcPr>
                        <w:tcW w:w="2683" w:type="pct"/>
                        <w:shd w:val="clear" w:color="auto" w:fill="C0C0C0"/>
                        <w:vAlign w:val="center"/>
                      </w:tcPr>
                      <w:p w14:paraId="22531A7B" w14:textId="77777777" w:rsidR="00DA3BDD" w:rsidRDefault="00CB1052">
                        <w:pPr>
                          <w:jc w:val="center"/>
                          <w:rPr>
                            <w:rFonts w:cs="Arial"/>
                            <w:b/>
                            <w:bCs/>
                          </w:rPr>
                        </w:pPr>
                        <w:r>
                          <w:rPr>
                            <w:rFonts w:cs="Arial"/>
                            <w:b/>
                            <w:bCs/>
                          </w:rPr>
                          <w:t>Describe Method(s) to be Used to Complete Activity</w:t>
                        </w:r>
                      </w:p>
                    </w:tc>
                    <w:tc>
                      <w:tcPr>
                        <w:tcW w:w="1112" w:type="pct"/>
                        <w:shd w:val="clear" w:color="auto" w:fill="C0C0C0"/>
                      </w:tcPr>
                      <w:p w14:paraId="692BB19B" w14:textId="77777777" w:rsidR="00DA3BDD" w:rsidRDefault="00CB1052">
                        <w:pPr>
                          <w:jc w:val="center"/>
                          <w:rPr>
                            <w:rFonts w:cs="Arial"/>
                            <w:b/>
                            <w:bCs/>
                          </w:rPr>
                        </w:pPr>
                        <w:r>
                          <w:rPr>
                            <w:rFonts w:cs="Arial"/>
                            <w:b/>
                            <w:bCs/>
                          </w:rPr>
                          <w:t>Assigned to:</w:t>
                        </w:r>
                      </w:p>
                    </w:tc>
                  </w:tr>
                  <w:tr w:rsidR="00DA3BDD" w14:paraId="7D5CF131" w14:textId="77777777">
                    <w:tc>
                      <w:tcPr>
                        <w:tcW w:w="1205" w:type="pct"/>
                      </w:tcPr>
                      <w:p w14:paraId="371DB519" w14:textId="77777777" w:rsidR="00DA3BDD" w:rsidRDefault="00CB1052">
                        <w:pPr>
                          <w:tabs>
                            <w:tab w:val="left" w:pos="2040"/>
                          </w:tabs>
                          <w:spacing w:before="60" w:after="60"/>
                          <w:rPr>
                            <w:rFonts w:cs="Arial"/>
                            <w:iCs/>
                          </w:rPr>
                        </w:pPr>
                        <w:r>
                          <w:rPr>
                            <w:rFonts w:cs="Arial"/>
                            <w:iCs/>
                          </w:rPr>
                          <w:t>Issue/Risk Identification</w:t>
                        </w:r>
                      </w:p>
                    </w:tc>
                    <w:tc>
                      <w:tcPr>
                        <w:tcW w:w="2683" w:type="pct"/>
                      </w:tcPr>
                      <w:p w14:paraId="09B94817" w14:textId="77777777" w:rsidR="00DA3BDD" w:rsidRDefault="00CB1052">
                        <w:pPr>
                          <w:pStyle w:val="BalloonText"/>
                          <w:spacing w:before="60" w:after="60"/>
                          <w:rPr>
                            <w:rFonts w:ascii="Calibri" w:hAnsi="Calibri" w:cs="Arial"/>
                            <w:b/>
                            <w:i/>
                            <w:color w:val="800000"/>
                            <w:sz w:val="20"/>
                            <w:szCs w:val="20"/>
                          </w:rPr>
                        </w:pPr>
                        <w:r>
                          <w:rPr>
                            <w:rFonts w:ascii="Calibri" w:hAnsi="Calibri" w:cs="Arial"/>
                            <w:b/>
                            <w:i/>
                            <w:color w:val="800000"/>
                            <w:sz w:val="20"/>
                            <w:szCs w:val="20"/>
                          </w:rPr>
                          <w:fldChar w:fldCharType="begin">
                            <w:ffData>
                              <w:name w:val="Text6"/>
                              <w:enabled/>
                              <w:calcOnExit w:val="0"/>
                              <w:textInput>
                                <w:default w:val="How will issues/risks be identified?"/>
                              </w:textInput>
                            </w:ffData>
                          </w:fldChar>
                        </w:r>
                        <w:r>
                          <w:rPr>
                            <w:rFonts w:ascii="Calibri" w:hAnsi="Calibri" w:cs="Arial"/>
                            <w:b/>
                            <w:i/>
                            <w:color w:val="800000"/>
                            <w:sz w:val="20"/>
                            <w:szCs w:val="20"/>
                          </w:rPr>
                          <w:instrText xml:space="preserve"> FORMTEXT </w:instrText>
                        </w:r>
                        <w:r>
                          <w:rPr>
                            <w:rFonts w:ascii="Calibri" w:hAnsi="Calibri" w:cs="Arial"/>
                            <w:b/>
                            <w:i/>
                            <w:color w:val="800000"/>
                            <w:sz w:val="20"/>
                            <w:szCs w:val="20"/>
                          </w:rPr>
                        </w:r>
                        <w:r>
                          <w:rPr>
                            <w:rFonts w:ascii="Calibri" w:hAnsi="Calibri" w:cs="Arial"/>
                            <w:b/>
                            <w:i/>
                            <w:color w:val="800000"/>
                            <w:sz w:val="20"/>
                            <w:szCs w:val="20"/>
                          </w:rPr>
                          <w:fldChar w:fldCharType="separate"/>
                        </w:r>
                        <w:r>
                          <w:rPr>
                            <w:rFonts w:ascii="Calibri" w:hAnsi="Calibri" w:cs="Arial"/>
                            <w:b/>
                            <w:i/>
                            <w:noProof/>
                            <w:color w:val="800000"/>
                            <w:sz w:val="20"/>
                            <w:szCs w:val="20"/>
                          </w:rPr>
                          <w:t>How will issues/risks be identified?</w:t>
                        </w:r>
                        <w:r>
                          <w:rPr>
                            <w:rFonts w:ascii="Calibri" w:hAnsi="Calibri" w:cs="Arial"/>
                            <w:b/>
                            <w:i/>
                            <w:color w:val="800000"/>
                            <w:sz w:val="20"/>
                            <w:szCs w:val="20"/>
                          </w:rPr>
                          <w:fldChar w:fldCharType="end"/>
                        </w:r>
                      </w:p>
                    </w:tc>
                    <w:tc>
                      <w:tcPr>
                        <w:tcW w:w="1112" w:type="pct"/>
                      </w:tcPr>
                      <w:p w14:paraId="240F6330" w14:textId="77777777" w:rsidR="00DA3BDD" w:rsidRDefault="00DA3BDD">
                        <w:pPr>
                          <w:pStyle w:val="BalloonText"/>
                          <w:spacing w:before="60" w:after="60"/>
                          <w:jc w:val="center"/>
                          <w:rPr>
                            <w:rFonts w:ascii="Calibri" w:hAnsi="Calibri" w:cs="Arial"/>
                            <w:b/>
                            <w:i/>
                            <w:color w:val="800000"/>
                            <w:sz w:val="20"/>
                            <w:szCs w:val="20"/>
                          </w:rPr>
                        </w:pPr>
                      </w:p>
                    </w:tc>
                  </w:tr>
                  <w:tr w:rsidR="00DA3BDD" w14:paraId="6EDD9F2E" w14:textId="77777777">
                    <w:tc>
                      <w:tcPr>
                        <w:tcW w:w="1205" w:type="pct"/>
                      </w:tcPr>
                      <w:p w14:paraId="719DCCF3" w14:textId="77777777" w:rsidR="00DA3BDD" w:rsidRDefault="00CB1052">
                        <w:pPr>
                          <w:tabs>
                            <w:tab w:val="left" w:pos="2040"/>
                          </w:tabs>
                          <w:spacing w:before="60" w:after="60"/>
                          <w:rPr>
                            <w:rFonts w:cs="Arial"/>
                            <w:iCs/>
                          </w:rPr>
                        </w:pPr>
                        <w:r>
                          <w:rPr>
                            <w:rFonts w:cs="Arial"/>
                            <w:iCs/>
                          </w:rPr>
                          <w:t>Issue/Risk Prioritization</w:t>
                        </w:r>
                      </w:p>
                    </w:tc>
                    <w:tc>
                      <w:tcPr>
                        <w:tcW w:w="2683" w:type="pct"/>
                      </w:tcPr>
                      <w:p w14:paraId="4DCC72B3" w14:textId="77777777" w:rsidR="00DA3BDD" w:rsidRDefault="00CB1052">
                        <w:pPr>
                          <w:pStyle w:val="BalloonText"/>
                          <w:spacing w:before="60" w:after="60"/>
                          <w:rPr>
                            <w:rFonts w:ascii="Calibri" w:hAnsi="Calibri" w:cs="Arial"/>
                            <w:b/>
                            <w:i/>
                            <w:color w:val="800000"/>
                            <w:sz w:val="20"/>
                            <w:szCs w:val="20"/>
                          </w:rPr>
                        </w:pPr>
                        <w:r>
                          <w:rPr>
                            <w:rFonts w:ascii="Calibri" w:hAnsi="Calibri" w:cs="Arial"/>
                            <w:b/>
                            <w:i/>
                            <w:color w:val="800000"/>
                            <w:sz w:val="20"/>
                            <w:szCs w:val="20"/>
                          </w:rPr>
                          <w:fldChar w:fldCharType="begin">
                            <w:ffData>
                              <w:name w:val="Text7"/>
                              <w:enabled/>
                              <w:calcOnExit w:val="0"/>
                              <w:textInput>
                                <w:default w:val="How will issues/risks be prioritized?"/>
                              </w:textInput>
                            </w:ffData>
                          </w:fldChar>
                        </w:r>
                        <w:bookmarkStart w:id="6" w:name="Text7"/>
                        <w:r>
                          <w:rPr>
                            <w:rFonts w:ascii="Calibri" w:hAnsi="Calibri" w:cs="Arial"/>
                            <w:b/>
                            <w:i/>
                            <w:color w:val="800000"/>
                            <w:sz w:val="20"/>
                            <w:szCs w:val="20"/>
                          </w:rPr>
                          <w:instrText xml:space="preserve"> FORMTEXT </w:instrText>
                        </w:r>
                        <w:r>
                          <w:rPr>
                            <w:rFonts w:ascii="Calibri" w:hAnsi="Calibri" w:cs="Arial"/>
                            <w:b/>
                            <w:i/>
                            <w:color w:val="800000"/>
                            <w:sz w:val="20"/>
                            <w:szCs w:val="20"/>
                          </w:rPr>
                        </w:r>
                        <w:r>
                          <w:rPr>
                            <w:rFonts w:ascii="Calibri" w:hAnsi="Calibri" w:cs="Arial"/>
                            <w:b/>
                            <w:i/>
                            <w:color w:val="800000"/>
                            <w:sz w:val="20"/>
                            <w:szCs w:val="20"/>
                          </w:rPr>
                          <w:fldChar w:fldCharType="separate"/>
                        </w:r>
                        <w:r>
                          <w:rPr>
                            <w:rFonts w:ascii="Calibri" w:hAnsi="Calibri" w:cs="Arial"/>
                            <w:b/>
                            <w:i/>
                            <w:noProof/>
                            <w:color w:val="800000"/>
                            <w:sz w:val="20"/>
                            <w:szCs w:val="20"/>
                          </w:rPr>
                          <w:t>How will issues/risks be prioritized?</w:t>
                        </w:r>
                        <w:r>
                          <w:rPr>
                            <w:rFonts w:ascii="Calibri" w:hAnsi="Calibri" w:cs="Arial"/>
                            <w:b/>
                            <w:i/>
                            <w:color w:val="800000"/>
                            <w:sz w:val="20"/>
                            <w:szCs w:val="20"/>
                          </w:rPr>
                          <w:fldChar w:fldCharType="end"/>
                        </w:r>
                        <w:bookmarkEnd w:id="6"/>
                      </w:p>
                    </w:tc>
                    <w:tc>
                      <w:tcPr>
                        <w:tcW w:w="1112" w:type="pct"/>
                      </w:tcPr>
                      <w:p w14:paraId="37591093" w14:textId="77777777" w:rsidR="00DA3BDD" w:rsidRDefault="00DA3BDD">
                        <w:pPr>
                          <w:pStyle w:val="BalloonText"/>
                          <w:spacing w:before="60" w:after="60"/>
                          <w:jc w:val="center"/>
                          <w:rPr>
                            <w:rFonts w:ascii="Calibri" w:hAnsi="Calibri" w:cs="Arial"/>
                            <w:b/>
                            <w:i/>
                            <w:color w:val="800000"/>
                            <w:sz w:val="20"/>
                            <w:szCs w:val="20"/>
                          </w:rPr>
                        </w:pPr>
                      </w:p>
                    </w:tc>
                  </w:tr>
                  <w:tr w:rsidR="00DA3BDD" w14:paraId="1D3D9E48" w14:textId="77777777">
                    <w:tc>
                      <w:tcPr>
                        <w:tcW w:w="1205" w:type="pct"/>
                      </w:tcPr>
                      <w:p w14:paraId="4730A85D" w14:textId="77777777" w:rsidR="00DA3BDD" w:rsidRDefault="00CB1052">
                        <w:pPr>
                          <w:spacing w:before="60" w:after="60"/>
                          <w:rPr>
                            <w:rFonts w:cs="Arial"/>
                            <w:iCs/>
                          </w:rPr>
                        </w:pPr>
                        <w:r>
                          <w:rPr>
                            <w:rFonts w:cs="Arial"/>
                            <w:iCs/>
                          </w:rPr>
                          <w:t>Issue/Risk Tracking</w:t>
                        </w:r>
                      </w:p>
                    </w:tc>
                    <w:tc>
                      <w:tcPr>
                        <w:tcW w:w="2683" w:type="pct"/>
                      </w:tcPr>
                      <w:p w14:paraId="30B7CCFB" w14:textId="77777777" w:rsidR="00DA3BDD" w:rsidRDefault="00CB1052">
                        <w:pPr>
                          <w:pStyle w:val="BalloonText"/>
                          <w:spacing w:before="60" w:after="60"/>
                          <w:rPr>
                            <w:rFonts w:ascii="Calibri" w:hAnsi="Calibri" w:cs="Arial"/>
                            <w:b/>
                            <w:i/>
                            <w:color w:val="800000"/>
                            <w:sz w:val="20"/>
                            <w:szCs w:val="20"/>
                          </w:rPr>
                        </w:pPr>
                        <w:r>
                          <w:rPr>
                            <w:rFonts w:ascii="Calibri" w:hAnsi="Calibri" w:cs="Arial"/>
                            <w:b/>
                            <w:i/>
                            <w:color w:val="800000"/>
                            <w:sz w:val="20"/>
                            <w:szCs w:val="20"/>
                          </w:rPr>
                          <w:fldChar w:fldCharType="begin">
                            <w:ffData>
                              <w:name w:val=""/>
                              <w:enabled/>
                              <w:calcOnExit w:val="0"/>
                              <w:textInput>
                                <w:default w:val="How will issues/risks be recorded and tracked?"/>
                              </w:textInput>
                            </w:ffData>
                          </w:fldChar>
                        </w:r>
                        <w:r>
                          <w:rPr>
                            <w:rFonts w:ascii="Calibri" w:hAnsi="Calibri" w:cs="Arial"/>
                            <w:b/>
                            <w:i/>
                            <w:color w:val="800000"/>
                            <w:sz w:val="20"/>
                            <w:szCs w:val="20"/>
                          </w:rPr>
                          <w:instrText xml:space="preserve"> FORMTEXT </w:instrText>
                        </w:r>
                        <w:r>
                          <w:rPr>
                            <w:rFonts w:ascii="Calibri" w:hAnsi="Calibri" w:cs="Arial"/>
                            <w:b/>
                            <w:i/>
                            <w:color w:val="800000"/>
                            <w:sz w:val="20"/>
                            <w:szCs w:val="20"/>
                          </w:rPr>
                        </w:r>
                        <w:r>
                          <w:rPr>
                            <w:rFonts w:ascii="Calibri" w:hAnsi="Calibri" w:cs="Arial"/>
                            <w:b/>
                            <w:i/>
                            <w:color w:val="800000"/>
                            <w:sz w:val="20"/>
                            <w:szCs w:val="20"/>
                          </w:rPr>
                          <w:fldChar w:fldCharType="separate"/>
                        </w:r>
                        <w:r>
                          <w:rPr>
                            <w:rFonts w:ascii="Calibri" w:hAnsi="Calibri" w:cs="Arial"/>
                            <w:b/>
                            <w:i/>
                            <w:noProof/>
                            <w:color w:val="800000"/>
                            <w:sz w:val="20"/>
                            <w:szCs w:val="20"/>
                          </w:rPr>
                          <w:t>How will issues/risks be recorded and tracked?</w:t>
                        </w:r>
                        <w:r>
                          <w:rPr>
                            <w:rFonts w:ascii="Calibri" w:hAnsi="Calibri" w:cs="Arial"/>
                            <w:b/>
                            <w:i/>
                            <w:color w:val="800000"/>
                            <w:sz w:val="20"/>
                            <w:szCs w:val="20"/>
                          </w:rPr>
                          <w:fldChar w:fldCharType="end"/>
                        </w:r>
                      </w:p>
                    </w:tc>
                    <w:tc>
                      <w:tcPr>
                        <w:tcW w:w="1112" w:type="pct"/>
                      </w:tcPr>
                      <w:p w14:paraId="163F80D1" w14:textId="77777777" w:rsidR="00DA3BDD" w:rsidRDefault="00DA3BDD">
                        <w:pPr>
                          <w:pStyle w:val="BalloonText"/>
                          <w:spacing w:before="60" w:after="60"/>
                          <w:jc w:val="center"/>
                          <w:rPr>
                            <w:rFonts w:ascii="Calibri" w:hAnsi="Calibri" w:cs="Arial"/>
                            <w:b/>
                            <w:i/>
                            <w:color w:val="800000"/>
                            <w:sz w:val="20"/>
                            <w:szCs w:val="20"/>
                          </w:rPr>
                        </w:pPr>
                      </w:p>
                    </w:tc>
                  </w:tr>
                  <w:tr w:rsidR="00DA3BDD" w14:paraId="6131F74B" w14:textId="77777777">
                    <w:tc>
                      <w:tcPr>
                        <w:tcW w:w="1205" w:type="pct"/>
                      </w:tcPr>
                      <w:p w14:paraId="5FEDE727" w14:textId="77777777" w:rsidR="00DA3BDD" w:rsidRDefault="00CB1052">
                        <w:pPr>
                          <w:spacing w:before="60" w:after="60"/>
                          <w:rPr>
                            <w:rFonts w:cs="Arial"/>
                            <w:iCs/>
                          </w:rPr>
                        </w:pPr>
                        <w:r>
                          <w:rPr>
                            <w:rFonts w:cs="Arial"/>
                            <w:iCs/>
                          </w:rPr>
                          <w:t>Issue/Risk Escalation</w:t>
                        </w:r>
                      </w:p>
                    </w:tc>
                    <w:tc>
                      <w:tcPr>
                        <w:tcW w:w="2683" w:type="pct"/>
                      </w:tcPr>
                      <w:p w14:paraId="44C9A972" w14:textId="77777777" w:rsidR="00DA3BDD" w:rsidRDefault="00CB1052">
                        <w:pPr>
                          <w:pStyle w:val="BalloonText"/>
                          <w:spacing w:before="60" w:after="60"/>
                          <w:rPr>
                            <w:rFonts w:ascii="Calibri" w:hAnsi="Calibri" w:cs="Arial"/>
                            <w:b/>
                            <w:i/>
                            <w:color w:val="800000"/>
                            <w:sz w:val="20"/>
                            <w:szCs w:val="20"/>
                          </w:rPr>
                        </w:pPr>
                        <w:r>
                          <w:rPr>
                            <w:rFonts w:ascii="Calibri" w:hAnsi="Calibri" w:cs="Arial"/>
                            <w:b/>
                            <w:i/>
                            <w:color w:val="800000"/>
                            <w:sz w:val="20"/>
                            <w:szCs w:val="20"/>
                          </w:rPr>
                          <w:fldChar w:fldCharType="begin">
                            <w:ffData>
                              <w:name w:val=""/>
                              <w:enabled/>
                              <w:calcOnExit w:val="0"/>
                              <w:textInput>
                                <w:default w:val="Describe the overall escalation process including when to escalate those with lowe, medium, and/or high priority."/>
                              </w:textInput>
                            </w:ffData>
                          </w:fldChar>
                        </w:r>
                        <w:r>
                          <w:rPr>
                            <w:rFonts w:ascii="Calibri" w:hAnsi="Calibri" w:cs="Arial"/>
                            <w:b/>
                            <w:i/>
                            <w:color w:val="800000"/>
                            <w:sz w:val="20"/>
                            <w:szCs w:val="20"/>
                          </w:rPr>
                          <w:instrText xml:space="preserve"> FORMTEXT </w:instrText>
                        </w:r>
                        <w:r>
                          <w:rPr>
                            <w:rFonts w:ascii="Calibri" w:hAnsi="Calibri" w:cs="Arial"/>
                            <w:b/>
                            <w:i/>
                            <w:color w:val="800000"/>
                            <w:sz w:val="20"/>
                            <w:szCs w:val="20"/>
                          </w:rPr>
                        </w:r>
                        <w:r>
                          <w:rPr>
                            <w:rFonts w:ascii="Calibri" w:hAnsi="Calibri" w:cs="Arial"/>
                            <w:b/>
                            <w:i/>
                            <w:color w:val="800000"/>
                            <w:sz w:val="20"/>
                            <w:szCs w:val="20"/>
                          </w:rPr>
                          <w:fldChar w:fldCharType="separate"/>
                        </w:r>
                        <w:r>
                          <w:rPr>
                            <w:rFonts w:ascii="Calibri" w:hAnsi="Calibri" w:cs="Arial"/>
                            <w:b/>
                            <w:i/>
                            <w:noProof/>
                            <w:color w:val="800000"/>
                            <w:sz w:val="20"/>
                            <w:szCs w:val="20"/>
                          </w:rPr>
                          <w:t>Describe the overall escalation process including when to escalate those with low, medium, and/or high priority.</w:t>
                        </w:r>
                        <w:r>
                          <w:rPr>
                            <w:rFonts w:ascii="Calibri" w:hAnsi="Calibri" w:cs="Arial"/>
                            <w:b/>
                            <w:i/>
                            <w:color w:val="800000"/>
                            <w:sz w:val="20"/>
                            <w:szCs w:val="20"/>
                          </w:rPr>
                          <w:fldChar w:fldCharType="end"/>
                        </w:r>
                      </w:p>
                    </w:tc>
                    <w:tc>
                      <w:tcPr>
                        <w:tcW w:w="1112" w:type="pct"/>
                      </w:tcPr>
                      <w:p w14:paraId="077651EF" w14:textId="77777777" w:rsidR="00DA3BDD" w:rsidRDefault="00DA3BDD">
                        <w:pPr>
                          <w:pStyle w:val="BalloonText"/>
                          <w:spacing w:before="60" w:after="60"/>
                          <w:jc w:val="center"/>
                          <w:rPr>
                            <w:rFonts w:ascii="Calibri" w:hAnsi="Calibri" w:cs="Arial"/>
                            <w:b/>
                            <w:i/>
                            <w:color w:val="800000"/>
                            <w:sz w:val="20"/>
                            <w:szCs w:val="20"/>
                          </w:rPr>
                        </w:pPr>
                      </w:p>
                    </w:tc>
                  </w:tr>
                </w:tbl>
                <w:p w14:paraId="54E8DE4C" w14:textId="77777777" w:rsidR="00DA3BDD" w:rsidRDefault="00DA3BDD">
                  <w:pPr>
                    <w:pStyle w:val="ListBullet"/>
                    <w:rPr>
                      <w:lang w:val="en-US"/>
                    </w:rPr>
                  </w:pPr>
                </w:p>
                <w:p w14:paraId="04A4F296" w14:textId="77777777" w:rsidR="00DA3BDD" w:rsidRDefault="00CB1052">
                  <w:pPr>
                    <w:pStyle w:val="Header"/>
                    <w:spacing w:before="120" w:after="120"/>
                  </w:pPr>
                  <w:r>
                    <w:rPr>
                      <w:rFonts w:cs="Arial"/>
                      <w:b/>
                      <w:bCs/>
                      <w:sz w:val="24"/>
                      <w:szCs w:val="24"/>
                    </w:rPr>
                    <w:t>Program Issue / Risk Escalation Management</w:t>
                  </w:r>
                </w:p>
                <w:tbl>
                  <w:tblPr>
                    <w:tblStyle w:val="TableGrid"/>
                    <w:tblW w:w="0" w:type="auto"/>
                    <w:tblLook w:val="01E0" w:firstRow="1" w:lastRow="1" w:firstColumn="1" w:lastColumn="1" w:noHBand="0" w:noVBand="0"/>
                  </w:tblPr>
                  <w:tblGrid>
                    <w:gridCol w:w="2655"/>
                    <w:gridCol w:w="4015"/>
                    <w:gridCol w:w="4940"/>
                  </w:tblGrid>
                  <w:tr w:rsidR="00DA3BDD" w14:paraId="6D3F351F" w14:textId="77777777">
                    <w:tc>
                      <w:tcPr>
                        <w:tcW w:w="3044" w:type="dxa"/>
                        <w:shd w:val="clear" w:color="auto" w:fill="C0C0C0"/>
                        <w:vAlign w:val="center"/>
                      </w:tcPr>
                      <w:p w14:paraId="46FB2A53" w14:textId="77777777" w:rsidR="00DA3BDD" w:rsidRDefault="00CB1052">
                        <w:pPr>
                          <w:jc w:val="center"/>
                          <w:rPr>
                            <w:rFonts w:cs="Arial"/>
                            <w:b/>
                            <w:bCs/>
                          </w:rPr>
                        </w:pPr>
                        <w:r>
                          <w:rPr>
                            <w:rFonts w:cs="Arial"/>
                            <w:b/>
                            <w:bCs/>
                          </w:rPr>
                          <w:t>Name</w:t>
                        </w:r>
                      </w:p>
                    </w:tc>
                    <w:tc>
                      <w:tcPr>
                        <w:tcW w:w="4770" w:type="dxa"/>
                        <w:shd w:val="clear" w:color="auto" w:fill="C0C0C0"/>
                        <w:vAlign w:val="center"/>
                      </w:tcPr>
                      <w:p w14:paraId="2C939715" w14:textId="77777777" w:rsidR="00DA3BDD" w:rsidRDefault="00CB1052">
                        <w:pPr>
                          <w:jc w:val="center"/>
                          <w:rPr>
                            <w:rFonts w:cs="Arial"/>
                            <w:b/>
                            <w:bCs/>
                          </w:rPr>
                        </w:pPr>
                        <w:r>
                          <w:rPr>
                            <w:rFonts w:cs="Arial"/>
                            <w:b/>
                            <w:bCs/>
                          </w:rPr>
                          <w:t>Description of Priority Level</w:t>
                        </w:r>
                      </w:p>
                    </w:tc>
                    <w:tc>
                      <w:tcPr>
                        <w:tcW w:w="5940" w:type="dxa"/>
                        <w:shd w:val="clear" w:color="auto" w:fill="C0C0C0"/>
                        <w:vAlign w:val="center"/>
                      </w:tcPr>
                      <w:p w14:paraId="3517CDCE" w14:textId="77777777" w:rsidR="00DA3BDD" w:rsidRDefault="00CB1052">
                        <w:pPr>
                          <w:jc w:val="center"/>
                          <w:rPr>
                            <w:rFonts w:cs="Arial"/>
                            <w:b/>
                            <w:bCs/>
                          </w:rPr>
                        </w:pPr>
                        <w:r>
                          <w:rPr>
                            <w:rFonts w:cs="Arial"/>
                            <w:b/>
                            <w:bCs/>
                          </w:rPr>
                          <w:t>Escalation Process for Priority Level</w:t>
                        </w:r>
                      </w:p>
                    </w:tc>
                  </w:tr>
                  <w:tr w:rsidR="00DA3BDD" w14:paraId="32EF2AE9" w14:textId="77777777">
                    <w:tc>
                      <w:tcPr>
                        <w:tcW w:w="3044" w:type="dxa"/>
                      </w:tcPr>
                      <w:p w14:paraId="2CE5C592" w14:textId="77777777" w:rsidR="00DA3BDD" w:rsidRDefault="00CB1052">
                        <w:pPr>
                          <w:tabs>
                            <w:tab w:val="left" w:pos="2040"/>
                          </w:tabs>
                          <w:spacing w:before="60" w:after="60"/>
                          <w:rPr>
                            <w:rFonts w:cs="Arial"/>
                            <w:iCs/>
                          </w:rPr>
                        </w:pPr>
                        <w:r>
                          <w:rPr>
                            <w:rFonts w:cs="Arial"/>
                            <w:iCs/>
                          </w:rPr>
                          <w:t>High Priority Issues/Risks</w:t>
                        </w:r>
                      </w:p>
                    </w:tc>
                    <w:tc>
                      <w:tcPr>
                        <w:tcW w:w="4770" w:type="dxa"/>
                      </w:tcPr>
                      <w:p w14:paraId="05D94DAE" w14:textId="77777777" w:rsidR="00DA3BDD" w:rsidRDefault="00CB1052">
                        <w:pPr>
                          <w:pStyle w:val="BalloonText"/>
                          <w:spacing w:before="60" w:after="60"/>
                          <w:rPr>
                            <w:rFonts w:ascii="Calibri" w:hAnsi="Calibri" w:cs="Arial"/>
                            <w:b/>
                            <w:i/>
                            <w:color w:val="800000"/>
                            <w:sz w:val="20"/>
                            <w:szCs w:val="20"/>
                          </w:rPr>
                        </w:pPr>
                        <w:r>
                          <w:rPr>
                            <w:rFonts w:ascii="Calibri" w:hAnsi="Calibri" w:cs="Arial"/>
                            <w:b/>
                            <w:i/>
                            <w:color w:val="800000"/>
                            <w:sz w:val="20"/>
                            <w:szCs w:val="20"/>
                          </w:rPr>
                          <w:fldChar w:fldCharType="begin">
                            <w:ffData>
                              <w:name w:val="Text8"/>
                              <w:enabled/>
                              <w:calcOnExit w:val="0"/>
                              <w:textInput/>
                            </w:ffData>
                          </w:fldChar>
                        </w:r>
                        <w:bookmarkStart w:id="7" w:name="Text8"/>
                        <w:r>
                          <w:rPr>
                            <w:rFonts w:ascii="Calibri" w:hAnsi="Calibri" w:cs="Arial"/>
                            <w:b/>
                            <w:i/>
                            <w:color w:val="800000"/>
                            <w:sz w:val="20"/>
                            <w:szCs w:val="20"/>
                          </w:rPr>
                          <w:instrText xml:space="preserve"> FORMTEXT </w:instrText>
                        </w:r>
                        <w:r>
                          <w:rPr>
                            <w:rFonts w:ascii="Calibri" w:hAnsi="Calibri" w:cs="Arial"/>
                            <w:b/>
                            <w:i/>
                            <w:color w:val="800000"/>
                            <w:sz w:val="20"/>
                            <w:szCs w:val="20"/>
                          </w:rPr>
                        </w:r>
                        <w:r>
                          <w:rPr>
                            <w:rFonts w:ascii="Calibri" w:hAnsi="Calibri" w:cs="Arial"/>
                            <w:b/>
                            <w:i/>
                            <w:color w:val="800000"/>
                            <w:sz w:val="20"/>
                            <w:szCs w:val="20"/>
                          </w:rPr>
                          <w:fldChar w:fldCharType="separate"/>
                        </w:r>
                        <w:r>
                          <w:rPr>
                            <w:rFonts w:ascii="Arial" w:hAnsi="Arial" w:cs="Arial"/>
                            <w:b/>
                            <w:i/>
                            <w:noProof/>
                            <w:color w:val="800000"/>
                            <w:sz w:val="20"/>
                            <w:szCs w:val="20"/>
                          </w:rPr>
                          <w:t> </w:t>
                        </w:r>
                        <w:r>
                          <w:rPr>
                            <w:rFonts w:ascii="Arial" w:hAnsi="Arial" w:cs="Arial"/>
                            <w:b/>
                            <w:i/>
                            <w:noProof/>
                            <w:color w:val="800000"/>
                            <w:sz w:val="20"/>
                            <w:szCs w:val="20"/>
                          </w:rPr>
                          <w:t> </w:t>
                        </w:r>
                        <w:r>
                          <w:rPr>
                            <w:rFonts w:ascii="Arial" w:hAnsi="Arial" w:cs="Arial"/>
                            <w:b/>
                            <w:i/>
                            <w:noProof/>
                            <w:color w:val="800000"/>
                            <w:sz w:val="20"/>
                            <w:szCs w:val="20"/>
                          </w:rPr>
                          <w:t> </w:t>
                        </w:r>
                        <w:r>
                          <w:rPr>
                            <w:rFonts w:ascii="Arial" w:hAnsi="Arial" w:cs="Arial"/>
                            <w:b/>
                            <w:i/>
                            <w:noProof/>
                            <w:color w:val="800000"/>
                            <w:sz w:val="20"/>
                            <w:szCs w:val="20"/>
                          </w:rPr>
                          <w:t> </w:t>
                        </w:r>
                        <w:r>
                          <w:rPr>
                            <w:rFonts w:ascii="Arial" w:hAnsi="Arial" w:cs="Arial"/>
                            <w:b/>
                            <w:i/>
                            <w:noProof/>
                            <w:color w:val="800000"/>
                            <w:sz w:val="20"/>
                            <w:szCs w:val="20"/>
                          </w:rPr>
                          <w:t> </w:t>
                        </w:r>
                        <w:r>
                          <w:rPr>
                            <w:rFonts w:ascii="Calibri" w:hAnsi="Calibri" w:cs="Arial"/>
                            <w:b/>
                            <w:i/>
                            <w:color w:val="800000"/>
                            <w:sz w:val="20"/>
                            <w:szCs w:val="20"/>
                          </w:rPr>
                          <w:fldChar w:fldCharType="end"/>
                        </w:r>
                        <w:bookmarkEnd w:id="7"/>
                      </w:p>
                    </w:tc>
                    <w:tc>
                      <w:tcPr>
                        <w:tcW w:w="5940" w:type="dxa"/>
                      </w:tcPr>
                      <w:p w14:paraId="7C85C54E" w14:textId="77777777" w:rsidR="00DA3BDD" w:rsidRDefault="00CB1052">
                        <w:pPr>
                          <w:pStyle w:val="BalloonText"/>
                          <w:spacing w:before="60" w:after="60"/>
                          <w:rPr>
                            <w:rFonts w:ascii="Calibri" w:hAnsi="Calibri" w:cs="Arial"/>
                            <w:b/>
                            <w:i/>
                            <w:color w:val="800000"/>
                            <w:sz w:val="20"/>
                            <w:szCs w:val="20"/>
                          </w:rPr>
                        </w:pPr>
                        <w:r>
                          <w:rPr>
                            <w:rFonts w:ascii="Calibri" w:hAnsi="Calibri" w:cs="Arial"/>
                            <w:b/>
                            <w:i/>
                            <w:color w:val="800000"/>
                            <w:sz w:val="20"/>
                            <w:szCs w:val="20"/>
                          </w:rPr>
                          <w:fldChar w:fldCharType="begin">
                            <w:ffData>
                              <w:name w:val=""/>
                              <w:enabled/>
                              <w:calcOnExit w:val="0"/>
                              <w:textInput>
                                <w:default w:val="Describe how high priority issues/risks will be esclated.  Include names of the specific individuals involved."/>
                              </w:textInput>
                            </w:ffData>
                          </w:fldChar>
                        </w:r>
                        <w:r>
                          <w:rPr>
                            <w:rFonts w:ascii="Calibri" w:hAnsi="Calibri" w:cs="Arial"/>
                            <w:b/>
                            <w:i/>
                            <w:color w:val="800000"/>
                            <w:sz w:val="20"/>
                            <w:szCs w:val="20"/>
                          </w:rPr>
                          <w:instrText xml:space="preserve"> FORMTEXT </w:instrText>
                        </w:r>
                        <w:r>
                          <w:rPr>
                            <w:rFonts w:ascii="Calibri" w:hAnsi="Calibri" w:cs="Arial"/>
                            <w:b/>
                            <w:i/>
                            <w:color w:val="800000"/>
                            <w:sz w:val="20"/>
                            <w:szCs w:val="20"/>
                          </w:rPr>
                        </w:r>
                        <w:r>
                          <w:rPr>
                            <w:rFonts w:ascii="Calibri" w:hAnsi="Calibri" w:cs="Arial"/>
                            <w:b/>
                            <w:i/>
                            <w:color w:val="800000"/>
                            <w:sz w:val="20"/>
                            <w:szCs w:val="20"/>
                          </w:rPr>
                          <w:fldChar w:fldCharType="separate"/>
                        </w:r>
                        <w:r>
                          <w:rPr>
                            <w:rFonts w:ascii="Calibri" w:hAnsi="Calibri" w:cs="Arial"/>
                            <w:b/>
                            <w:i/>
                            <w:noProof/>
                            <w:color w:val="800000"/>
                            <w:sz w:val="20"/>
                            <w:szCs w:val="20"/>
                          </w:rPr>
                          <w:t>Describe how high priority issues/risks will be esclated.  Include names of the specific individuals involved.</w:t>
                        </w:r>
                        <w:r>
                          <w:rPr>
                            <w:rFonts w:ascii="Calibri" w:hAnsi="Calibri" w:cs="Arial"/>
                            <w:b/>
                            <w:i/>
                            <w:color w:val="800000"/>
                            <w:sz w:val="20"/>
                            <w:szCs w:val="20"/>
                          </w:rPr>
                          <w:fldChar w:fldCharType="end"/>
                        </w:r>
                      </w:p>
                    </w:tc>
                  </w:tr>
                  <w:tr w:rsidR="00DA3BDD" w14:paraId="10D59535" w14:textId="77777777">
                    <w:tc>
                      <w:tcPr>
                        <w:tcW w:w="3044" w:type="dxa"/>
                      </w:tcPr>
                      <w:p w14:paraId="1C4E03F0" w14:textId="77777777" w:rsidR="00DA3BDD" w:rsidRDefault="00CB1052">
                        <w:pPr>
                          <w:tabs>
                            <w:tab w:val="left" w:pos="2040"/>
                          </w:tabs>
                          <w:spacing w:before="60" w:after="60"/>
                          <w:rPr>
                            <w:rFonts w:cs="Arial"/>
                            <w:iCs/>
                          </w:rPr>
                        </w:pPr>
                        <w:r>
                          <w:rPr>
                            <w:rFonts w:cs="Arial"/>
                            <w:iCs/>
                          </w:rPr>
                          <w:t>Medium Priority Issues/Risks</w:t>
                        </w:r>
                      </w:p>
                    </w:tc>
                    <w:tc>
                      <w:tcPr>
                        <w:tcW w:w="4770" w:type="dxa"/>
                      </w:tcPr>
                      <w:p w14:paraId="77F9D91D" w14:textId="77777777" w:rsidR="00DA3BDD" w:rsidRDefault="00CB1052">
                        <w:pPr>
                          <w:pStyle w:val="BalloonText"/>
                          <w:spacing w:before="60" w:after="60"/>
                          <w:rPr>
                            <w:rFonts w:ascii="Calibri" w:hAnsi="Calibri" w:cs="Arial"/>
                            <w:b/>
                            <w:i/>
                            <w:color w:val="800000"/>
                            <w:sz w:val="20"/>
                            <w:szCs w:val="20"/>
                          </w:rPr>
                        </w:pPr>
                        <w:r>
                          <w:rPr>
                            <w:rFonts w:ascii="Calibri" w:hAnsi="Calibri" w:cs="Arial"/>
                            <w:b/>
                            <w:i/>
                            <w:color w:val="800000"/>
                            <w:sz w:val="20"/>
                            <w:szCs w:val="20"/>
                          </w:rPr>
                          <w:fldChar w:fldCharType="begin">
                            <w:ffData>
                              <w:name w:val="Text9"/>
                              <w:enabled/>
                              <w:calcOnExit w:val="0"/>
                              <w:textInput/>
                            </w:ffData>
                          </w:fldChar>
                        </w:r>
                        <w:bookmarkStart w:id="8" w:name="Text9"/>
                        <w:r>
                          <w:rPr>
                            <w:rFonts w:ascii="Calibri" w:hAnsi="Calibri" w:cs="Arial"/>
                            <w:b/>
                            <w:i/>
                            <w:color w:val="800000"/>
                            <w:sz w:val="20"/>
                            <w:szCs w:val="20"/>
                          </w:rPr>
                          <w:instrText xml:space="preserve"> FORMTEXT </w:instrText>
                        </w:r>
                        <w:r>
                          <w:rPr>
                            <w:rFonts w:ascii="Calibri" w:hAnsi="Calibri" w:cs="Arial"/>
                            <w:b/>
                            <w:i/>
                            <w:color w:val="800000"/>
                            <w:sz w:val="20"/>
                            <w:szCs w:val="20"/>
                          </w:rPr>
                        </w:r>
                        <w:r>
                          <w:rPr>
                            <w:rFonts w:ascii="Calibri" w:hAnsi="Calibri" w:cs="Arial"/>
                            <w:b/>
                            <w:i/>
                            <w:color w:val="800000"/>
                            <w:sz w:val="20"/>
                            <w:szCs w:val="20"/>
                          </w:rPr>
                          <w:fldChar w:fldCharType="separate"/>
                        </w:r>
                        <w:r>
                          <w:rPr>
                            <w:rFonts w:ascii="Arial" w:hAnsi="Arial" w:cs="Arial"/>
                            <w:b/>
                            <w:i/>
                            <w:noProof/>
                            <w:color w:val="800000"/>
                            <w:sz w:val="20"/>
                            <w:szCs w:val="20"/>
                          </w:rPr>
                          <w:t> </w:t>
                        </w:r>
                        <w:r>
                          <w:rPr>
                            <w:rFonts w:ascii="Arial" w:hAnsi="Arial" w:cs="Arial"/>
                            <w:b/>
                            <w:i/>
                            <w:noProof/>
                            <w:color w:val="800000"/>
                            <w:sz w:val="20"/>
                            <w:szCs w:val="20"/>
                          </w:rPr>
                          <w:t> </w:t>
                        </w:r>
                        <w:r>
                          <w:rPr>
                            <w:rFonts w:ascii="Arial" w:hAnsi="Arial" w:cs="Arial"/>
                            <w:b/>
                            <w:i/>
                            <w:noProof/>
                            <w:color w:val="800000"/>
                            <w:sz w:val="20"/>
                            <w:szCs w:val="20"/>
                          </w:rPr>
                          <w:t> </w:t>
                        </w:r>
                        <w:r>
                          <w:rPr>
                            <w:rFonts w:ascii="Arial" w:hAnsi="Arial" w:cs="Arial"/>
                            <w:b/>
                            <w:i/>
                            <w:noProof/>
                            <w:color w:val="800000"/>
                            <w:sz w:val="20"/>
                            <w:szCs w:val="20"/>
                          </w:rPr>
                          <w:t> </w:t>
                        </w:r>
                        <w:r>
                          <w:rPr>
                            <w:rFonts w:ascii="Arial" w:hAnsi="Arial" w:cs="Arial"/>
                            <w:b/>
                            <w:i/>
                            <w:noProof/>
                            <w:color w:val="800000"/>
                            <w:sz w:val="20"/>
                            <w:szCs w:val="20"/>
                          </w:rPr>
                          <w:t> </w:t>
                        </w:r>
                        <w:r>
                          <w:rPr>
                            <w:rFonts w:ascii="Calibri" w:hAnsi="Calibri" w:cs="Arial"/>
                            <w:b/>
                            <w:i/>
                            <w:color w:val="800000"/>
                            <w:sz w:val="20"/>
                            <w:szCs w:val="20"/>
                          </w:rPr>
                          <w:fldChar w:fldCharType="end"/>
                        </w:r>
                        <w:bookmarkEnd w:id="8"/>
                      </w:p>
                    </w:tc>
                    <w:tc>
                      <w:tcPr>
                        <w:tcW w:w="5940" w:type="dxa"/>
                      </w:tcPr>
                      <w:p w14:paraId="470B1FF3" w14:textId="77777777" w:rsidR="00DA3BDD" w:rsidRDefault="00CB1052">
                        <w:pPr>
                          <w:pStyle w:val="BalloonText"/>
                          <w:spacing w:before="60" w:after="60"/>
                          <w:rPr>
                            <w:rFonts w:ascii="Calibri" w:hAnsi="Calibri" w:cs="Arial"/>
                            <w:b/>
                            <w:i/>
                            <w:color w:val="800000"/>
                            <w:sz w:val="20"/>
                            <w:szCs w:val="20"/>
                          </w:rPr>
                        </w:pPr>
                        <w:r>
                          <w:rPr>
                            <w:rFonts w:ascii="Calibri" w:hAnsi="Calibri" w:cs="Arial"/>
                            <w:b/>
                            <w:i/>
                            <w:color w:val="800000"/>
                            <w:sz w:val="20"/>
                            <w:szCs w:val="20"/>
                          </w:rPr>
                          <w:fldChar w:fldCharType="begin">
                            <w:ffData>
                              <w:name w:val=""/>
                              <w:enabled/>
                              <w:calcOnExit w:val="0"/>
                              <w:textInput>
                                <w:default w:val="Describe how medium priority issues/risks will be esclated if different than above or input Same As Above."/>
                              </w:textInput>
                            </w:ffData>
                          </w:fldChar>
                        </w:r>
                        <w:r>
                          <w:rPr>
                            <w:rFonts w:ascii="Calibri" w:hAnsi="Calibri" w:cs="Arial"/>
                            <w:b/>
                            <w:i/>
                            <w:color w:val="800000"/>
                            <w:sz w:val="20"/>
                            <w:szCs w:val="20"/>
                          </w:rPr>
                          <w:instrText xml:space="preserve"> FORMTEXT </w:instrText>
                        </w:r>
                        <w:r>
                          <w:rPr>
                            <w:rFonts w:ascii="Calibri" w:hAnsi="Calibri" w:cs="Arial"/>
                            <w:b/>
                            <w:i/>
                            <w:color w:val="800000"/>
                            <w:sz w:val="20"/>
                            <w:szCs w:val="20"/>
                          </w:rPr>
                        </w:r>
                        <w:r>
                          <w:rPr>
                            <w:rFonts w:ascii="Calibri" w:hAnsi="Calibri" w:cs="Arial"/>
                            <w:b/>
                            <w:i/>
                            <w:color w:val="800000"/>
                            <w:sz w:val="20"/>
                            <w:szCs w:val="20"/>
                          </w:rPr>
                          <w:fldChar w:fldCharType="separate"/>
                        </w:r>
                        <w:r>
                          <w:rPr>
                            <w:rFonts w:ascii="Calibri" w:hAnsi="Calibri" w:cs="Arial"/>
                            <w:b/>
                            <w:i/>
                            <w:noProof/>
                            <w:color w:val="800000"/>
                            <w:sz w:val="20"/>
                            <w:szCs w:val="20"/>
                          </w:rPr>
                          <w:t>Describe how medium priority issues/risks will be esclated if different than above or input Same As Above.</w:t>
                        </w:r>
                        <w:r>
                          <w:rPr>
                            <w:rFonts w:ascii="Calibri" w:hAnsi="Calibri" w:cs="Arial"/>
                            <w:b/>
                            <w:i/>
                            <w:color w:val="800000"/>
                            <w:sz w:val="20"/>
                            <w:szCs w:val="20"/>
                          </w:rPr>
                          <w:fldChar w:fldCharType="end"/>
                        </w:r>
                      </w:p>
                    </w:tc>
                  </w:tr>
                  <w:tr w:rsidR="00DA3BDD" w14:paraId="68E5B96E" w14:textId="77777777">
                    <w:tc>
                      <w:tcPr>
                        <w:tcW w:w="3044" w:type="dxa"/>
                      </w:tcPr>
                      <w:p w14:paraId="6CC9C341" w14:textId="77777777" w:rsidR="00DA3BDD" w:rsidRDefault="00CB1052">
                        <w:pPr>
                          <w:spacing w:before="60" w:after="60"/>
                          <w:rPr>
                            <w:rFonts w:cs="Arial"/>
                            <w:iCs/>
                          </w:rPr>
                        </w:pPr>
                        <w:r>
                          <w:rPr>
                            <w:rFonts w:cs="Arial"/>
                            <w:iCs/>
                          </w:rPr>
                          <w:lastRenderedPageBreak/>
                          <w:t>Low Priority Issues/Risks</w:t>
                        </w:r>
                      </w:p>
                    </w:tc>
                    <w:tc>
                      <w:tcPr>
                        <w:tcW w:w="4770" w:type="dxa"/>
                      </w:tcPr>
                      <w:p w14:paraId="13548CE0" w14:textId="77777777" w:rsidR="00DA3BDD" w:rsidRDefault="00CB1052">
                        <w:pPr>
                          <w:pStyle w:val="BalloonText"/>
                          <w:spacing w:before="60" w:after="60"/>
                          <w:rPr>
                            <w:rFonts w:ascii="Calibri" w:hAnsi="Calibri" w:cs="Arial"/>
                            <w:b/>
                            <w:i/>
                            <w:color w:val="800000"/>
                            <w:sz w:val="20"/>
                            <w:szCs w:val="20"/>
                          </w:rPr>
                        </w:pPr>
                        <w:r>
                          <w:rPr>
                            <w:rFonts w:ascii="Calibri" w:hAnsi="Calibri" w:cs="Arial"/>
                            <w:b/>
                            <w:i/>
                            <w:color w:val="800000"/>
                            <w:sz w:val="20"/>
                            <w:szCs w:val="20"/>
                          </w:rPr>
                          <w:fldChar w:fldCharType="begin">
                            <w:ffData>
                              <w:name w:val="Text10"/>
                              <w:enabled/>
                              <w:calcOnExit w:val="0"/>
                              <w:textInput/>
                            </w:ffData>
                          </w:fldChar>
                        </w:r>
                        <w:r>
                          <w:rPr>
                            <w:rFonts w:ascii="Calibri" w:hAnsi="Calibri" w:cs="Arial"/>
                            <w:b/>
                            <w:i/>
                            <w:color w:val="800000"/>
                            <w:sz w:val="20"/>
                            <w:szCs w:val="20"/>
                          </w:rPr>
                          <w:instrText xml:space="preserve"> FORMTEXT </w:instrText>
                        </w:r>
                        <w:r>
                          <w:rPr>
                            <w:rFonts w:ascii="Calibri" w:hAnsi="Calibri" w:cs="Arial"/>
                            <w:b/>
                            <w:i/>
                            <w:color w:val="800000"/>
                            <w:sz w:val="20"/>
                            <w:szCs w:val="20"/>
                          </w:rPr>
                        </w:r>
                        <w:r>
                          <w:rPr>
                            <w:rFonts w:ascii="Calibri" w:hAnsi="Calibri" w:cs="Arial"/>
                            <w:b/>
                            <w:i/>
                            <w:color w:val="800000"/>
                            <w:sz w:val="20"/>
                            <w:szCs w:val="20"/>
                          </w:rPr>
                          <w:fldChar w:fldCharType="separate"/>
                        </w:r>
                        <w:r>
                          <w:rPr>
                            <w:rFonts w:ascii="Arial" w:hAnsi="Arial" w:cs="Arial"/>
                            <w:b/>
                            <w:i/>
                            <w:noProof/>
                            <w:color w:val="800000"/>
                            <w:sz w:val="20"/>
                            <w:szCs w:val="20"/>
                          </w:rPr>
                          <w:t> </w:t>
                        </w:r>
                        <w:r>
                          <w:rPr>
                            <w:rFonts w:ascii="Arial" w:hAnsi="Arial" w:cs="Arial"/>
                            <w:b/>
                            <w:i/>
                            <w:noProof/>
                            <w:color w:val="800000"/>
                            <w:sz w:val="20"/>
                            <w:szCs w:val="20"/>
                          </w:rPr>
                          <w:t> </w:t>
                        </w:r>
                        <w:r>
                          <w:rPr>
                            <w:rFonts w:ascii="Arial" w:hAnsi="Arial" w:cs="Arial"/>
                            <w:b/>
                            <w:i/>
                            <w:noProof/>
                            <w:color w:val="800000"/>
                            <w:sz w:val="20"/>
                            <w:szCs w:val="20"/>
                          </w:rPr>
                          <w:t> </w:t>
                        </w:r>
                        <w:r>
                          <w:rPr>
                            <w:rFonts w:ascii="Arial" w:hAnsi="Arial" w:cs="Arial"/>
                            <w:b/>
                            <w:i/>
                            <w:noProof/>
                            <w:color w:val="800000"/>
                            <w:sz w:val="20"/>
                            <w:szCs w:val="20"/>
                          </w:rPr>
                          <w:t> </w:t>
                        </w:r>
                        <w:r>
                          <w:rPr>
                            <w:rFonts w:ascii="Arial" w:hAnsi="Arial" w:cs="Arial"/>
                            <w:b/>
                            <w:i/>
                            <w:noProof/>
                            <w:color w:val="800000"/>
                            <w:sz w:val="20"/>
                            <w:szCs w:val="20"/>
                          </w:rPr>
                          <w:t> </w:t>
                        </w:r>
                        <w:r>
                          <w:rPr>
                            <w:rFonts w:ascii="Calibri" w:hAnsi="Calibri" w:cs="Arial"/>
                            <w:b/>
                            <w:i/>
                            <w:color w:val="800000"/>
                            <w:sz w:val="20"/>
                            <w:szCs w:val="20"/>
                          </w:rPr>
                          <w:fldChar w:fldCharType="end"/>
                        </w:r>
                      </w:p>
                    </w:tc>
                    <w:tc>
                      <w:tcPr>
                        <w:tcW w:w="5940" w:type="dxa"/>
                      </w:tcPr>
                      <w:p w14:paraId="2DAD3562" w14:textId="77777777" w:rsidR="00DA3BDD" w:rsidRDefault="00CB1052">
                        <w:pPr>
                          <w:pStyle w:val="BalloonText"/>
                          <w:spacing w:before="60" w:after="60"/>
                          <w:rPr>
                            <w:rFonts w:ascii="Calibri" w:hAnsi="Calibri" w:cs="Arial"/>
                            <w:b/>
                            <w:i/>
                            <w:color w:val="800000"/>
                            <w:sz w:val="20"/>
                            <w:szCs w:val="20"/>
                          </w:rPr>
                        </w:pPr>
                        <w:r>
                          <w:rPr>
                            <w:rFonts w:ascii="Calibri" w:hAnsi="Calibri" w:cs="Arial"/>
                            <w:b/>
                            <w:i/>
                            <w:color w:val="800000"/>
                            <w:sz w:val="20"/>
                            <w:szCs w:val="20"/>
                          </w:rPr>
                          <w:fldChar w:fldCharType="begin">
                            <w:ffData>
                              <w:name w:val=""/>
                              <w:enabled/>
                              <w:calcOnExit w:val="0"/>
                              <w:textInput>
                                <w:default w:val="Describe how low priority issues/risks will be esclated if different than above or input Same As Above."/>
                              </w:textInput>
                            </w:ffData>
                          </w:fldChar>
                        </w:r>
                        <w:r>
                          <w:rPr>
                            <w:rFonts w:ascii="Calibri" w:hAnsi="Calibri" w:cs="Arial"/>
                            <w:b/>
                            <w:i/>
                            <w:color w:val="800000"/>
                            <w:sz w:val="20"/>
                            <w:szCs w:val="20"/>
                          </w:rPr>
                          <w:instrText xml:space="preserve"> FORMTEXT </w:instrText>
                        </w:r>
                        <w:r>
                          <w:rPr>
                            <w:rFonts w:ascii="Calibri" w:hAnsi="Calibri" w:cs="Arial"/>
                            <w:b/>
                            <w:i/>
                            <w:color w:val="800000"/>
                            <w:sz w:val="20"/>
                            <w:szCs w:val="20"/>
                          </w:rPr>
                        </w:r>
                        <w:r>
                          <w:rPr>
                            <w:rFonts w:ascii="Calibri" w:hAnsi="Calibri" w:cs="Arial"/>
                            <w:b/>
                            <w:i/>
                            <w:color w:val="800000"/>
                            <w:sz w:val="20"/>
                            <w:szCs w:val="20"/>
                          </w:rPr>
                          <w:fldChar w:fldCharType="separate"/>
                        </w:r>
                        <w:r>
                          <w:rPr>
                            <w:rFonts w:ascii="Calibri" w:hAnsi="Calibri" w:cs="Arial"/>
                            <w:b/>
                            <w:i/>
                            <w:noProof/>
                            <w:color w:val="800000"/>
                            <w:sz w:val="20"/>
                            <w:szCs w:val="20"/>
                          </w:rPr>
                          <w:t>Describe how low priority issues/risks will be esclated if different than above or input Same As Above.</w:t>
                        </w:r>
                        <w:r>
                          <w:rPr>
                            <w:rFonts w:ascii="Calibri" w:hAnsi="Calibri" w:cs="Arial"/>
                            <w:b/>
                            <w:i/>
                            <w:color w:val="800000"/>
                            <w:sz w:val="20"/>
                            <w:szCs w:val="20"/>
                          </w:rPr>
                          <w:fldChar w:fldCharType="end"/>
                        </w:r>
                      </w:p>
                    </w:tc>
                  </w:tr>
                </w:tbl>
                <w:p w14:paraId="5007A014" w14:textId="77777777" w:rsidR="00DA3BDD" w:rsidRDefault="00DA3BDD">
                  <w:pPr>
                    <w:pStyle w:val="ListBullet"/>
                    <w:rPr>
                      <w:lang w:val="en-US"/>
                    </w:rPr>
                  </w:pPr>
                </w:p>
              </w:tc>
            </w:tr>
          </w:tbl>
          <w:p w14:paraId="234A59C8" w14:textId="77777777" w:rsidR="00DA3BDD" w:rsidRDefault="00DA3BDD">
            <w:pPr>
              <w:pStyle w:val="PlainText"/>
              <w:rPr>
                <w:rFonts w:ascii="Calibri" w:hAnsi="Calibri" w:cs="Arial"/>
                <w:b/>
                <w:sz w:val="24"/>
                <w:szCs w:val="24"/>
              </w:rPr>
            </w:pPr>
          </w:p>
          <w:p w14:paraId="76631330" w14:textId="77777777" w:rsidR="00DA3BDD" w:rsidRDefault="00DA3BDD">
            <w:pPr>
              <w:pStyle w:val="PlainText"/>
              <w:rPr>
                <w:rFonts w:ascii="Calibri" w:hAnsi="Calibri" w:cs="Arial"/>
                <w:b/>
                <w:sz w:val="24"/>
                <w:szCs w:val="24"/>
              </w:rPr>
            </w:pPr>
          </w:p>
          <w:p w14:paraId="51E407DB" w14:textId="29B82C29" w:rsidR="00DA3BDD" w:rsidRDefault="00343C35">
            <w:pPr>
              <w:pStyle w:val="Header"/>
              <w:spacing w:before="120" w:after="120"/>
              <w:rPr>
                <w:rFonts w:cs="Arial"/>
                <w:b/>
                <w:bCs/>
                <w:sz w:val="24"/>
                <w:szCs w:val="24"/>
              </w:rPr>
            </w:pPr>
            <w:r>
              <w:rPr>
                <w:rFonts w:cs="Arial"/>
                <w:b/>
                <w:bCs/>
                <w:sz w:val="24"/>
                <w:szCs w:val="24"/>
              </w:rPr>
              <w:t>Portfolio</w:t>
            </w:r>
            <w:r w:rsidR="00CB1052">
              <w:rPr>
                <w:rFonts w:cs="Arial"/>
                <w:b/>
                <w:bCs/>
                <w:sz w:val="24"/>
                <w:szCs w:val="24"/>
              </w:rPr>
              <w:t xml:space="preserve"> Communication Management </w:t>
            </w:r>
          </w:p>
          <w:tbl>
            <w:tblPr>
              <w:tblStyle w:val="TableGrid"/>
              <w:tblW w:w="5000" w:type="pct"/>
              <w:jc w:val="center"/>
              <w:tblLook w:val="01E0" w:firstRow="1" w:lastRow="1" w:firstColumn="1" w:lastColumn="1" w:noHBand="0" w:noVBand="0"/>
            </w:tblPr>
            <w:tblGrid>
              <w:gridCol w:w="13994"/>
            </w:tblGrid>
            <w:tr w:rsidR="00DA3BDD" w14:paraId="257E13CD" w14:textId="77777777">
              <w:trPr>
                <w:jc w:val="center"/>
              </w:trPr>
              <w:tc>
                <w:tcPr>
                  <w:tcW w:w="5000" w:type="pct"/>
                </w:tcPr>
                <w:tbl>
                  <w:tblPr>
                    <w:tblStyle w:val="TableGrid"/>
                    <w:tblpPr w:leftFromText="180" w:rightFromText="180" w:horzAnchor="page" w:tblpX="856" w:tblpY="330"/>
                    <w:tblOverlap w:val="never"/>
                    <w:tblW w:w="1373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1E0" w:firstRow="1" w:lastRow="1" w:firstColumn="1" w:lastColumn="1" w:noHBand="0" w:noVBand="0"/>
                  </w:tblPr>
                  <w:tblGrid>
                    <w:gridCol w:w="1669"/>
                    <w:gridCol w:w="2124"/>
                    <w:gridCol w:w="2246"/>
                    <w:gridCol w:w="2115"/>
                    <w:gridCol w:w="2908"/>
                    <w:gridCol w:w="1199"/>
                    <w:gridCol w:w="1486"/>
                  </w:tblGrid>
                  <w:tr w:rsidR="00DA3BDD" w14:paraId="403D8129" w14:textId="77777777">
                    <w:trPr>
                      <w:cantSplit/>
                      <w:tblHeader/>
                    </w:trPr>
                    <w:tc>
                      <w:tcPr>
                        <w:tcW w:w="3585" w:type="dxa"/>
                        <w:gridSpan w:val="2"/>
                        <w:tcBorders>
                          <w:top w:val="single" w:sz="12" w:space="0" w:color="auto"/>
                          <w:left w:val="single" w:sz="12" w:space="0" w:color="auto"/>
                          <w:bottom w:val="single" w:sz="8" w:space="0" w:color="auto"/>
                          <w:right w:val="single" w:sz="12" w:space="0" w:color="auto"/>
                        </w:tcBorders>
                        <w:shd w:val="clear" w:color="auto" w:fill="E6E6E6"/>
                        <w:vAlign w:val="center"/>
                      </w:tcPr>
                      <w:p w14:paraId="340E3A4C" w14:textId="77777777" w:rsidR="00DA3BDD" w:rsidRDefault="00CB1052">
                        <w:pPr>
                          <w:spacing w:before="60" w:after="60"/>
                          <w:jc w:val="center"/>
                          <w:rPr>
                            <w:rFonts w:cs="Arial"/>
                            <w:b/>
                            <w:bCs/>
                          </w:rPr>
                        </w:pPr>
                        <w:r>
                          <w:rPr>
                            <w:rFonts w:cs="Arial"/>
                            <w:b/>
                            <w:bCs/>
                          </w:rPr>
                          <w:t>Who</w:t>
                        </w:r>
                      </w:p>
                    </w:tc>
                    <w:tc>
                      <w:tcPr>
                        <w:tcW w:w="4320" w:type="dxa"/>
                        <w:gridSpan w:val="2"/>
                        <w:tcBorders>
                          <w:top w:val="single" w:sz="12" w:space="0" w:color="auto"/>
                          <w:left w:val="single" w:sz="12" w:space="0" w:color="auto"/>
                          <w:bottom w:val="single" w:sz="8" w:space="0" w:color="auto"/>
                          <w:right w:val="single" w:sz="12" w:space="0" w:color="auto"/>
                        </w:tcBorders>
                        <w:shd w:val="clear" w:color="auto" w:fill="E6E6E6"/>
                        <w:vAlign w:val="center"/>
                      </w:tcPr>
                      <w:p w14:paraId="20DF3201" w14:textId="77777777" w:rsidR="00DA3BDD" w:rsidRDefault="00CB1052">
                        <w:pPr>
                          <w:jc w:val="center"/>
                          <w:rPr>
                            <w:rFonts w:cs="Arial"/>
                            <w:b/>
                            <w:bCs/>
                          </w:rPr>
                        </w:pPr>
                        <w:r>
                          <w:rPr>
                            <w:rFonts w:cs="Arial"/>
                            <w:b/>
                            <w:bCs/>
                          </w:rPr>
                          <w:t>Why</w:t>
                        </w:r>
                      </w:p>
                    </w:tc>
                    <w:tc>
                      <w:tcPr>
                        <w:tcW w:w="3142" w:type="dxa"/>
                        <w:tcBorders>
                          <w:top w:val="single" w:sz="12" w:space="0" w:color="auto"/>
                          <w:left w:val="single" w:sz="12" w:space="0" w:color="auto"/>
                          <w:bottom w:val="single" w:sz="8" w:space="0" w:color="auto"/>
                          <w:right w:val="single" w:sz="12" w:space="0" w:color="auto"/>
                        </w:tcBorders>
                        <w:shd w:val="clear" w:color="auto" w:fill="E6E6E6"/>
                        <w:vAlign w:val="center"/>
                      </w:tcPr>
                      <w:p w14:paraId="2D8E1347" w14:textId="77777777" w:rsidR="00DA3BDD" w:rsidRDefault="00CB1052">
                        <w:pPr>
                          <w:jc w:val="center"/>
                          <w:rPr>
                            <w:rFonts w:cs="Arial"/>
                            <w:b/>
                            <w:bCs/>
                          </w:rPr>
                        </w:pPr>
                        <w:r>
                          <w:rPr>
                            <w:rFonts w:cs="Arial"/>
                            <w:b/>
                            <w:bCs/>
                          </w:rPr>
                          <w:t>How</w:t>
                        </w:r>
                      </w:p>
                    </w:tc>
                    <w:tc>
                      <w:tcPr>
                        <w:tcW w:w="2685" w:type="dxa"/>
                        <w:gridSpan w:val="2"/>
                        <w:tcBorders>
                          <w:top w:val="single" w:sz="12" w:space="0" w:color="auto"/>
                          <w:left w:val="single" w:sz="12" w:space="0" w:color="auto"/>
                          <w:bottom w:val="single" w:sz="8" w:space="0" w:color="auto"/>
                          <w:right w:val="single" w:sz="12" w:space="0" w:color="auto"/>
                        </w:tcBorders>
                        <w:shd w:val="clear" w:color="auto" w:fill="E6E6E6"/>
                        <w:vAlign w:val="center"/>
                      </w:tcPr>
                      <w:p w14:paraId="3E864623" w14:textId="77777777" w:rsidR="00DA3BDD" w:rsidRDefault="00CB1052">
                        <w:pPr>
                          <w:jc w:val="center"/>
                          <w:rPr>
                            <w:rFonts w:cs="Arial"/>
                            <w:b/>
                            <w:bCs/>
                          </w:rPr>
                        </w:pPr>
                        <w:r>
                          <w:rPr>
                            <w:rFonts w:cs="Arial"/>
                            <w:b/>
                            <w:bCs/>
                          </w:rPr>
                          <w:t>When</w:t>
                        </w:r>
                      </w:p>
                    </w:tc>
                  </w:tr>
                  <w:tr w:rsidR="00DA3BDD" w14:paraId="5D819249" w14:textId="77777777">
                    <w:trPr>
                      <w:cantSplit/>
                      <w:tblHeader/>
                    </w:trPr>
                    <w:tc>
                      <w:tcPr>
                        <w:tcW w:w="1654" w:type="dxa"/>
                        <w:tcBorders>
                          <w:top w:val="single" w:sz="8" w:space="0" w:color="auto"/>
                          <w:left w:val="single" w:sz="12" w:space="0" w:color="auto"/>
                          <w:bottom w:val="single" w:sz="8" w:space="0" w:color="auto"/>
                          <w:right w:val="single" w:sz="8" w:space="0" w:color="auto"/>
                        </w:tcBorders>
                        <w:shd w:val="clear" w:color="auto" w:fill="E6E6E6"/>
                      </w:tcPr>
                      <w:p w14:paraId="1290D093" w14:textId="77777777" w:rsidR="00DA3BDD" w:rsidRDefault="00CB1052">
                        <w:pPr>
                          <w:spacing w:before="60" w:after="60"/>
                          <w:jc w:val="center"/>
                          <w:rPr>
                            <w:rFonts w:cs="Arial"/>
                            <w:b/>
                            <w:iCs/>
                          </w:rPr>
                        </w:pPr>
                        <w:r>
                          <w:rPr>
                            <w:rFonts w:cs="Arial"/>
                            <w:b/>
                            <w:iCs/>
                          </w:rPr>
                          <w:t>Stakeholders</w:t>
                        </w:r>
                      </w:p>
                    </w:tc>
                    <w:tc>
                      <w:tcPr>
                        <w:tcW w:w="1931" w:type="dxa"/>
                        <w:tcBorders>
                          <w:top w:val="single" w:sz="8" w:space="0" w:color="auto"/>
                          <w:left w:val="single" w:sz="8" w:space="0" w:color="auto"/>
                          <w:bottom w:val="single" w:sz="8" w:space="0" w:color="auto"/>
                          <w:right w:val="single" w:sz="12" w:space="0" w:color="auto"/>
                        </w:tcBorders>
                        <w:shd w:val="clear" w:color="auto" w:fill="E6E6E6"/>
                      </w:tcPr>
                      <w:p w14:paraId="589E403D" w14:textId="77777777" w:rsidR="00DA3BDD" w:rsidRDefault="00CB1052">
                        <w:pPr>
                          <w:spacing w:before="60" w:after="60"/>
                          <w:jc w:val="center"/>
                          <w:rPr>
                            <w:rFonts w:cs="Arial"/>
                            <w:b/>
                            <w:iCs/>
                          </w:rPr>
                        </w:pPr>
                        <w:r>
                          <w:rPr>
                            <w:rFonts w:cs="Arial"/>
                            <w:b/>
                            <w:iCs/>
                          </w:rPr>
                          <w:t>Audience</w:t>
                        </w:r>
                      </w:p>
                    </w:tc>
                    <w:tc>
                      <w:tcPr>
                        <w:tcW w:w="2439" w:type="dxa"/>
                        <w:tcBorders>
                          <w:top w:val="single" w:sz="8" w:space="0" w:color="auto"/>
                          <w:left w:val="single" w:sz="12" w:space="0" w:color="auto"/>
                          <w:bottom w:val="single" w:sz="8" w:space="0" w:color="auto"/>
                          <w:right w:val="single" w:sz="8" w:space="0" w:color="auto"/>
                        </w:tcBorders>
                        <w:shd w:val="clear" w:color="auto" w:fill="E6E6E6"/>
                      </w:tcPr>
                      <w:p w14:paraId="4A133DC6" w14:textId="77777777" w:rsidR="00DA3BDD" w:rsidRDefault="00CB1052">
                        <w:pPr>
                          <w:spacing w:before="60" w:after="60"/>
                          <w:jc w:val="center"/>
                          <w:rPr>
                            <w:rFonts w:cs="Arial"/>
                            <w:b/>
                            <w:iCs/>
                          </w:rPr>
                        </w:pPr>
                        <w:r>
                          <w:rPr>
                            <w:rFonts w:cs="Arial"/>
                            <w:b/>
                            <w:iCs/>
                          </w:rPr>
                          <w:t>Objective/Event</w:t>
                        </w:r>
                      </w:p>
                    </w:tc>
                    <w:tc>
                      <w:tcPr>
                        <w:tcW w:w="1881" w:type="dxa"/>
                        <w:tcBorders>
                          <w:top w:val="single" w:sz="8" w:space="0" w:color="auto"/>
                          <w:left w:val="single" w:sz="8" w:space="0" w:color="auto"/>
                          <w:bottom w:val="single" w:sz="8" w:space="0" w:color="auto"/>
                          <w:right w:val="single" w:sz="12" w:space="0" w:color="auto"/>
                        </w:tcBorders>
                        <w:shd w:val="clear" w:color="auto" w:fill="E6E6E6"/>
                      </w:tcPr>
                      <w:p w14:paraId="5F35B80F" w14:textId="77777777" w:rsidR="00DA3BDD" w:rsidRDefault="00CB1052">
                        <w:pPr>
                          <w:spacing w:before="60" w:after="60"/>
                          <w:jc w:val="center"/>
                          <w:rPr>
                            <w:rFonts w:cs="Arial"/>
                            <w:b/>
                            <w:iCs/>
                          </w:rPr>
                        </w:pPr>
                        <w:r>
                          <w:rPr>
                            <w:rFonts w:cs="Arial"/>
                            <w:b/>
                            <w:iCs/>
                          </w:rPr>
                          <w:t>Content</w:t>
                        </w:r>
                      </w:p>
                    </w:tc>
                    <w:tc>
                      <w:tcPr>
                        <w:tcW w:w="3142" w:type="dxa"/>
                        <w:tcBorders>
                          <w:top w:val="single" w:sz="8" w:space="0" w:color="auto"/>
                          <w:left w:val="single" w:sz="12" w:space="0" w:color="auto"/>
                          <w:bottom w:val="single" w:sz="8" w:space="0" w:color="auto"/>
                          <w:right w:val="single" w:sz="12" w:space="0" w:color="auto"/>
                        </w:tcBorders>
                        <w:shd w:val="clear" w:color="auto" w:fill="E6E6E6"/>
                      </w:tcPr>
                      <w:p w14:paraId="2AE2FD34" w14:textId="77777777" w:rsidR="00DA3BDD" w:rsidRDefault="00CB1052">
                        <w:pPr>
                          <w:spacing w:before="60" w:after="60"/>
                          <w:jc w:val="center"/>
                          <w:rPr>
                            <w:rFonts w:cs="Arial"/>
                            <w:b/>
                            <w:iCs/>
                          </w:rPr>
                        </w:pPr>
                        <w:r>
                          <w:rPr>
                            <w:rFonts w:cs="Arial"/>
                            <w:b/>
                            <w:iCs/>
                          </w:rPr>
                          <w:t>Medium</w:t>
                        </w:r>
                      </w:p>
                    </w:tc>
                    <w:tc>
                      <w:tcPr>
                        <w:tcW w:w="1199" w:type="dxa"/>
                        <w:tcBorders>
                          <w:top w:val="single" w:sz="8" w:space="0" w:color="auto"/>
                          <w:left w:val="single" w:sz="12" w:space="0" w:color="auto"/>
                          <w:bottom w:val="single" w:sz="8" w:space="0" w:color="auto"/>
                          <w:right w:val="single" w:sz="8" w:space="0" w:color="auto"/>
                        </w:tcBorders>
                        <w:shd w:val="clear" w:color="auto" w:fill="E6E6E6"/>
                      </w:tcPr>
                      <w:p w14:paraId="611880FD" w14:textId="77777777" w:rsidR="00DA3BDD" w:rsidRDefault="00CB1052">
                        <w:pPr>
                          <w:spacing w:before="60" w:after="60"/>
                          <w:jc w:val="center"/>
                          <w:rPr>
                            <w:rFonts w:cs="Arial"/>
                            <w:b/>
                            <w:iCs/>
                          </w:rPr>
                        </w:pPr>
                        <w:r>
                          <w:rPr>
                            <w:rFonts w:cs="Arial"/>
                            <w:b/>
                            <w:iCs/>
                          </w:rPr>
                          <w:t>Timing</w:t>
                        </w:r>
                      </w:p>
                    </w:tc>
                    <w:tc>
                      <w:tcPr>
                        <w:tcW w:w="1486" w:type="dxa"/>
                        <w:tcBorders>
                          <w:top w:val="single" w:sz="8" w:space="0" w:color="auto"/>
                          <w:left w:val="single" w:sz="8" w:space="0" w:color="auto"/>
                          <w:bottom w:val="single" w:sz="8" w:space="0" w:color="auto"/>
                          <w:right w:val="single" w:sz="12" w:space="0" w:color="auto"/>
                        </w:tcBorders>
                        <w:shd w:val="clear" w:color="auto" w:fill="E6E6E6"/>
                      </w:tcPr>
                      <w:p w14:paraId="04196698" w14:textId="77777777" w:rsidR="00DA3BDD" w:rsidRDefault="00CB1052">
                        <w:pPr>
                          <w:spacing w:before="60" w:after="60"/>
                          <w:jc w:val="center"/>
                          <w:rPr>
                            <w:rFonts w:cs="Arial"/>
                            <w:b/>
                            <w:iCs/>
                          </w:rPr>
                        </w:pPr>
                        <w:r>
                          <w:rPr>
                            <w:rFonts w:cs="Arial"/>
                            <w:b/>
                            <w:iCs/>
                          </w:rPr>
                          <w:t>Frequency</w:t>
                        </w:r>
                      </w:p>
                    </w:tc>
                  </w:tr>
                  <w:tr w:rsidR="00DA3BDD" w14:paraId="4A2CD27E" w14:textId="77777777">
                    <w:trPr>
                      <w:cantSplit/>
                      <w:tblHeader/>
                    </w:trPr>
                    <w:tc>
                      <w:tcPr>
                        <w:tcW w:w="1654" w:type="dxa"/>
                        <w:tcBorders>
                          <w:top w:val="single" w:sz="8" w:space="0" w:color="auto"/>
                          <w:left w:val="single" w:sz="12" w:space="0" w:color="auto"/>
                          <w:bottom w:val="single" w:sz="12" w:space="0" w:color="auto"/>
                          <w:right w:val="single" w:sz="8" w:space="0" w:color="auto"/>
                        </w:tcBorders>
                        <w:shd w:val="clear" w:color="auto" w:fill="E6E6E6"/>
                      </w:tcPr>
                      <w:p w14:paraId="4ED5D5C8" w14:textId="77777777" w:rsidR="00DA3BDD" w:rsidRDefault="00CB1052">
                        <w:pPr>
                          <w:spacing w:before="60" w:after="60"/>
                          <w:jc w:val="center"/>
                          <w:rPr>
                            <w:rFonts w:cs="Arial"/>
                            <w:iCs/>
                          </w:rPr>
                        </w:pPr>
                        <w:r>
                          <w:rPr>
                            <w:rFonts w:cs="Arial"/>
                            <w:iCs/>
                          </w:rPr>
                          <w:t>Who will conduct the communication</w:t>
                        </w:r>
                      </w:p>
                    </w:tc>
                    <w:tc>
                      <w:tcPr>
                        <w:tcW w:w="1931" w:type="dxa"/>
                        <w:tcBorders>
                          <w:top w:val="single" w:sz="8" w:space="0" w:color="auto"/>
                          <w:left w:val="single" w:sz="8" w:space="0" w:color="auto"/>
                          <w:bottom w:val="single" w:sz="12" w:space="0" w:color="auto"/>
                          <w:right w:val="single" w:sz="12" w:space="0" w:color="auto"/>
                        </w:tcBorders>
                        <w:shd w:val="clear" w:color="auto" w:fill="E6E6E6"/>
                      </w:tcPr>
                      <w:p w14:paraId="7C773CA2" w14:textId="77777777" w:rsidR="00DA3BDD" w:rsidRDefault="00CB1052">
                        <w:pPr>
                          <w:spacing w:before="60" w:after="60"/>
                          <w:jc w:val="center"/>
                          <w:rPr>
                            <w:rFonts w:cs="Arial"/>
                            <w:iCs/>
                          </w:rPr>
                        </w:pPr>
                        <w:r>
                          <w:rPr>
                            <w:rFonts w:cs="Arial"/>
                            <w:iCs/>
                          </w:rPr>
                          <w:t>Group targeted</w:t>
                        </w:r>
                      </w:p>
                    </w:tc>
                    <w:tc>
                      <w:tcPr>
                        <w:tcW w:w="2439" w:type="dxa"/>
                        <w:tcBorders>
                          <w:top w:val="single" w:sz="8" w:space="0" w:color="auto"/>
                          <w:left w:val="single" w:sz="12" w:space="0" w:color="auto"/>
                          <w:bottom w:val="single" w:sz="12" w:space="0" w:color="auto"/>
                          <w:right w:val="single" w:sz="8" w:space="0" w:color="auto"/>
                        </w:tcBorders>
                        <w:shd w:val="clear" w:color="auto" w:fill="E6E6E6"/>
                      </w:tcPr>
                      <w:p w14:paraId="055E1109" w14:textId="77777777" w:rsidR="00DA3BDD" w:rsidRDefault="00CB1052">
                        <w:pPr>
                          <w:spacing w:before="60" w:after="60"/>
                          <w:jc w:val="center"/>
                          <w:rPr>
                            <w:rFonts w:cs="Arial"/>
                            <w:iCs/>
                          </w:rPr>
                        </w:pPr>
                        <w:r>
                          <w:rPr>
                            <w:rFonts w:cs="Arial"/>
                            <w:iCs/>
                          </w:rPr>
                          <w:t>Event Name/Desired outcome</w:t>
                        </w:r>
                      </w:p>
                    </w:tc>
                    <w:tc>
                      <w:tcPr>
                        <w:tcW w:w="1881" w:type="dxa"/>
                        <w:tcBorders>
                          <w:top w:val="single" w:sz="8" w:space="0" w:color="auto"/>
                          <w:left w:val="single" w:sz="8" w:space="0" w:color="auto"/>
                          <w:bottom w:val="single" w:sz="12" w:space="0" w:color="auto"/>
                          <w:right w:val="single" w:sz="12" w:space="0" w:color="auto"/>
                        </w:tcBorders>
                        <w:shd w:val="clear" w:color="auto" w:fill="E6E6E6"/>
                      </w:tcPr>
                      <w:p w14:paraId="04C03541" w14:textId="77777777" w:rsidR="00DA3BDD" w:rsidRDefault="00CB1052">
                        <w:pPr>
                          <w:spacing w:before="60" w:after="60"/>
                          <w:jc w:val="center"/>
                          <w:rPr>
                            <w:rFonts w:cs="Arial"/>
                            <w:iCs/>
                          </w:rPr>
                        </w:pPr>
                        <w:r>
                          <w:rPr>
                            <w:rFonts w:cs="Arial"/>
                            <w:iCs/>
                          </w:rPr>
                          <w:t>Key messages to include</w:t>
                        </w:r>
                      </w:p>
                    </w:tc>
                    <w:tc>
                      <w:tcPr>
                        <w:tcW w:w="3142" w:type="dxa"/>
                        <w:tcBorders>
                          <w:top w:val="single" w:sz="8" w:space="0" w:color="auto"/>
                          <w:left w:val="single" w:sz="12" w:space="0" w:color="auto"/>
                          <w:bottom w:val="single" w:sz="12" w:space="0" w:color="auto"/>
                          <w:right w:val="single" w:sz="12" w:space="0" w:color="auto"/>
                        </w:tcBorders>
                        <w:shd w:val="clear" w:color="auto" w:fill="E6E6E6"/>
                      </w:tcPr>
                      <w:p w14:paraId="5CC7ADD1" w14:textId="77777777" w:rsidR="00DA3BDD" w:rsidRDefault="00CB1052">
                        <w:pPr>
                          <w:spacing w:before="60" w:after="60"/>
                          <w:jc w:val="center"/>
                          <w:rPr>
                            <w:rFonts w:cs="Arial"/>
                            <w:iCs/>
                          </w:rPr>
                        </w:pPr>
                        <w:r>
                          <w:rPr>
                            <w:rFonts w:cs="Arial"/>
                            <w:iCs/>
                          </w:rPr>
                          <w:t>Identification of the methods and tools</w:t>
                        </w:r>
                      </w:p>
                    </w:tc>
                    <w:tc>
                      <w:tcPr>
                        <w:tcW w:w="1199" w:type="dxa"/>
                        <w:tcBorders>
                          <w:top w:val="single" w:sz="8" w:space="0" w:color="auto"/>
                          <w:left w:val="single" w:sz="12" w:space="0" w:color="auto"/>
                          <w:bottom w:val="single" w:sz="12" w:space="0" w:color="auto"/>
                          <w:right w:val="single" w:sz="8" w:space="0" w:color="auto"/>
                        </w:tcBorders>
                        <w:shd w:val="clear" w:color="auto" w:fill="E6E6E6"/>
                      </w:tcPr>
                      <w:p w14:paraId="73641565" w14:textId="77777777" w:rsidR="00DA3BDD" w:rsidRDefault="00CB1052">
                        <w:pPr>
                          <w:spacing w:before="60" w:after="60"/>
                          <w:jc w:val="center"/>
                          <w:rPr>
                            <w:rFonts w:cs="Arial"/>
                            <w:iCs/>
                          </w:rPr>
                        </w:pPr>
                        <w:r>
                          <w:rPr>
                            <w:rFonts w:cs="Arial"/>
                            <w:iCs/>
                          </w:rPr>
                          <w:t>Targeted publish date</w:t>
                        </w:r>
                      </w:p>
                    </w:tc>
                    <w:tc>
                      <w:tcPr>
                        <w:tcW w:w="1486" w:type="dxa"/>
                        <w:tcBorders>
                          <w:top w:val="single" w:sz="8" w:space="0" w:color="auto"/>
                          <w:left w:val="single" w:sz="8" w:space="0" w:color="auto"/>
                          <w:bottom w:val="single" w:sz="12" w:space="0" w:color="auto"/>
                          <w:right w:val="single" w:sz="12" w:space="0" w:color="auto"/>
                        </w:tcBorders>
                        <w:shd w:val="clear" w:color="auto" w:fill="E6E6E6"/>
                      </w:tcPr>
                      <w:p w14:paraId="6195C82A" w14:textId="77777777" w:rsidR="00DA3BDD" w:rsidRDefault="00CB1052">
                        <w:pPr>
                          <w:spacing w:before="60" w:after="60"/>
                          <w:jc w:val="center"/>
                          <w:rPr>
                            <w:rFonts w:cs="Arial"/>
                            <w:iCs/>
                          </w:rPr>
                        </w:pPr>
                        <w:r>
                          <w:rPr>
                            <w:rFonts w:cs="Arial"/>
                            <w:iCs/>
                          </w:rPr>
                          <w:t>Scheduled occurrences of communication</w:t>
                        </w:r>
                      </w:p>
                    </w:tc>
                  </w:tr>
                  <w:tr w:rsidR="00DA3BDD" w14:paraId="7D04DA01" w14:textId="77777777">
                    <w:trPr>
                      <w:cantSplit/>
                    </w:trPr>
                    <w:tc>
                      <w:tcPr>
                        <w:tcW w:w="1654" w:type="dxa"/>
                        <w:tcBorders>
                          <w:top w:val="single" w:sz="12" w:space="0" w:color="auto"/>
                          <w:left w:val="single" w:sz="12" w:space="0" w:color="auto"/>
                          <w:bottom w:val="single" w:sz="8" w:space="0" w:color="auto"/>
                          <w:right w:val="single" w:sz="8" w:space="0" w:color="auto"/>
                        </w:tcBorders>
                        <w:shd w:val="clear" w:color="auto" w:fill="auto"/>
                      </w:tcPr>
                      <w:p w14:paraId="3494007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Manager</w:t>
                        </w:r>
                      </w:p>
                    </w:tc>
                    <w:tc>
                      <w:tcPr>
                        <w:tcW w:w="1931" w:type="dxa"/>
                        <w:tcBorders>
                          <w:top w:val="single" w:sz="12" w:space="0" w:color="auto"/>
                          <w:left w:val="single" w:sz="8" w:space="0" w:color="auto"/>
                          <w:bottom w:val="single" w:sz="8" w:space="0" w:color="auto"/>
                          <w:right w:val="single" w:sz="12" w:space="0" w:color="auto"/>
                        </w:tcBorders>
                        <w:shd w:val="clear" w:color="auto" w:fill="auto"/>
                      </w:tcPr>
                      <w:p w14:paraId="2CE1D2A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Business Sponsor</w:t>
                        </w:r>
                      </w:p>
                    </w:tc>
                    <w:tc>
                      <w:tcPr>
                        <w:tcW w:w="2439" w:type="dxa"/>
                        <w:tcBorders>
                          <w:top w:val="single" w:sz="12" w:space="0" w:color="auto"/>
                          <w:left w:val="single" w:sz="12" w:space="0" w:color="auto"/>
                          <w:bottom w:val="single" w:sz="8" w:space="0" w:color="auto"/>
                          <w:right w:val="single" w:sz="8" w:space="0" w:color="auto"/>
                        </w:tcBorders>
                      </w:tcPr>
                      <w:p w14:paraId="6E5A53AF"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Status Update Meeting</w:t>
                        </w:r>
                        <w:r>
                          <w:rPr>
                            <w:rFonts w:ascii="Calibri" w:hAnsi="Calibri" w:cs="Arial"/>
                            <w:sz w:val="20"/>
                            <w:szCs w:val="20"/>
                          </w:rPr>
                          <w:t>/To keep sponsor apprised of project</w:t>
                        </w:r>
                      </w:p>
                    </w:tc>
                    <w:tc>
                      <w:tcPr>
                        <w:tcW w:w="1881" w:type="dxa"/>
                        <w:tcBorders>
                          <w:top w:val="single" w:sz="12" w:space="0" w:color="auto"/>
                          <w:left w:val="single" w:sz="8" w:space="0" w:color="auto"/>
                          <w:bottom w:val="single" w:sz="8" w:space="0" w:color="auto"/>
                          <w:right w:val="single" w:sz="12" w:space="0" w:color="auto"/>
                        </w:tcBorders>
                      </w:tcPr>
                      <w:p w14:paraId="1A4961AE" w14:textId="77777777" w:rsidR="00DA3BDD" w:rsidRDefault="00CB1052">
                        <w:pPr>
                          <w:numPr>
                            <w:ilvl w:val="0"/>
                            <w:numId w:val="42"/>
                          </w:numPr>
                          <w:tabs>
                            <w:tab w:val="clear" w:pos="360"/>
                            <w:tab w:val="num" w:pos="228"/>
                          </w:tabs>
                          <w:autoSpaceDE w:val="0"/>
                          <w:autoSpaceDN w:val="0"/>
                          <w:adjustRightInd w:val="0"/>
                          <w:spacing w:before="20" w:after="20"/>
                          <w:ind w:left="228" w:hanging="228"/>
                          <w:rPr>
                            <w:rFonts w:cs="Arial"/>
                            <w:color w:val="000000"/>
                          </w:rPr>
                        </w:pPr>
                        <w:r>
                          <w:rPr>
                            <w:rFonts w:cs="Arial"/>
                            <w:color w:val="000000"/>
                          </w:rPr>
                          <w:t xml:space="preserve">High level information about the progress of the project including: </w:t>
                        </w:r>
                      </w:p>
                      <w:p w14:paraId="0C35027E" w14:textId="77777777" w:rsidR="00DA3BDD" w:rsidRDefault="00CB1052">
                        <w:pPr>
                          <w:numPr>
                            <w:ilvl w:val="0"/>
                            <w:numId w:val="42"/>
                          </w:numPr>
                          <w:tabs>
                            <w:tab w:val="clear" w:pos="360"/>
                            <w:tab w:val="num" w:pos="228"/>
                          </w:tabs>
                          <w:autoSpaceDE w:val="0"/>
                          <w:autoSpaceDN w:val="0"/>
                          <w:adjustRightInd w:val="0"/>
                          <w:spacing w:before="20" w:after="20"/>
                          <w:ind w:left="228" w:hanging="228"/>
                          <w:rPr>
                            <w:rFonts w:cs="Arial"/>
                            <w:color w:val="000000"/>
                          </w:rPr>
                        </w:pPr>
                        <w:r>
                          <w:rPr>
                            <w:rFonts w:cs="Arial"/>
                            <w:color w:val="000000"/>
                          </w:rPr>
                          <w:t xml:space="preserve">Status (schedule, progress, issues) </w:t>
                        </w:r>
                      </w:p>
                      <w:p w14:paraId="68AD4AAD" w14:textId="77777777" w:rsidR="00DA3BDD" w:rsidRDefault="00CB1052">
                        <w:pPr>
                          <w:numPr>
                            <w:ilvl w:val="0"/>
                            <w:numId w:val="42"/>
                          </w:numPr>
                          <w:tabs>
                            <w:tab w:val="clear" w:pos="360"/>
                            <w:tab w:val="num" w:pos="228"/>
                          </w:tabs>
                          <w:autoSpaceDE w:val="0"/>
                          <w:autoSpaceDN w:val="0"/>
                          <w:adjustRightInd w:val="0"/>
                          <w:spacing w:before="20" w:after="20"/>
                          <w:ind w:left="228" w:hanging="228"/>
                          <w:rPr>
                            <w:rFonts w:cs="Arial"/>
                            <w:color w:val="000000"/>
                          </w:rPr>
                        </w:pPr>
                        <w:r>
                          <w:rPr>
                            <w:rFonts w:cs="Arial"/>
                            <w:color w:val="000000"/>
                          </w:rPr>
                          <w:t xml:space="preserve">Requests for issues/Resolutions, in preparations for Steering Committee meetings </w:t>
                        </w:r>
                      </w:p>
                      <w:p w14:paraId="5B16C3CF" w14:textId="77777777" w:rsidR="00DA3BDD" w:rsidRDefault="00CB1052">
                        <w:pPr>
                          <w:numPr>
                            <w:ilvl w:val="0"/>
                            <w:numId w:val="42"/>
                          </w:numPr>
                          <w:tabs>
                            <w:tab w:val="clear" w:pos="360"/>
                            <w:tab w:val="num" w:pos="228"/>
                          </w:tabs>
                          <w:autoSpaceDE w:val="0"/>
                          <w:autoSpaceDN w:val="0"/>
                          <w:adjustRightInd w:val="0"/>
                          <w:spacing w:before="20" w:after="20"/>
                          <w:ind w:left="228" w:hanging="228"/>
                          <w:rPr>
                            <w:rFonts w:cs="Arial"/>
                            <w:color w:val="000000"/>
                          </w:rPr>
                        </w:pPr>
                        <w:r>
                          <w:rPr>
                            <w:rFonts w:cs="Arial"/>
                            <w:color w:val="000000"/>
                          </w:rPr>
                          <w:t xml:space="preserve">Special Requirements </w:t>
                        </w:r>
                      </w:p>
                      <w:p w14:paraId="1362CACC" w14:textId="77777777" w:rsidR="00DA3BDD" w:rsidRDefault="00DA3BDD">
                        <w:pPr>
                          <w:pStyle w:val="BalloonText"/>
                          <w:spacing w:before="60" w:after="60"/>
                          <w:rPr>
                            <w:rFonts w:ascii="Calibri" w:hAnsi="Calibri" w:cs="Arial"/>
                            <w:sz w:val="20"/>
                            <w:szCs w:val="20"/>
                          </w:rPr>
                        </w:pPr>
                      </w:p>
                    </w:tc>
                    <w:tc>
                      <w:tcPr>
                        <w:tcW w:w="3142" w:type="dxa"/>
                        <w:tcBorders>
                          <w:top w:val="single" w:sz="12" w:space="0" w:color="auto"/>
                          <w:left w:val="single" w:sz="12" w:space="0" w:color="auto"/>
                          <w:bottom w:val="single" w:sz="8" w:space="0" w:color="auto"/>
                          <w:right w:val="single" w:sz="12" w:space="0" w:color="auto"/>
                        </w:tcBorders>
                      </w:tcPr>
                      <w:p w14:paraId="500AAB7B" w14:textId="77777777" w:rsidR="00DA3BDD" w:rsidRDefault="00CB1052">
                        <w:pPr>
                          <w:numPr>
                            <w:ilvl w:val="0"/>
                            <w:numId w:val="42"/>
                          </w:numPr>
                          <w:tabs>
                            <w:tab w:val="clear" w:pos="360"/>
                            <w:tab w:val="num" w:pos="228"/>
                          </w:tabs>
                          <w:autoSpaceDE w:val="0"/>
                          <w:autoSpaceDN w:val="0"/>
                          <w:adjustRightInd w:val="0"/>
                          <w:spacing w:before="20" w:after="20"/>
                          <w:ind w:left="228" w:hanging="228"/>
                          <w:rPr>
                            <w:rFonts w:cs="Arial"/>
                            <w:color w:val="000000"/>
                          </w:rPr>
                        </w:pPr>
                        <w:r>
                          <w:rPr>
                            <w:rFonts w:cs="Arial"/>
                            <w:color w:val="000000"/>
                          </w:rPr>
                          <w:t xml:space="preserve">Status meeting face to face/video/by phone </w:t>
                        </w:r>
                      </w:p>
                      <w:p w14:paraId="44617070" w14:textId="77777777" w:rsidR="00DA3BDD" w:rsidRDefault="00CB1052">
                        <w:pPr>
                          <w:numPr>
                            <w:ilvl w:val="0"/>
                            <w:numId w:val="42"/>
                          </w:numPr>
                          <w:tabs>
                            <w:tab w:val="clear" w:pos="360"/>
                            <w:tab w:val="num" w:pos="228"/>
                          </w:tabs>
                          <w:autoSpaceDE w:val="0"/>
                          <w:autoSpaceDN w:val="0"/>
                          <w:adjustRightInd w:val="0"/>
                          <w:spacing w:before="20" w:after="20"/>
                          <w:ind w:left="228" w:hanging="228"/>
                          <w:rPr>
                            <w:rFonts w:cs="Arial"/>
                            <w:color w:val="000000"/>
                          </w:rPr>
                        </w:pPr>
                        <w:r>
                          <w:rPr>
                            <w:rFonts w:cs="Arial"/>
                            <w:color w:val="000000"/>
                          </w:rPr>
                          <w:t>Email</w:t>
                        </w:r>
                      </w:p>
                      <w:p w14:paraId="692361F6" w14:textId="77777777" w:rsidR="00DA3BDD" w:rsidRDefault="00DA3BDD">
                        <w:pPr>
                          <w:pStyle w:val="BalloonText"/>
                          <w:spacing w:before="60" w:after="60"/>
                          <w:rPr>
                            <w:rFonts w:ascii="Calibri" w:hAnsi="Calibri" w:cs="Arial"/>
                            <w:sz w:val="20"/>
                            <w:szCs w:val="20"/>
                          </w:rPr>
                        </w:pPr>
                      </w:p>
                    </w:tc>
                    <w:tc>
                      <w:tcPr>
                        <w:tcW w:w="1199" w:type="dxa"/>
                        <w:tcBorders>
                          <w:top w:val="single" w:sz="12" w:space="0" w:color="auto"/>
                          <w:left w:val="single" w:sz="12" w:space="0" w:color="auto"/>
                          <w:bottom w:val="single" w:sz="8" w:space="0" w:color="auto"/>
                          <w:right w:val="single" w:sz="8" w:space="0" w:color="auto"/>
                        </w:tcBorders>
                      </w:tcPr>
                      <w:p w14:paraId="0D71FC14"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12" w:space="0" w:color="auto"/>
                          <w:left w:val="single" w:sz="8" w:space="0" w:color="auto"/>
                          <w:bottom w:val="single" w:sz="8" w:space="0" w:color="auto"/>
                          <w:right w:val="single" w:sz="12" w:space="0" w:color="auto"/>
                        </w:tcBorders>
                      </w:tcPr>
                      <w:p w14:paraId="68E03958"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r>
                  <w:tr w:rsidR="00DA3BDD" w14:paraId="3ADFC632"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3E2C4DED" w14:textId="77777777" w:rsidR="00DA3BDD" w:rsidRDefault="00CB1052">
                        <w:pPr>
                          <w:numPr>
                            <w:ilvl w:val="0"/>
                            <w:numId w:val="42"/>
                          </w:numPr>
                          <w:autoSpaceDE w:val="0"/>
                          <w:autoSpaceDN w:val="0"/>
                          <w:adjustRightInd w:val="0"/>
                          <w:spacing w:before="20" w:after="20"/>
                          <w:rPr>
                            <w:rFonts w:cs="Arial"/>
                            <w:color w:val="000000"/>
                          </w:rPr>
                        </w:pPr>
                        <w:r>
                          <w:rPr>
                            <w:rFonts w:cs="Arial"/>
                            <w:color w:val="000000"/>
                          </w:rPr>
                          <w:t xml:space="preserve">IS Management </w:t>
                        </w:r>
                      </w:p>
                      <w:p w14:paraId="44B656C9" w14:textId="77777777" w:rsidR="00DA3BDD" w:rsidRDefault="00CB1052">
                        <w:pPr>
                          <w:numPr>
                            <w:ilvl w:val="0"/>
                            <w:numId w:val="42"/>
                          </w:numPr>
                          <w:autoSpaceDE w:val="0"/>
                          <w:autoSpaceDN w:val="0"/>
                          <w:adjustRightInd w:val="0"/>
                          <w:spacing w:before="20" w:after="20"/>
                          <w:rPr>
                            <w:rFonts w:cs="Arial"/>
                            <w:color w:val="000000"/>
                          </w:rPr>
                        </w:pPr>
                        <w:r>
                          <w:rPr>
                            <w:rFonts w:cs="Arial"/>
                            <w:color w:val="000000"/>
                          </w:rPr>
                          <w:t xml:space="preserve">Project Team </w:t>
                        </w:r>
                      </w:p>
                      <w:p w14:paraId="222C471F" w14:textId="77777777" w:rsidR="00DA3BDD" w:rsidRDefault="00DA3BDD">
                        <w:pPr>
                          <w:pStyle w:val="BalloonText"/>
                          <w:spacing w:before="60" w:after="60"/>
                          <w:rPr>
                            <w:rFonts w:ascii="Calibri" w:hAnsi="Calibri" w:cs="Arial"/>
                            <w:sz w:val="20"/>
                            <w:szCs w:val="20"/>
                          </w:rPr>
                        </w:pP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17B12B88" w14:textId="77777777" w:rsidR="00DA3BDD" w:rsidRDefault="00CB1052">
                        <w:pPr>
                          <w:pStyle w:val="BalloonText"/>
                          <w:spacing w:before="60" w:after="60"/>
                          <w:rPr>
                            <w:rFonts w:ascii="Calibri" w:hAnsi="Calibri" w:cs="Arial"/>
                            <w:sz w:val="20"/>
                            <w:szCs w:val="20"/>
                          </w:rPr>
                        </w:pPr>
                        <w:r>
                          <w:t>Project or Program</w:t>
                        </w:r>
                        <w:r>
                          <w:rPr>
                            <w:b/>
                          </w:rPr>
                          <w:t xml:space="preserve"> </w:t>
                        </w:r>
                        <w:r>
                          <w:rPr>
                            <w:rFonts w:ascii="Calibri" w:hAnsi="Calibri" w:cs="Arial"/>
                            <w:sz w:val="20"/>
                            <w:szCs w:val="20"/>
                          </w:rPr>
                          <w:t>Steering Committee</w:t>
                        </w:r>
                      </w:p>
                    </w:tc>
                    <w:tc>
                      <w:tcPr>
                        <w:tcW w:w="2439" w:type="dxa"/>
                        <w:tcBorders>
                          <w:top w:val="single" w:sz="8" w:space="0" w:color="auto"/>
                          <w:left w:val="single" w:sz="12" w:space="0" w:color="auto"/>
                          <w:bottom w:val="single" w:sz="8" w:space="0" w:color="auto"/>
                          <w:right w:val="single" w:sz="8" w:space="0" w:color="auto"/>
                        </w:tcBorders>
                      </w:tcPr>
                      <w:p w14:paraId="02DFCDE3" w14:textId="77777777" w:rsidR="00DA3BDD" w:rsidRDefault="00CB1052">
                        <w:pPr>
                          <w:pStyle w:val="ListBullet"/>
                          <w:numPr>
                            <w:ilvl w:val="0"/>
                            <w:numId w:val="42"/>
                          </w:numPr>
                          <w:rPr>
                            <w:b/>
                          </w:rPr>
                        </w:pPr>
                        <w:r>
                          <w:rPr>
                            <w:b/>
                          </w:rPr>
                          <w:t>Project or Program Steering Committee status update</w:t>
                        </w:r>
                      </w:p>
                      <w:p w14:paraId="5EEA29E5" w14:textId="77777777" w:rsidR="00DA3BDD" w:rsidRDefault="00CB1052">
                        <w:pPr>
                          <w:pStyle w:val="ListBullet"/>
                          <w:numPr>
                            <w:ilvl w:val="0"/>
                            <w:numId w:val="42"/>
                          </w:numPr>
                        </w:pPr>
                        <w:r>
                          <w:t>Clear understanding of the project’s status by all attendees</w:t>
                        </w:r>
                      </w:p>
                      <w:p w14:paraId="58562B61" w14:textId="77777777" w:rsidR="00DA3BDD" w:rsidRDefault="00CB1052">
                        <w:pPr>
                          <w:pStyle w:val="ListBullet"/>
                          <w:numPr>
                            <w:ilvl w:val="0"/>
                            <w:numId w:val="42"/>
                          </w:numPr>
                        </w:pPr>
                        <w:r>
                          <w:lastRenderedPageBreak/>
                          <w:t>All up-to-date deliverables are reviewed</w:t>
                        </w:r>
                      </w:p>
                      <w:p w14:paraId="7CCB1C60" w14:textId="77777777" w:rsidR="00DA3BDD" w:rsidRDefault="00CB1052">
                        <w:pPr>
                          <w:pStyle w:val="ListBullet"/>
                          <w:numPr>
                            <w:ilvl w:val="0"/>
                            <w:numId w:val="42"/>
                          </w:numPr>
                        </w:pPr>
                        <w:r>
                          <w:t>Action item(s) are documented</w:t>
                        </w:r>
                      </w:p>
                    </w:tc>
                    <w:tc>
                      <w:tcPr>
                        <w:tcW w:w="1881" w:type="dxa"/>
                        <w:tcBorders>
                          <w:top w:val="single" w:sz="8" w:space="0" w:color="auto"/>
                          <w:left w:val="single" w:sz="8" w:space="0" w:color="auto"/>
                          <w:bottom w:val="single" w:sz="8" w:space="0" w:color="auto"/>
                          <w:right w:val="single" w:sz="12" w:space="0" w:color="auto"/>
                        </w:tcBorders>
                      </w:tcPr>
                      <w:p w14:paraId="170C7D8C" w14:textId="77777777" w:rsidR="00DA3BDD" w:rsidRDefault="00CB1052">
                        <w:pPr>
                          <w:numPr>
                            <w:ilvl w:val="0"/>
                            <w:numId w:val="42"/>
                          </w:numPr>
                          <w:autoSpaceDE w:val="0"/>
                          <w:autoSpaceDN w:val="0"/>
                          <w:adjustRightInd w:val="0"/>
                          <w:spacing w:before="20" w:after="20"/>
                          <w:rPr>
                            <w:rFonts w:cs="Arial"/>
                            <w:color w:val="000000"/>
                          </w:rPr>
                        </w:pPr>
                        <w:r>
                          <w:rPr>
                            <w:rFonts w:cs="Arial"/>
                            <w:color w:val="000000"/>
                          </w:rPr>
                          <w:lastRenderedPageBreak/>
                          <w:t xml:space="preserve"> Need to be kept informed of progress of the project at key stages </w:t>
                        </w:r>
                      </w:p>
                      <w:p w14:paraId="55392246" w14:textId="77777777" w:rsidR="00DA3BDD" w:rsidRDefault="00DA3BDD">
                        <w:pPr>
                          <w:pStyle w:val="BalloonText"/>
                          <w:spacing w:before="60" w:after="60"/>
                          <w:rPr>
                            <w:rFonts w:ascii="Calibri" w:hAnsi="Calibri" w:cs="Arial"/>
                            <w:sz w:val="20"/>
                            <w:szCs w:val="20"/>
                          </w:rPr>
                        </w:pPr>
                      </w:p>
                    </w:tc>
                    <w:tc>
                      <w:tcPr>
                        <w:tcW w:w="3142" w:type="dxa"/>
                        <w:tcBorders>
                          <w:top w:val="single" w:sz="8" w:space="0" w:color="auto"/>
                          <w:left w:val="single" w:sz="12" w:space="0" w:color="auto"/>
                          <w:bottom w:val="single" w:sz="8" w:space="0" w:color="auto"/>
                          <w:right w:val="single" w:sz="12" w:space="0" w:color="auto"/>
                        </w:tcBorders>
                      </w:tcPr>
                      <w:p w14:paraId="0BE4BD09" w14:textId="77777777" w:rsidR="00DA3BDD" w:rsidRDefault="00CB1052">
                        <w:pPr>
                          <w:numPr>
                            <w:ilvl w:val="0"/>
                            <w:numId w:val="42"/>
                          </w:numPr>
                          <w:autoSpaceDE w:val="0"/>
                          <w:autoSpaceDN w:val="0"/>
                          <w:adjustRightInd w:val="0"/>
                          <w:spacing w:before="20" w:after="20"/>
                          <w:rPr>
                            <w:rFonts w:cs="Arial"/>
                            <w:color w:val="000000"/>
                          </w:rPr>
                        </w:pPr>
                        <w:r>
                          <w:rPr>
                            <w:rFonts w:cs="Arial"/>
                            <w:color w:val="000000"/>
                          </w:rPr>
                          <w:t xml:space="preserve">Email </w:t>
                        </w:r>
                      </w:p>
                      <w:p w14:paraId="6134C16F" w14:textId="77777777" w:rsidR="00DA3BDD" w:rsidRDefault="00CB1052">
                        <w:pPr>
                          <w:numPr>
                            <w:ilvl w:val="0"/>
                            <w:numId w:val="42"/>
                          </w:numPr>
                          <w:autoSpaceDE w:val="0"/>
                          <w:autoSpaceDN w:val="0"/>
                          <w:adjustRightInd w:val="0"/>
                          <w:spacing w:before="20" w:after="20"/>
                          <w:rPr>
                            <w:rFonts w:cs="Arial"/>
                            <w:color w:val="000000"/>
                          </w:rPr>
                        </w:pPr>
                        <w:r>
                          <w:rPr>
                            <w:rFonts w:cs="Arial"/>
                            <w:color w:val="000000"/>
                          </w:rPr>
                          <w:t xml:space="preserve">In person/video </w:t>
                        </w:r>
                      </w:p>
                      <w:p w14:paraId="3FED9DE2" w14:textId="77777777" w:rsidR="00DA3BDD" w:rsidRDefault="00DA3BDD">
                        <w:pPr>
                          <w:pStyle w:val="BalloonText"/>
                          <w:spacing w:before="60" w:after="60"/>
                          <w:rPr>
                            <w:rFonts w:ascii="Calibri" w:hAnsi="Calibri" w:cs="Arial"/>
                            <w:sz w:val="20"/>
                            <w:szCs w:val="20"/>
                          </w:rPr>
                        </w:pPr>
                      </w:p>
                    </w:tc>
                    <w:tc>
                      <w:tcPr>
                        <w:tcW w:w="1199" w:type="dxa"/>
                        <w:tcBorders>
                          <w:top w:val="single" w:sz="8" w:space="0" w:color="auto"/>
                          <w:left w:val="single" w:sz="12" w:space="0" w:color="auto"/>
                          <w:bottom w:val="single" w:sz="8" w:space="0" w:color="auto"/>
                          <w:right w:val="single" w:sz="8" w:space="0" w:color="auto"/>
                        </w:tcBorders>
                      </w:tcPr>
                      <w:p w14:paraId="19CEC9C9"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2D1FDFF7"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r>
                  <w:tr w:rsidR="00DA3BDD" w14:paraId="2DB948C1"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35C3403C" w14:textId="77777777" w:rsidR="00DA3BDD" w:rsidRDefault="00CB1052">
                        <w:pPr>
                          <w:pStyle w:val="ListBullet"/>
                        </w:pPr>
                        <w:r>
                          <w:t>IS Management</w:t>
                        </w:r>
                      </w:p>
                      <w:p w14:paraId="1E840FFF" w14:textId="77777777" w:rsidR="00DA3BDD" w:rsidRDefault="00CB1052">
                        <w:pPr>
                          <w:pStyle w:val="ListBullet"/>
                        </w:pPr>
                        <w:r>
                          <w:t>Project Management Team</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4B666714" w14:textId="77777777" w:rsidR="00DA3BDD" w:rsidRDefault="00CB1052">
                        <w:pPr>
                          <w:pStyle w:val="BalloonText"/>
                          <w:spacing w:before="60" w:after="60"/>
                          <w:rPr>
                            <w:rFonts w:ascii="Calibri" w:hAnsi="Calibri" w:cs="Arial"/>
                            <w:sz w:val="20"/>
                            <w:szCs w:val="20"/>
                          </w:rPr>
                        </w:pPr>
                        <w:r>
                          <w:t>Project or Program</w:t>
                        </w:r>
                        <w:r>
                          <w:rPr>
                            <w:b/>
                          </w:rPr>
                          <w:t xml:space="preserve"> </w:t>
                        </w:r>
                        <w:r>
                          <w:rPr>
                            <w:rFonts w:ascii="Calibri" w:hAnsi="Calibri" w:cs="Arial"/>
                            <w:sz w:val="20"/>
                            <w:szCs w:val="20"/>
                          </w:rPr>
                          <w:t>Advisory Council</w:t>
                        </w:r>
                      </w:p>
                    </w:tc>
                    <w:tc>
                      <w:tcPr>
                        <w:tcW w:w="2439" w:type="dxa"/>
                        <w:tcBorders>
                          <w:top w:val="single" w:sz="8" w:space="0" w:color="auto"/>
                          <w:left w:val="single" w:sz="12" w:space="0" w:color="auto"/>
                          <w:bottom w:val="single" w:sz="8" w:space="0" w:color="auto"/>
                          <w:right w:val="single" w:sz="8" w:space="0" w:color="auto"/>
                        </w:tcBorders>
                      </w:tcPr>
                      <w:p w14:paraId="328D4202" w14:textId="77777777" w:rsidR="00DA3BDD" w:rsidRDefault="00CB1052">
                        <w:pPr>
                          <w:pStyle w:val="ListBullet"/>
                          <w:numPr>
                            <w:ilvl w:val="0"/>
                            <w:numId w:val="42"/>
                          </w:numPr>
                        </w:pPr>
                        <w:r>
                          <w:rPr>
                            <w:b/>
                          </w:rPr>
                          <w:t>Project or Program Advisory Council Status Update</w:t>
                        </w:r>
                        <w:r>
                          <w:t xml:space="preserve"> /Clear understanding of the project’s status by all attendees</w:t>
                        </w:r>
                      </w:p>
                      <w:p w14:paraId="702A1519" w14:textId="77777777" w:rsidR="00DA3BDD" w:rsidRDefault="00CB1052">
                        <w:pPr>
                          <w:pStyle w:val="ListBullet"/>
                          <w:numPr>
                            <w:ilvl w:val="0"/>
                            <w:numId w:val="42"/>
                          </w:numPr>
                        </w:pPr>
                        <w:r>
                          <w:t>All up-to-date deliverables are reviewed</w:t>
                        </w:r>
                      </w:p>
                      <w:p w14:paraId="19786023" w14:textId="77777777" w:rsidR="00DA3BDD" w:rsidRDefault="00CB1052">
                        <w:pPr>
                          <w:pStyle w:val="ListBullet"/>
                          <w:numPr>
                            <w:ilvl w:val="0"/>
                            <w:numId w:val="42"/>
                          </w:numPr>
                        </w:pPr>
                        <w:r>
                          <w:t>Action item(s) are documented`</w:t>
                        </w:r>
                      </w:p>
                    </w:tc>
                    <w:tc>
                      <w:tcPr>
                        <w:tcW w:w="1881" w:type="dxa"/>
                        <w:tcBorders>
                          <w:top w:val="single" w:sz="8" w:space="0" w:color="auto"/>
                          <w:left w:val="single" w:sz="8" w:space="0" w:color="auto"/>
                          <w:bottom w:val="single" w:sz="8" w:space="0" w:color="auto"/>
                          <w:right w:val="single" w:sz="12" w:space="0" w:color="auto"/>
                        </w:tcBorders>
                      </w:tcPr>
                      <w:p w14:paraId="3A0CE287" w14:textId="77777777" w:rsidR="00DA3BDD" w:rsidRDefault="00CB1052">
                        <w:pPr>
                          <w:pStyle w:val="ListBullet"/>
                        </w:pPr>
                        <w:r>
                          <w:t>Receive update on status of project</w:t>
                        </w:r>
                      </w:p>
                      <w:p w14:paraId="1B5B1748" w14:textId="77777777" w:rsidR="00DA3BDD" w:rsidRDefault="00CB1052">
                        <w:pPr>
                          <w:pStyle w:val="ListBullet"/>
                        </w:pPr>
                        <w:r>
                          <w:t>Review of deliverables</w:t>
                        </w:r>
                      </w:p>
                      <w:p w14:paraId="1098EE84" w14:textId="77777777" w:rsidR="00DA3BDD" w:rsidRDefault="00CB1052">
                        <w:pPr>
                          <w:pStyle w:val="ListBullet"/>
                        </w:pPr>
                        <w:r>
                          <w:t>Provide expertise and guidance on the deliverables</w:t>
                        </w:r>
                      </w:p>
                      <w:p w14:paraId="5602EAC2" w14:textId="77777777" w:rsidR="00DA3BDD" w:rsidRDefault="00CB1052">
                        <w:pPr>
                          <w:pStyle w:val="ListBullet"/>
                        </w:pPr>
                        <w:r>
                          <w:t>Review and discuss open and recently closed change requests</w:t>
                        </w:r>
                      </w:p>
                      <w:p w14:paraId="48F50624" w14:textId="77777777" w:rsidR="00DA3BDD" w:rsidRDefault="00CB1052">
                        <w:pPr>
                          <w:pStyle w:val="ListBullet"/>
                        </w:pPr>
                        <w:r>
                          <w:t>Review and discuss open and recently closed issues</w:t>
                        </w:r>
                      </w:p>
                      <w:p w14:paraId="7AF981F8" w14:textId="77777777" w:rsidR="00DA3BDD" w:rsidRDefault="00CB1052">
                        <w:pPr>
                          <w:pStyle w:val="ListBullet"/>
                        </w:pPr>
                        <w:r>
                          <w:t xml:space="preserve">Resolve all </w:t>
                        </w:r>
                        <w:proofErr w:type="spellStart"/>
                        <w:r>
                          <w:t>intraproject</w:t>
                        </w:r>
                        <w:proofErr w:type="spellEnd"/>
                        <w:r>
                          <w:t xml:space="preserve"> issues</w:t>
                        </w:r>
                      </w:p>
                      <w:p w14:paraId="50FC00B4" w14:textId="77777777" w:rsidR="00DA3BDD" w:rsidRDefault="00DA3BDD">
                        <w:pPr>
                          <w:autoSpaceDE w:val="0"/>
                          <w:autoSpaceDN w:val="0"/>
                          <w:adjustRightInd w:val="0"/>
                          <w:spacing w:before="20" w:after="20"/>
                          <w:rPr>
                            <w:rFonts w:cs="Arial"/>
                            <w:color w:val="000000"/>
                          </w:rPr>
                        </w:pPr>
                      </w:p>
                    </w:tc>
                    <w:tc>
                      <w:tcPr>
                        <w:tcW w:w="3142" w:type="dxa"/>
                        <w:tcBorders>
                          <w:top w:val="single" w:sz="8" w:space="0" w:color="auto"/>
                          <w:left w:val="single" w:sz="12" w:space="0" w:color="auto"/>
                          <w:bottom w:val="single" w:sz="8" w:space="0" w:color="auto"/>
                          <w:right w:val="single" w:sz="12" w:space="0" w:color="auto"/>
                        </w:tcBorders>
                      </w:tcPr>
                      <w:p w14:paraId="6EB3CBBC" w14:textId="77777777" w:rsidR="00DA3BDD" w:rsidRDefault="00CB1052">
                        <w:pPr>
                          <w:numPr>
                            <w:ilvl w:val="0"/>
                            <w:numId w:val="42"/>
                          </w:numPr>
                          <w:autoSpaceDE w:val="0"/>
                          <w:autoSpaceDN w:val="0"/>
                          <w:adjustRightInd w:val="0"/>
                          <w:spacing w:before="20" w:after="20"/>
                          <w:rPr>
                            <w:rFonts w:cs="Arial"/>
                            <w:color w:val="000000"/>
                          </w:rPr>
                        </w:pPr>
                        <w:r>
                          <w:rPr>
                            <w:rFonts w:cs="Arial"/>
                            <w:color w:val="000000"/>
                          </w:rPr>
                          <w:t xml:space="preserve">Email </w:t>
                        </w:r>
                      </w:p>
                      <w:p w14:paraId="029BDD0B" w14:textId="77777777" w:rsidR="00DA3BDD" w:rsidRDefault="00CB1052">
                        <w:pPr>
                          <w:pStyle w:val="ListBullet"/>
                        </w:pPr>
                        <w:r>
                          <w:t>In person/video</w:t>
                        </w:r>
                      </w:p>
                    </w:tc>
                    <w:tc>
                      <w:tcPr>
                        <w:tcW w:w="1199" w:type="dxa"/>
                        <w:tcBorders>
                          <w:top w:val="single" w:sz="8" w:space="0" w:color="auto"/>
                          <w:left w:val="single" w:sz="12" w:space="0" w:color="auto"/>
                          <w:bottom w:val="single" w:sz="8" w:space="0" w:color="auto"/>
                          <w:right w:val="single" w:sz="8" w:space="0" w:color="auto"/>
                        </w:tcBorders>
                      </w:tcPr>
                      <w:p w14:paraId="307B9848"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108DDF39"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r>
                  <w:tr w:rsidR="00DA3BDD" w14:paraId="34B06427"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3828CCAF"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Manager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104134BD"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Major stakeholders</w:t>
                        </w:r>
                      </w:p>
                    </w:tc>
                    <w:tc>
                      <w:tcPr>
                        <w:tcW w:w="2439" w:type="dxa"/>
                        <w:tcBorders>
                          <w:top w:val="single" w:sz="8" w:space="0" w:color="auto"/>
                          <w:left w:val="single" w:sz="12" w:space="0" w:color="auto"/>
                          <w:bottom w:val="single" w:sz="8" w:space="0" w:color="auto"/>
                          <w:right w:val="single" w:sz="8" w:space="0" w:color="auto"/>
                        </w:tcBorders>
                      </w:tcPr>
                      <w:p w14:paraId="3090DE00" w14:textId="77777777" w:rsidR="00DA3BDD" w:rsidRDefault="00CB1052">
                        <w:pPr>
                          <w:pStyle w:val="ListBullet"/>
                        </w:pPr>
                        <w:r>
                          <w:rPr>
                            <w:b/>
                          </w:rPr>
                          <w:t>Stakeholder update</w:t>
                        </w:r>
                        <w:r>
                          <w:t>/Clear understanding of the project’s status by all attendees</w:t>
                        </w:r>
                      </w:p>
                      <w:p w14:paraId="40A16756" w14:textId="77777777" w:rsidR="00DA3BDD" w:rsidRDefault="00CB1052">
                        <w:pPr>
                          <w:pStyle w:val="ListBullet"/>
                        </w:pPr>
                        <w:r>
                          <w:t>Action item(s) if any are documented</w:t>
                        </w:r>
                      </w:p>
                      <w:p w14:paraId="0B063712" w14:textId="77777777" w:rsidR="00DA3BDD" w:rsidRDefault="00CB1052">
                        <w:pPr>
                          <w:pStyle w:val="ListBullet"/>
                        </w:pPr>
                        <w:r>
                          <w:t xml:space="preserve">All new issues and change request </w:t>
                        </w:r>
                        <w:r>
                          <w:lastRenderedPageBreak/>
                          <w:t>suggestions are documented</w:t>
                        </w:r>
                      </w:p>
                    </w:tc>
                    <w:tc>
                      <w:tcPr>
                        <w:tcW w:w="1881" w:type="dxa"/>
                        <w:tcBorders>
                          <w:top w:val="single" w:sz="8" w:space="0" w:color="auto"/>
                          <w:left w:val="single" w:sz="8" w:space="0" w:color="auto"/>
                          <w:bottom w:val="single" w:sz="8" w:space="0" w:color="auto"/>
                          <w:right w:val="single" w:sz="12" w:space="0" w:color="auto"/>
                        </w:tcBorders>
                      </w:tcPr>
                      <w:p w14:paraId="087B6570" w14:textId="77777777" w:rsidR="00DA3BDD" w:rsidRDefault="00CB1052">
                        <w:pPr>
                          <w:autoSpaceDE w:val="0"/>
                          <w:autoSpaceDN w:val="0"/>
                          <w:adjustRightInd w:val="0"/>
                          <w:spacing w:before="20" w:after="20"/>
                          <w:rPr>
                            <w:rFonts w:cs="Arial"/>
                            <w:color w:val="000000"/>
                          </w:rPr>
                        </w:pPr>
                        <w:r>
                          <w:rPr>
                            <w:rFonts w:cs="Arial"/>
                            <w:color w:val="000000"/>
                          </w:rPr>
                          <w:lastRenderedPageBreak/>
                          <w:t xml:space="preserve">Brief high level information, including: </w:t>
                        </w:r>
                      </w:p>
                      <w:p w14:paraId="00EF4080" w14:textId="77777777" w:rsidR="00DA3BDD" w:rsidRDefault="00CB1052">
                        <w:pPr>
                          <w:numPr>
                            <w:ilvl w:val="0"/>
                            <w:numId w:val="42"/>
                          </w:numPr>
                          <w:tabs>
                            <w:tab w:val="clear" w:pos="360"/>
                            <w:tab w:val="num" w:pos="228"/>
                          </w:tabs>
                          <w:autoSpaceDE w:val="0"/>
                          <w:autoSpaceDN w:val="0"/>
                          <w:adjustRightInd w:val="0"/>
                          <w:spacing w:before="20" w:after="20"/>
                          <w:ind w:left="228" w:hanging="228"/>
                          <w:rPr>
                            <w:rFonts w:cs="Arial"/>
                            <w:color w:val="000000"/>
                          </w:rPr>
                        </w:pPr>
                        <w:r>
                          <w:rPr>
                            <w:rFonts w:cs="Arial"/>
                            <w:color w:val="000000"/>
                          </w:rPr>
                          <w:t xml:space="preserve">Need to be kept informed of progress of the project at key stages </w:t>
                        </w:r>
                      </w:p>
                      <w:p w14:paraId="758A1490" w14:textId="77777777" w:rsidR="00DA3BDD" w:rsidRDefault="00CB1052">
                        <w:pPr>
                          <w:numPr>
                            <w:ilvl w:val="0"/>
                            <w:numId w:val="42"/>
                          </w:numPr>
                          <w:tabs>
                            <w:tab w:val="clear" w:pos="360"/>
                            <w:tab w:val="num" w:pos="228"/>
                          </w:tabs>
                          <w:autoSpaceDE w:val="0"/>
                          <w:autoSpaceDN w:val="0"/>
                          <w:adjustRightInd w:val="0"/>
                          <w:spacing w:before="20" w:after="20"/>
                          <w:ind w:left="228" w:hanging="228"/>
                          <w:rPr>
                            <w:rFonts w:cs="Arial"/>
                            <w:color w:val="000000"/>
                          </w:rPr>
                        </w:pPr>
                        <w:r>
                          <w:rPr>
                            <w:rFonts w:cs="Arial"/>
                            <w:color w:val="000000"/>
                          </w:rPr>
                          <w:t xml:space="preserve">Need to be kept informed of any issues, resolutions, scheduling issues </w:t>
                        </w:r>
                      </w:p>
                      <w:p w14:paraId="4D43BCA4" w14:textId="77777777" w:rsidR="00DA3BDD" w:rsidRDefault="00DA3BDD">
                        <w:pPr>
                          <w:pStyle w:val="BalloonText"/>
                          <w:spacing w:before="60" w:after="60"/>
                          <w:rPr>
                            <w:rFonts w:ascii="Calibri" w:hAnsi="Calibri" w:cs="Arial"/>
                            <w:sz w:val="20"/>
                            <w:szCs w:val="20"/>
                          </w:rPr>
                        </w:pPr>
                      </w:p>
                    </w:tc>
                    <w:tc>
                      <w:tcPr>
                        <w:tcW w:w="3142" w:type="dxa"/>
                        <w:tcBorders>
                          <w:top w:val="single" w:sz="8" w:space="0" w:color="auto"/>
                          <w:left w:val="single" w:sz="12" w:space="0" w:color="auto"/>
                          <w:bottom w:val="single" w:sz="8" w:space="0" w:color="auto"/>
                          <w:right w:val="single" w:sz="12" w:space="0" w:color="auto"/>
                        </w:tcBorders>
                      </w:tcPr>
                      <w:p w14:paraId="3AA8CD59" w14:textId="77777777" w:rsidR="00DA3BDD" w:rsidRDefault="00CB1052">
                        <w:pPr>
                          <w:pStyle w:val="ListBullet"/>
                        </w:pPr>
                        <w:r>
                          <w:lastRenderedPageBreak/>
                          <w:t>Email</w:t>
                        </w:r>
                      </w:p>
                      <w:p w14:paraId="78DAAD24" w14:textId="77777777" w:rsidR="00DA3BDD" w:rsidRDefault="00CB1052">
                        <w:pPr>
                          <w:pStyle w:val="ListBullet"/>
                        </w:pPr>
                        <w:r>
                          <w:t>In person/video</w:t>
                        </w:r>
                      </w:p>
                    </w:tc>
                    <w:tc>
                      <w:tcPr>
                        <w:tcW w:w="1199" w:type="dxa"/>
                        <w:tcBorders>
                          <w:top w:val="single" w:sz="8" w:space="0" w:color="auto"/>
                          <w:left w:val="single" w:sz="12" w:space="0" w:color="auto"/>
                          <w:bottom w:val="single" w:sz="8" w:space="0" w:color="auto"/>
                          <w:right w:val="single" w:sz="8" w:space="0" w:color="auto"/>
                        </w:tcBorders>
                      </w:tcPr>
                      <w:p w14:paraId="783127CD"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10D0C8B4"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Quarterly For one or two hours</w:t>
                        </w:r>
                      </w:p>
                    </w:tc>
                  </w:tr>
                  <w:tr w:rsidR="00DA3BDD" w14:paraId="6E26D5B4"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6DFEFFEF"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Manager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6AAD76DF"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Team</w:t>
                        </w:r>
                      </w:p>
                    </w:tc>
                    <w:tc>
                      <w:tcPr>
                        <w:tcW w:w="2439" w:type="dxa"/>
                        <w:tcBorders>
                          <w:top w:val="single" w:sz="8" w:space="0" w:color="auto"/>
                          <w:left w:val="single" w:sz="12" w:space="0" w:color="auto"/>
                          <w:bottom w:val="single" w:sz="8" w:space="0" w:color="auto"/>
                          <w:right w:val="single" w:sz="8" w:space="0" w:color="auto"/>
                        </w:tcBorders>
                      </w:tcPr>
                      <w:p w14:paraId="1BB63D61" w14:textId="77777777" w:rsidR="00DA3BDD" w:rsidRDefault="00CB1052">
                        <w:pPr>
                          <w:pStyle w:val="ListBullet"/>
                        </w:pPr>
                        <w:r>
                          <w:rPr>
                            <w:b/>
                          </w:rPr>
                          <w:t>PM Weekly Status Report</w:t>
                        </w:r>
                        <w:r>
                          <w:t>/Full understanding by the team members on the status of the project</w:t>
                        </w:r>
                      </w:p>
                    </w:tc>
                    <w:tc>
                      <w:tcPr>
                        <w:tcW w:w="1881" w:type="dxa"/>
                        <w:tcBorders>
                          <w:top w:val="single" w:sz="8" w:space="0" w:color="auto"/>
                          <w:left w:val="single" w:sz="8" w:space="0" w:color="auto"/>
                          <w:bottom w:val="single" w:sz="8" w:space="0" w:color="auto"/>
                          <w:right w:val="single" w:sz="12" w:space="0" w:color="auto"/>
                        </w:tcBorders>
                      </w:tcPr>
                      <w:p w14:paraId="395D6916" w14:textId="77777777" w:rsidR="00DA3BDD" w:rsidRDefault="00CB1052">
                        <w:pPr>
                          <w:pStyle w:val="ListBullet"/>
                        </w:pPr>
                        <w:r>
                          <w:t>Description of the activities during reporting period</w:t>
                        </w:r>
                      </w:p>
                    </w:tc>
                    <w:tc>
                      <w:tcPr>
                        <w:tcW w:w="3142" w:type="dxa"/>
                        <w:tcBorders>
                          <w:top w:val="single" w:sz="8" w:space="0" w:color="auto"/>
                          <w:left w:val="single" w:sz="12" w:space="0" w:color="auto"/>
                          <w:bottom w:val="single" w:sz="8" w:space="0" w:color="auto"/>
                          <w:right w:val="single" w:sz="12" w:space="0" w:color="auto"/>
                        </w:tcBorders>
                      </w:tcPr>
                      <w:p w14:paraId="4F954955"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Email Status report</w:t>
                        </w:r>
                      </w:p>
                    </w:tc>
                    <w:tc>
                      <w:tcPr>
                        <w:tcW w:w="1199" w:type="dxa"/>
                        <w:tcBorders>
                          <w:top w:val="single" w:sz="8" w:space="0" w:color="auto"/>
                          <w:left w:val="single" w:sz="12" w:space="0" w:color="auto"/>
                          <w:bottom w:val="single" w:sz="8" w:space="0" w:color="auto"/>
                          <w:right w:val="single" w:sz="8" w:space="0" w:color="auto"/>
                        </w:tcBorders>
                      </w:tcPr>
                      <w:p w14:paraId="2D2B21A4"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6AB6494C"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weekly</w:t>
                        </w:r>
                      </w:p>
                    </w:tc>
                  </w:tr>
                  <w:tr w:rsidR="00DA3BDD" w14:paraId="59C20F92"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62E14636"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Manager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774F6E24"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Team</w:t>
                        </w:r>
                      </w:p>
                    </w:tc>
                    <w:tc>
                      <w:tcPr>
                        <w:tcW w:w="2439" w:type="dxa"/>
                        <w:tcBorders>
                          <w:top w:val="single" w:sz="8" w:space="0" w:color="auto"/>
                          <w:left w:val="single" w:sz="12" w:space="0" w:color="auto"/>
                          <w:bottom w:val="single" w:sz="8" w:space="0" w:color="auto"/>
                          <w:right w:val="single" w:sz="8" w:space="0" w:color="auto"/>
                        </w:tcBorders>
                      </w:tcPr>
                      <w:p w14:paraId="3D4143D4" w14:textId="77777777" w:rsidR="00DA3BDD" w:rsidRDefault="00CB1052">
                        <w:pPr>
                          <w:pStyle w:val="ListBullet"/>
                        </w:pPr>
                        <w:r>
                          <w:rPr>
                            <w:b/>
                          </w:rPr>
                          <w:t>Project Team Weekly Status Meeting</w:t>
                        </w:r>
                        <w:r>
                          <w:t>/Increase communication</w:t>
                        </w:r>
                      </w:p>
                    </w:tc>
                    <w:tc>
                      <w:tcPr>
                        <w:tcW w:w="1881" w:type="dxa"/>
                        <w:tcBorders>
                          <w:top w:val="single" w:sz="8" w:space="0" w:color="auto"/>
                          <w:left w:val="single" w:sz="8" w:space="0" w:color="auto"/>
                          <w:bottom w:val="single" w:sz="8" w:space="0" w:color="auto"/>
                          <w:right w:val="single" w:sz="12" w:space="0" w:color="auto"/>
                        </w:tcBorders>
                      </w:tcPr>
                      <w:p w14:paraId="0BD3F376" w14:textId="77777777" w:rsidR="00DA3BDD" w:rsidRDefault="00CB1052">
                        <w:pPr>
                          <w:pStyle w:val="ListBullet"/>
                        </w:pPr>
                        <w:r>
                          <w:t>Status updates</w:t>
                        </w:r>
                      </w:p>
                      <w:p w14:paraId="5D2FA85E" w14:textId="77777777" w:rsidR="00DA3BDD" w:rsidRDefault="00CB1052">
                        <w:pPr>
                          <w:pStyle w:val="ListBullet"/>
                          <w:rPr>
                            <w:rFonts w:cs="Arial"/>
                          </w:rPr>
                        </w:pPr>
                        <w:r>
                          <w:t>Discussion of new risks/issues</w:t>
                        </w:r>
                      </w:p>
                    </w:tc>
                    <w:tc>
                      <w:tcPr>
                        <w:tcW w:w="3142" w:type="dxa"/>
                        <w:tcBorders>
                          <w:top w:val="single" w:sz="8" w:space="0" w:color="auto"/>
                          <w:left w:val="single" w:sz="12" w:space="0" w:color="auto"/>
                          <w:bottom w:val="single" w:sz="8" w:space="0" w:color="auto"/>
                          <w:right w:val="single" w:sz="12" w:space="0" w:color="auto"/>
                        </w:tcBorders>
                      </w:tcPr>
                      <w:p w14:paraId="085B0853"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status meeting:</w:t>
                        </w:r>
                      </w:p>
                      <w:p w14:paraId="275B1A64" w14:textId="77777777" w:rsidR="00DA3BDD" w:rsidRDefault="00CB1052">
                        <w:pPr>
                          <w:pStyle w:val="ListBullet"/>
                        </w:pPr>
                        <w:r>
                          <w:t>In person</w:t>
                        </w:r>
                      </w:p>
                      <w:p w14:paraId="6D1037AE" w14:textId="77777777" w:rsidR="00DA3BDD" w:rsidRDefault="00CB1052">
                        <w:pPr>
                          <w:pStyle w:val="ListBullet"/>
                        </w:pPr>
                        <w:r>
                          <w:t>Teleconference</w:t>
                        </w:r>
                      </w:p>
                    </w:tc>
                    <w:tc>
                      <w:tcPr>
                        <w:tcW w:w="1199" w:type="dxa"/>
                        <w:tcBorders>
                          <w:top w:val="single" w:sz="8" w:space="0" w:color="auto"/>
                          <w:left w:val="single" w:sz="12" w:space="0" w:color="auto"/>
                          <w:bottom w:val="single" w:sz="8" w:space="0" w:color="auto"/>
                          <w:right w:val="single" w:sz="8" w:space="0" w:color="auto"/>
                        </w:tcBorders>
                      </w:tcPr>
                      <w:p w14:paraId="223507BF"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6776F5D6"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weekly</w:t>
                        </w:r>
                      </w:p>
                    </w:tc>
                  </w:tr>
                  <w:tr w:rsidR="00DA3BDD" w14:paraId="3CE279B8"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04DC4569"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Manager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115F79C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Team</w:t>
                        </w:r>
                      </w:p>
                    </w:tc>
                    <w:tc>
                      <w:tcPr>
                        <w:tcW w:w="2439" w:type="dxa"/>
                        <w:tcBorders>
                          <w:top w:val="single" w:sz="8" w:space="0" w:color="auto"/>
                          <w:left w:val="single" w:sz="12" w:space="0" w:color="auto"/>
                          <w:bottom w:val="single" w:sz="8" w:space="0" w:color="auto"/>
                          <w:right w:val="single" w:sz="8" w:space="0" w:color="auto"/>
                        </w:tcBorders>
                      </w:tcPr>
                      <w:p w14:paraId="16D09134"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Meeting Minutes/</w:t>
                        </w:r>
                        <w:r>
                          <w:rPr>
                            <w:rFonts w:ascii="Calibri" w:hAnsi="Calibri" w:cs="Arial"/>
                            <w:sz w:val="20"/>
                            <w:szCs w:val="20"/>
                          </w:rPr>
                          <w:t>minutes from Project team meeting</w:t>
                        </w:r>
                      </w:p>
                    </w:tc>
                    <w:tc>
                      <w:tcPr>
                        <w:tcW w:w="1881" w:type="dxa"/>
                        <w:tcBorders>
                          <w:top w:val="single" w:sz="8" w:space="0" w:color="auto"/>
                          <w:left w:val="single" w:sz="8" w:space="0" w:color="auto"/>
                          <w:bottom w:val="single" w:sz="8" w:space="0" w:color="auto"/>
                          <w:right w:val="single" w:sz="12" w:space="0" w:color="auto"/>
                        </w:tcBorders>
                      </w:tcPr>
                      <w:p w14:paraId="5A5F48A9" w14:textId="77777777" w:rsidR="00DA3BDD" w:rsidRDefault="00CB1052">
                        <w:pPr>
                          <w:pStyle w:val="ListBullet"/>
                        </w:pPr>
                        <w:r>
                          <w:t>Meeting minutes from project team meeting</w:t>
                        </w:r>
                      </w:p>
                    </w:tc>
                    <w:tc>
                      <w:tcPr>
                        <w:tcW w:w="3142" w:type="dxa"/>
                        <w:tcBorders>
                          <w:top w:val="single" w:sz="8" w:space="0" w:color="auto"/>
                          <w:left w:val="single" w:sz="12" w:space="0" w:color="auto"/>
                          <w:bottom w:val="single" w:sz="8" w:space="0" w:color="auto"/>
                          <w:right w:val="single" w:sz="12" w:space="0" w:color="auto"/>
                        </w:tcBorders>
                      </w:tcPr>
                      <w:p w14:paraId="1473744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Email</w:t>
                        </w:r>
                      </w:p>
                    </w:tc>
                    <w:tc>
                      <w:tcPr>
                        <w:tcW w:w="1199" w:type="dxa"/>
                        <w:tcBorders>
                          <w:top w:val="single" w:sz="8" w:space="0" w:color="auto"/>
                          <w:left w:val="single" w:sz="12" w:space="0" w:color="auto"/>
                          <w:bottom w:val="single" w:sz="8" w:space="0" w:color="auto"/>
                          <w:right w:val="single" w:sz="8" w:space="0" w:color="auto"/>
                        </w:tcBorders>
                      </w:tcPr>
                      <w:p w14:paraId="2C3FBAE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After project team meeting</w:t>
                        </w:r>
                      </w:p>
                    </w:tc>
                    <w:tc>
                      <w:tcPr>
                        <w:tcW w:w="1486" w:type="dxa"/>
                        <w:tcBorders>
                          <w:top w:val="single" w:sz="8" w:space="0" w:color="auto"/>
                          <w:left w:val="single" w:sz="8" w:space="0" w:color="auto"/>
                          <w:bottom w:val="single" w:sz="8" w:space="0" w:color="auto"/>
                          <w:right w:val="single" w:sz="12" w:space="0" w:color="auto"/>
                        </w:tcBorders>
                      </w:tcPr>
                      <w:p w14:paraId="23F303B8"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r>
                  <w:tr w:rsidR="00DA3BDD" w14:paraId="43C52CCC"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5764537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Program Manager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3EE220D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Business owner</w:t>
                        </w:r>
                      </w:p>
                      <w:p w14:paraId="0411DB0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Executive Sponsor</w:t>
                        </w:r>
                      </w:p>
                      <w:p w14:paraId="3C0D557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Stakeholders</w:t>
                        </w:r>
                      </w:p>
                    </w:tc>
                    <w:tc>
                      <w:tcPr>
                        <w:tcW w:w="2439" w:type="dxa"/>
                        <w:tcBorders>
                          <w:top w:val="single" w:sz="8" w:space="0" w:color="auto"/>
                          <w:left w:val="single" w:sz="12" w:space="0" w:color="auto"/>
                          <w:bottom w:val="single" w:sz="8" w:space="0" w:color="auto"/>
                          <w:right w:val="single" w:sz="8" w:space="0" w:color="auto"/>
                        </w:tcBorders>
                      </w:tcPr>
                      <w:p w14:paraId="66959F75"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Program Manager Status Report</w:t>
                        </w:r>
                        <w:r>
                          <w:rPr>
                            <w:rFonts w:ascii="Calibri" w:hAnsi="Calibri" w:cs="Arial"/>
                            <w:sz w:val="20"/>
                            <w:szCs w:val="20"/>
                          </w:rPr>
                          <w:t>/Full understanding of the status of the program</w:t>
                        </w:r>
                      </w:p>
                    </w:tc>
                    <w:tc>
                      <w:tcPr>
                        <w:tcW w:w="1881" w:type="dxa"/>
                        <w:tcBorders>
                          <w:top w:val="single" w:sz="8" w:space="0" w:color="auto"/>
                          <w:left w:val="single" w:sz="8" w:space="0" w:color="auto"/>
                          <w:bottom w:val="single" w:sz="8" w:space="0" w:color="auto"/>
                          <w:right w:val="single" w:sz="12" w:space="0" w:color="auto"/>
                        </w:tcBorders>
                      </w:tcPr>
                      <w:p w14:paraId="15133FCC" w14:textId="77777777" w:rsidR="00DA3BDD" w:rsidRDefault="00CB1052">
                        <w:pPr>
                          <w:pStyle w:val="ListBullet"/>
                        </w:pPr>
                        <w:r>
                          <w:t>Summary of Project Manager’s reports</w:t>
                        </w:r>
                      </w:p>
                    </w:tc>
                    <w:tc>
                      <w:tcPr>
                        <w:tcW w:w="3142" w:type="dxa"/>
                        <w:tcBorders>
                          <w:top w:val="single" w:sz="8" w:space="0" w:color="auto"/>
                          <w:left w:val="single" w:sz="12" w:space="0" w:color="auto"/>
                          <w:bottom w:val="single" w:sz="8" w:space="0" w:color="auto"/>
                          <w:right w:val="single" w:sz="12" w:space="0" w:color="auto"/>
                        </w:tcBorders>
                      </w:tcPr>
                      <w:p w14:paraId="1E8324F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Program Manager report</w:t>
                        </w:r>
                      </w:p>
                    </w:tc>
                    <w:tc>
                      <w:tcPr>
                        <w:tcW w:w="1199" w:type="dxa"/>
                        <w:tcBorders>
                          <w:top w:val="single" w:sz="8" w:space="0" w:color="auto"/>
                          <w:left w:val="single" w:sz="12" w:space="0" w:color="auto"/>
                          <w:bottom w:val="single" w:sz="8" w:space="0" w:color="auto"/>
                          <w:right w:val="single" w:sz="8" w:space="0" w:color="auto"/>
                        </w:tcBorders>
                      </w:tcPr>
                      <w:p w14:paraId="282EDA60"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Weekly</w:t>
                        </w:r>
                      </w:p>
                    </w:tc>
                    <w:tc>
                      <w:tcPr>
                        <w:tcW w:w="1486" w:type="dxa"/>
                        <w:tcBorders>
                          <w:top w:val="single" w:sz="8" w:space="0" w:color="auto"/>
                          <w:left w:val="single" w:sz="8" w:space="0" w:color="auto"/>
                          <w:bottom w:val="single" w:sz="8" w:space="0" w:color="auto"/>
                          <w:right w:val="single" w:sz="12" w:space="0" w:color="auto"/>
                        </w:tcBorders>
                      </w:tcPr>
                      <w:p w14:paraId="287C4DE6"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Once a week</w:t>
                        </w:r>
                      </w:p>
                    </w:tc>
                  </w:tr>
                  <w:tr w:rsidR="00DA3BDD" w14:paraId="60E2A5C4"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7E54697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Manager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075E245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Team</w:t>
                        </w:r>
                      </w:p>
                      <w:p w14:paraId="41A5D7A1"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Sponsor</w:t>
                        </w:r>
                      </w:p>
                    </w:tc>
                    <w:tc>
                      <w:tcPr>
                        <w:tcW w:w="2439" w:type="dxa"/>
                        <w:tcBorders>
                          <w:top w:val="single" w:sz="8" w:space="0" w:color="auto"/>
                          <w:left w:val="single" w:sz="12" w:space="0" w:color="auto"/>
                          <w:bottom w:val="single" w:sz="8" w:space="0" w:color="auto"/>
                          <w:right w:val="single" w:sz="8" w:space="0" w:color="auto"/>
                        </w:tcBorders>
                      </w:tcPr>
                      <w:p w14:paraId="124E1F25" w14:textId="77777777" w:rsidR="00DA3BDD" w:rsidRDefault="00CB1052">
                        <w:pPr>
                          <w:pStyle w:val="BalloonText"/>
                          <w:spacing w:before="60" w:after="60"/>
                          <w:rPr>
                            <w:rFonts w:ascii="Calibri" w:hAnsi="Calibri" w:cs="Arial"/>
                            <w:sz w:val="20"/>
                            <w:szCs w:val="20"/>
                          </w:rPr>
                        </w:pPr>
                        <w:r>
                          <w:rPr>
                            <w:b/>
                          </w:rPr>
                          <w:t>SharePoint Team Site/</w:t>
                        </w:r>
                        <w:r>
                          <w:rPr>
                            <w:rFonts w:ascii="Calibri" w:hAnsi="Calibri" w:cs="Arial"/>
                            <w:sz w:val="20"/>
                            <w:szCs w:val="20"/>
                          </w:rPr>
                          <w:t xml:space="preserve"> Increase communication</w:t>
                        </w:r>
                      </w:p>
                    </w:tc>
                    <w:tc>
                      <w:tcPr>
                        <w:tcW w:w="1881" w:type="dxa"/>
                        <w:tcBorders>
                          <w:top w:val="single" w:sz="8" w:space="0" w:color="auto"/>
                          <w:left w:val="single" w:sz="8" w:space="0" w:color="auto"/>
                          <w:bottom w:val="single" w:sz="8" w:space="0" w:color="auto"/>
                          <w:right w:val="single" w:sz="12" w:space="0" w:color="auto"/>
                        </w:tcBorders>
                      </w:tcPr>
                      <w:p w14:paraId="5A0D983F" w14:textId="77777777" w:rsidR="00DA3BDD" w:rsidRDefault="00CB1052">
                        <w:pPr>
                          <w:pStyle w:val="ListBullet"/>
                        </w:pPr>
                        <w:r>
                          <w:t>Used for internal communications</w:t>
                        </w:r>
                      </w:p>
                      <w:p w14:paraId="56967F81" w14:textId="77777777" w:rsidR="00DA3BDD" w:rsidRDefault="00CB1052">
                        <w:pPr>
                          <w:pStyle w:val="ListBullet"/>
                        </w:pPr>
                        <w:r>
                          <w:t>team calendar</w:t>
                        </w:r>
                      </w:p>
                      <w:p w14:paraId="66A650CD" w14:textId="77777777" w:rsidR="00DA3BDD" w:rsidRDefault="00CB1052">
                        <w:pPr>
                          <w:pStyle w:val="ListBullet"/>
                        </w:pPr>
                        <w:r>
                          <w:t>drafts of documents</w:t>
                        </w:r>
                      </w:p>
                      <w:p w14:paraId="1576B99E" w14:textId="77777777" w:rsidR="00DA3BDD" w:rsidRDefault="00CB1052">
                        <w:pPr>
                          <w:pStyle w:val="ListBullet"/>
                        </w:pPr>
                        <w:r>
                          <w:rPr>
                            <w:rFonts w:cs="Arial"/>
                          </w:rPr>
                          <w:t>Include link to team, what is available on team site and how to set alerts</w:t>
                        </w:r>
                      </w:p>
                    </w:tc>
                    <w:tc>
                      <w:tcPr>
                        <w:tcW w:w="3142" w:type="dxa"/>
                        <w:tcBorders>
                          <w:top w:val="single" w:sz="8" w:space="0" w:color="auto"/>
                          <w:left w:val="single" w:sz="12" w:space="0" w:color="auto"/>
                          <w:bottom w:val="single" w:sz="8" w:space="0" w:color="auto"/>
                          <w:right w:val="single" w:sz="12" w:space="0" w:color="auto"/>
                        </w:tcBorders>
                      </w:tcPr>
                      <w:p w14:paraId="06BBA085"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Intranet website</w:t>
                        </w:r>
                      </w:p>
                    </w:tc>
                    <w:tc>
                      <w:tcPr>
                        <w:tcW w:w="1199" w:type="dxa"/>
                        <w:tcBorders>
                          <w:top w:val="single" w:sz="8" w:space="0" w:color="auto"/>
                          <w:left w:val="single" w:sz="12" w:space="0" w:color="auto"/>
                          <w:bottom w:val="single" w:sz="8" w:space="0" w:color="auto"/>
                          <w:right w:val="single" w:sz="8" w:space="0" w:color="auto"/>
                        </w:tcBorders>
                      </w:tcPr>
                      <w:p w14:paraId="6709B1A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NA</w:t>
                        </w:r>
                      </w:p>
                    </w:tc>
                    <w:tc>
                      <w:tcPr>
                        <w:tcW w:w="1486" w:type="dxa"/>
                        <w:tcBorders>
                          <w:top w:val="single" w:sz="8" w:space="0" w:color="auto"/>
                          <w:left w:val="single" w:sz="8" w:space="0" w:color="auto"/>
                          <w:bottom w:val="single" w:sz="8" w:space="0" w:color="auto"/>
                          <w:right w:val="single" w:sz="12" w:space="0" w:color="auto"/>
                        </w:tcBorders>
                      </w:tcPr>
                      <w:p w14:paraId="79F25638"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During the life of the project</w:t>
                        </w:r>
                      </w:p>
                    </w:tc>
                  </w:tr>
                  <w:tr w:rsidR="00DA3BDD" w14:paraId="4AEB9770"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71FE411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Business owners/Project Manager/Project Presenter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421511D6"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IS Service Desk</w:t>
                        </w:r>
                      </w:p>
                    </w:tc>
                    <w:tc>
                      <w:tcPr>
                        <w:tcW w:w="2439" w:type="dxa"/>
                        <w:tcBorders>
                          <w:top w:val="single" w:sz="8" w:space="0" w:color="auto"/>
                          <w:left w:val="single" w:sz="12" w:space="0" w:color="auto"/>
                          <w:bottom w:val="single" w:sz="8" w:space="0" w:color="auto"/>
                          <w:right w:val="single" w:sz="8" w:space="0" w:color="auto"/>
                        </w:tcBorders>
                      </w:tcPr>
                      <w:p w14:paraId="3D5A14FC"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Meeting with IS Service Desk Prior to Deployment</w:t>
                        </w:r>
                        <w:r>
                          <w:rPr>
                            <w:rFonts w:ascii="Calibri" w:hAnsi="Calibri" w:cs="Arial"/>
                            <w:sz w:val="20"/>
                            <w:szCs w:val="20"/>
                          </w:rPr>
                          <w:t xml:space="preserve"> </w:t>
                        </w:r>
                        <w:r>
                          <w:rPr>
                            <w:rFonts w:ascii="Calibri" w:hAnsi="Calibri" w:cs="Arial"/>
                            <w:sz w:val="20"/>
                            <w:szCs w:val="20"/>
                          </w:rPr>
                          <w:lastRenderedPageBreak/>
                          <w:t>/information about Deployment</w:t>
                        </w:r>
                      </w:p>
                    </w:tc>
                    <w:tc>
                      <w:tcPr>
                        <w:tcW w:w="1881" w:type="dxa"/>
                        <w:tcBorders>
                          <w:top w:val="single" w:sz="8" w:space="0" w:color="auto"/>
                          <w:left w:val="single" w:sz="8" w:space="0" w:color="auto"/>
                          <w:bottom w:val="single" w:sz="8" w:space="0" w:color="auto"/>
                          <w:right w:val="single" w:sz="12" w:space="0" w:color="auto"/>
                        </w:tcBorders>
                      </w:tcPr>
                      <w:p w14:paraId="43E3E40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lastRenderedPageBreak/>
                          <w:t xml:space="preserve">Update on changes to systems </w:t>
                        </w:r>
                      </w:p>
                    </w:tc>
                    <w:tc>
                      <w:tcPr>
                        <w:tcW w:w="3142" w:type="dxa"/>
                        <w:tcBorders>
                          <w:top w:val="single" w:sz="8" w:space="0" w:color="auto"/>
                          <w:left w:val="single" w:sz="12" w:space="0" w:color="auto"/>
                          <w:bottom w:val="single" w:sz="8" w:space="0" w:color="auto"/>
                          <w:right w:val="single" w:sz="12" w:space="0" w:color="auto"/>
                        </w:tcBorders>
                      </w:tcPr>
                      <w:p w14:paraId="18AF001D"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Meeting face to face or by video/</w:t>
                        </w:r>
                        <w:proofErr w:type="spellStart"/>
                        <w:r>
                          <w:rPr>
                            <w:rFonts w:ascii="Calibri" w:hAnsi="Calibri" w:cs="Arial"/>
                            <w:sz w:val="20"/>
                            <w:szCs w:val="20"/>
                          </w:rPr>
                          <w:t>SoundPath</w:t>
                        </w:r>
                        <w:proofErr w:type="spellEnd"/>
                      </w:p>
                    </w:tc>
                    <w:tc>
                      <w:tcPr>
                        <w:tcW w:w="1199" w:type="dxa"/>
                        <w:tcBorders>
                          <w:top w:val="single" w:sz="8" w:space="0" w:color="auto"/>
                          <w:left w:val="single" w:sz="12" w:space="0" w:color="auto"/>
                          <w:bottom w:val="single" w:sz="8" w:space="0" w:color="auto"/>
                          <w:right w:val="single" w:sz="8" w:space="0" w:color="auto"/>
                        </w:tcBorders>
                      </w:tcPr>
                      <w:p w14:paraId="0CA414C8"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0DBDF1A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r>
                  <w:tr w:rsidR="00DA3BDD" w14:paraId="7492BEDC"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4B1D776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IS Service Desk</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4479C052" w14:textId="77777777" w:rsidR="00DA3BDD" w:rsidRDefault="00CB1052">
                        <w:pPr>
                          <w:pStyle w:val="BalloonText"/>
                          <w:spacing w:before="60" w:after="60"/>
                          <w:rPr>
                            <w:rFonts w:ascii="Calibri" w:hAnsi="Calibri" w:cs="Arial"/>
                            <w:sz w:val="20"/>
                            <w:szCs w:val="20"/>
                          </w:rPr>
                        </w:pPr>
                        <w:proofErr w:type="spellStart"/>
                        <w:r>
                          <w:rPr>
                            <w:rFonts w:ascii="Calibri" w:hAnsi="Calibri" w:cs="Arial"/>
                            <w:sz w:val="20"/>
                            <w:szCs w:val="20"/>
                          </w:rPr>
                          <w:t>WilmerHale</w:t>
                        </w:r>
                        <w:proofErr w:type="spellEnd"/>
                        <w:r>
                          <w:rPr>
                            <w:rFonts w:ascii="Calibri" w:hAnsi="Calibri" w:cs="Arial"/>
                            <w:sz w:val="20"/>
                            <w:szCs w:val="20"/>
                          </w:rPr>
                          <w:t xml:space="preserve"> Community</w:t>
                        </w:r>
                      </w:p>
                    </w:tc>
                    <w:tc>
                      <w:tcPr>
                        <w:tcW w:w="2439" w:type="dxa"/>
                        <w:tcBorders>
                          <w:top w:val="single" w:sz="8" w:space="0" w:color="auto"/>
                          <w:left w:val="single" w:sz="12" w:space="0" w:color="auto"/>
                          <w:bottom w:val="single" w:sz="8" w:space="0" w:color="auto"/>
                          <w:right w:val="single" w:sz="8" w:space="0" w:color="auto"/>
                        </w:tcBorders>
                      </w:tcPr>
                      <w:p w14:paraId="0DD3DBD7"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IS Service Desk Notification/</w:t>
                        </w:r>
                        <w:r>
                          <w:rPr>
                            <w:rFonts w:ascii="Calibri" w:hAnsi="Calibri" w:cs="Arial"/>
                            <w:sz w:val="20"/>
                            <w:szCs w:val="20"/>
                          </w:rPr>
                          <w:t>Notification for any service interruption/downtime required activities</w:t>
                        </w:r>
                      </w:p>
                    </w:tc>
                    <w:tc>
                      <w:tcPr>
                        <w:tcW w:w="1881" w:type="dxa"/>
                        <w:tcBorders>
                          <w:top w:val="single" w:sz="8" w:space="0" w:color="auto"/>
                          <w:left w:val="single" w:sz="8" w:space="0" w:color="auto"/>
                          <w:bottom w:val="single" w:sz="8" w:space="0" w:color="auto"/>
                          <w:right w:val="single" w:sz="12" w:space="0" w:color="auto"/>
                        </w:tcBorders>
                      </w:tcPr>
                      <w:p w14:paraId="13A5769D" w14:textId="77777777" w:rsidR="00DA3BDD" w:rsidRDefault="00CB1052">
                        <w:pPr>
                          <w:pStyle w:val="BalloonText"/>
                          <w:spacing w:before="60" w:after="60"/>
                          <w:rPr>
                            <w:rFonts w:ascii="Calibri" w:hAnsi="Calibri" w:cs="Arial"/>
                            <w:b/>
                            <w:sz w:val="20"/>
                            <w:szCs w:val="20"/>
                          </w:rPr>
                        </w:pPr>
                        <w:r>
                          <w:rPr>
                            <w:rFonts w:ascii="Calibri" w:hAnsi="Calibri" w:cs="Arial"/>
                            <w:sz w:val="20"/>
                            <w:szCs w:val="20"/>
                          </w:rPr>
                          <w:t>Notification for any service interruption/downtime required activities</w:t>
                        </w:r>
                      </w:p>
                    </w:tc>
                    <w:tc>
                      <w:tcPr>
                        <w:tcW w:w="3142" w:type="dxa"/>
                        <w:tcBorders>
                          <w:top w:val="single" w:sz="8" w:space="0" w:color="auto"/>
                          <w:left w:val="single" w:sz="12" w:space="0" w:color="auto"/>
                          <w:bottom w:val="single" w:sz="8" w:space="0" w:color="auto"/>
                          <w:right w:val="single" w:sz="12" w:space="0" w:color="auto"/>
                        </w:tcBorders>
                      </w:tcPr>
                      <w:p w14:paraId="4DC41EA8"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Email</w:t>
                        </w:r>
                      </w:p>
                    </w:tc>
                    <w:tc>
                      <w:tcPr>
                        <w:tcW w:w="1199" w:type="dxa"/>
                        <w:tcBorders>
                          <w:top w:val="single" w:sz="8" w:space="0" w:color="auto"/>
                          <w:left w:val="single" w:sz="12" w:space="0" w:color="auto"/>
                          <w:bottom w:val="single" w:sz="8" w:space="0" w:color="auto"/>
                          <w:right w:val="single" w:sz="8" w:space="0" w:color="auto"/>
                        </w:tcBorders>
                      </w:tcPr>
                      <w:p w14:paraId="77D8E0A7"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TBD</w:t>
                        </w:r>
                      </w:p>
                    </w:tc>
                    <w:tc>
                      <w:tcPr>
                        <w:tcW w:w="1486" w:type="dxa"/>
                        <w:tcBorders>
                          <w:top w:val="single" w:sz="8" w:space="0" w:color="auto"/>
                          <w:left w:val="single" w:sz="8" w:space="0" w:color="auto"/>
                          <w:bottom w:val="single" w:sz="8" w:space="0" w:color="auto"/>
                          <w:right w:val="single" w:sz="12" w:space="0" w:color="auto"/>
                        </w:tcBorders>
                      </w:tcPr>
                      <w:p w14:paraId="562F6DC3"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r>
                  <w:tr w:rsidR="00DA3BDD" w14:paraId="13B0D969"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3CB0E2C7"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Executive Sponsor / Business owners</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68F8B2A6"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Senior Administrators</w:t>
                        </w:r>
                      </w:p>
                    </w:tc>
                    <w:tc>
                      <w:tcPr>
                        <w:tcW w:w="2439" w:type="dxa"/>
                        <w:tcBorders>
                          <w:top w:val="single" w:sz="8" w:space="0" w:color="auto"/>
                          <w:left w:val="single" w:sz="12" w:space="0" w:color="auto"/>
                          <w:bottom w:val="single" w:sz="8" w:space="0" w:color="auto"/>
                          <w:right w:val="single" w:sz="8" w:space="0" w:color="auto"/>
                        </w:tcBorders>
                      </w:tcPr>
                      <w:p w14:paraId="27EA79A6"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Update for Senior Administrators</w:t>
                        </w:r>
                        <w:r>
                          <w:rPr>
                            <w:rFonts w:ascii="Calibri" w:hAnsi="Calibri" w:cs="Arial"/>
                            <w:sz w:val="20"/>
                            <w:szCs w:val="20"/>
                          </w:rPr>
                          <w:t>/ Inform Senior Administrators of change</w:t>
                        </w:r>
                      </w:p>
                    </w:tc>
                    <w:tc>
                      <w:tcPr>
                        <w:tcW w:w="1881" w:type="dxa"/>
                        <w:tcBorders>
                          <w:top w:val="single" w:sz="8" w:space="0" w:color="auto"/>
                          <w:left w:val="single" w:sz="8" w:space="0" w:color="auto"/>
                          <w:bottom w:val="single" w:sz="8" w:space="0" w:color="auto"/>
                          <w:right w:val="single" w:sz="12" w:space="0" w:color="auto"/>
                        </w:tcBorders>
                      </w:tcPr>
                      <w:p w14:paraId="6949ABFF"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Specific information on new change</w:t>
                        </w:r>
                      </w:p>
                    </w:tc>
                    <w:tc>
                      <w:tcPr>
                        <w:tcW w:w="3142" w:type="dxa"/>
                        <w:tcBorders>
                          <w:top w:val="single" w:sz="8" w:space="0" w:color="auto"/>
                          <w:left w:val="single" w:sz="12" w:space="0" w:color="auto"/>
                          <w:bottom w:val="single" w:sz="8" w:space="0" w:color="auto"/>
                          <w:right w:val="single" w:sz="12" w:space="0" w:color="auto"/>
                        </w:tcBorders>
                      </w:tcPr>
                      <w:p w14:paraId="4A58358B"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Meeting face to face/video/email/teleconference</w:t>
                        </w:r>
                      </w:p>
                    </w:tc>
                    <w:tc>
                      <w:tcPr>
                        <w:tcW w:w="1199" w:type="dxa"/>
                        <w:tcBorders>
                          <w:top w:val="single" w:sz="8" w:space="0" w:color="auto"/>
                          <w:left w:val="single" w:sz="12" w:space="0" w:color="auto"/>
                          <w:bottom w:val="single" w:sz="8" w:space="0" w:color="auto"/>
                          <w:right w:val="single" w:sz="8" w:space="0" w:color="auto"/>
                        </w:tcBorders>
                      </w:tcPr>
                      <w:p w14:paraId="350B0285"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TBD</w:t>
                        </w:r>
                      </w:p>
                    </w:tc>
                    <w:tc>
                      <w:tcPr>
                        <w:tcW w:w="1486" w:type="dxa"/>
                        <w:tcBorders>
                          <w:top w:val="single" w:sz="8" w:space="0" w:color="auto"/>
                          <w:left w:val="single" w:sz="8" w:space="0" w:color="auto"/>
                          <w:bottom w:val="single" w:sz="8" w:space="0" w:color="auto"/>
                          <w:right w:val="single" w:sz="12" w:space="0" w:color="auto"/>
                        </w:tcBorders>
                      </w:tcPr>
                      <w:p w14:paraId="026C66D0"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Once</w:t>
                        </w:r>
                      </w:p>
                    </w:tc>
                  </w:tr>
                  <w:tr w:rsidR="00DA3BDD" w14:paraId="460E887A"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02914C3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Department Managers</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1B24C361"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 xml:space="preserve">Morning Meetings/Secretarial </w:t>
                        </w:r>
                        <w:proofErr w:type="spellStart"/>
                        <w:r>
                          <w:rPr>
                            <w:rFonts w:ascii="Calibri" w:hAnsi="Calibri" w:cs="Arial"/>
                            <w:sz w:val="20"/>
                            <w:szCs w:val="20"/>
                          </w:rPr>
                          <w:t>Dept</w:t>
                        </w:r>
                        <w:proofErr w:type="spellEnd"/>
                        <w:r>
                          <w:rPr>
                            <w:rFonts w:ascii="Calibri" w:hAnsi="Calibri" w:cs="Arial"/>
                            <w:sz w:val="20"/>
                            <w:szCs w:val="20"/>
                          </w:rPr>
                          <w:t>/other departments</w:t>
                        </w:r>
                      </w:p>
                    </w:tc>
                    <w:tc>
                      <w:tcPr>
                        <w:tcW w:w="2439" w:type="dxa"/>
                        <w:tcBorders>
                          <w:top w:val="single" w:sz="8" w:space="0" w:color="auto"/>
                          <w:left w:val="single" w:sz="12" w:space="0" w:color="auto"/>
                          <w:bottom w:val="single" w:sz="8" w:space="0" w:color="auto"/>
                          <w:right w:val="single" w:sz="8" w:space="0" w:color="auto"/>
                        </w:tcBorders>
                      </w:tcPr>
                      <w:p w14:paraId="6C680FF8"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Morning Meeting text</w:t>
                        </w:r>
                        <w:r>
                          <w:rPr>
                            <w:rFonts w:ascii="Calibri" w:hAnsi="Calibri" w:cs="Arial"/>
                            <w:sz w:val="20"/>
                            <w:szCs w:val="20"/>
                          </w:rPr>
                          <w:t>/Announcement concerning new change if it affects their department</w:t>
                        </w:r>
                      </w:p>
                    </w:tc>
                    <w:tc>
                      <w:tcPr>
                        <w:tcW w:w="1881" w:type="dxa"/>
                        <w:tcBorders>
                          <w:top w:val="single" w:sz="8" w:space="0" w:color="auto"/>
                          <w:left w:val="single" w:sz="8" w:space="0" w:color="auto"/>
                          <w:bottom w:val="single" w:sz="8" w:space="0" w:color="auto"/>
                          <w:right w:val="single" w:sz="12" w:space="0" w:color="auto"/>
                        </w:tcBorders>
                      </w:tcPr>
                      <w:p w14:paraId="6F39829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Specific information on new change</w:t>
                        </w:r>
                      </w:p>
                    </w:tc>
                    <w:tc>
                      <w:tcPr>
                        <w:tcW w:w="3142" w:type="dxa"/>
                        <w:tcBorders>
                          <w:top w:val="single" w:sz="8" w:space="0" w:color="auto"/>
                          <w:left w:val="single" w:sz="12" w:space="0" w:color="auto"/>
                          <w:bottom w:val="single" w:sz="8" w:space="0" w:color="auto"/>
                          <w:right w:val="single" w:sz="12" w:space="0" w:color="auto"/>
                        </w:tcBorders>
                      </w:tcPr>
                      <w:p w14:paraId="0C54EC66"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Face to Face morning meeting</w:t>
                        </w:r>
                      </w:p>
                    </w:tc>
                    <w:tc>
                      <w:tcPr>
                        <w:tcW w:w="1199" w:type="dxa"/>
                        <w:tcBorders>
                          <w:top w:val="single" w:sz="8" w:space="0" w:color="auto"/>
                          <w:left w:val="single" w:sz="12" w:space="0" w:color="auto"/>
                          <w:bottom w:val="single" w:sz="8" w:space="0" w:color="auto"/>
                          <w:right w:val="single" w:sz="8" w:space="0" w:color="auto"/>
                        </w:tcBorders>
                      </w:tcPr>
                      <w:p w14:paraId="30FDC86B"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12FE6FAA"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Once</w:t>
                        </w:r>
                      </w:p>
                    </w:tc>
                  </w:tr>
                  <w:tr w:rsidR="00DA3BDD" w14:paraId="0D6F1820"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3696813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IS management</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46E907F5"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Key Stakeholders/Executive Care List</w:t>
                        </w:r>
                      </w:p>
                    </w:tc>
                    <w:tc>
                      <w:tcPr>
                        <w:tcW w:w="2439" w:type="dxa"/>
                        <w:tcBorders>
                          <w:top w:val="single" w:sz="8" w:space="0" w:color="auto"/>
                          <w:left w:val="single" w:sz="12" w:space="0" w:color="auto"/>
                          <w:bottom w:val="single" w:sz="8" w:space="0" w:color="auto"/>
                          <w:right w:val="single" w:sz="8" w:space="0" w:color="auto"/>
                        </w:tcBorders>
                      </w:tcPr>
                      <w:p w14:paraId="74E31313"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Announcement to Key stakeholders/Executive Care List</w:t>
                        </w:r>
                        <w:r>
                          <w:rPr>
                            <w:rFonts w:ascii="Calibri" w:hAnsi="Calibri" w:cs="Arial"/>
                            <w:sz w:val="20"/>
                            <w:szCs w:val="20"/>
                          </w:rPr>
                          <w:t>/Raise awareness of new change</w:t>
                        </w:r>
                      </w:p>
                    </w:tc>
                    <w:tc>
                      <w:tcPr>
                        <w:tcW w:w="1881" w:type="dxa"/>
                        <w:tcBorders>
                          <w:top w:val="single" w:sz="8" w:space="0" w:color="auto"/>
                          <w:left w:val="single" w:sz="8" w:space="0" w:color="auto"/>
                          <w:bottom w:val="single" w:sz="8" w:space="0" w:color="auto"/>
                          <w:right w:val="single" w:sz="12" w:space="0" w:color="auto"/>
                        </w:tcBorders>
                      </w:tcPr>
                      <w:p w14:paraId="465FAE46"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Target key stakeholders on major change</w:t>
                        </w:r>
                      </w:p>
                    </w:tc>
                    <w:tc>
                      <w:tcPr>
                        <w:tcW w:w="3142" w:type="dxa"/>
                        <w:tcBorders>
                          <w:top w:val="single" w:sz="8" w:space="0" w:color="auto"/>
                          <w:left w:val="single" w:sz="12" w:space="0" w:color="auto"/>
                          <w:bottom w:val="single" w:sz="8" w:space="0" w:color="auto"/>
                          <w:right w:val="single" w:sz="12" w:space="0" w:color="auto"/>
                        </w:tcBorders>
                      </w:tcPr>
                      <w:p w14:paraId="5FAD7C55"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Voicemail blast</w:t>
                        </w:r>
                      </w:p>
                    </w:tc>
                    <w:tc>
                      <w:tcPr>
                        <w:tcW w:w="1199" w:type="dxa"/>
                        <w:tcBorders>
                          <w:top w:val="single" w:sz="8" w:space="0" w:color="auto"/>
                          <w:left w:val="single" w:sz="12" w:space="0" w:color="auto"/>
                          <w:bottom w:val="single" w:sz="8" w:space="0" w:color="auto"/>
                          <w:right w:val="single" w:sz="8" w:space="0" w:color="auto"/>
                        </w:tcBorders>
                      </w:tcPr>
                      <w:p w14:paraId="1D87BEF8"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7BB5EDC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Once</w:t>
                        </w:r>
                      </w:p>
                    </w:tc>
                  </w:tr>
                  <w:tr w:rsidR="00DA3BDD" w14:paraId="3F83A348"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79FD45C9"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Executive Sponsor/Business owner/Project Presenter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046B18C6" w14:textId="77777777" w:rsidR="00DA3BDD" w:rsidRDefault="00CB1052">
                        <w:pPr>
                          <w:pStyle w:val="BalloonText"/>
                          <w:spacing w:before="60" w:after="60"/>
                          <w:rPr>
                            <w:rFonts w:ascii="Calibri" w:hAnsi="Calibri" w:cs="Arial"/>
                            <w:sz w:val="20"/>
                            <w:szCs w:val="20"/>
                          </w:rPr>
                        </w:pPr>
                        <w:proofErr w:type="spellStart"/>
                        <w:r>
                          <w:rPr>
                            <w:rFonts w:ascii="Calibri" w:hAnsi="Calibri" w:cs="Arial"/>
                            <w:sz w:val="20"/>
                            <w:szCs w:val="20"/>
                          </w:rPr>
                          <w:t>WilmerHale</w:t>
                        </w:r>
                        <w:proofErr w:type="spellEnd"/>
                        <w:r>
                          <w:rPr>
                            <w:rFonts w:ascii="Calibri" w:hAnsi="Calibri" w:cs="Arial"/>
                            <w:sz w:val="20"/>
                            <w:szCs w:val="20"/>
                          </w:rPr>
                          <w:t xml:space="preserve"> community</w:t>
                        </w:r>
                      </w:p>
                    </w:tc>
                    <w:tc>
                      <w:tcPr>
                        <w:tcW w:w="2439" w:type="dxa"/>
                        <w:tcBorders>
                          <w:top w:val="single" w:sz="8" w:space="0" w:color="auto"/>
                          <w:left w:val="single" w:sz="12" w:space="0" w:color="auto"/>
                          <w:bottom w:val="single" w:sz="8" w:space="0" w:color="auto"/>
                          <w:right w:val="single" w:sz="8" w:space="0" w:color="auto"/>
                        </w:tcBorders>
                      </w:tcPr>
                      <w:p w14:paraId="1BA21503" w14:textId="77777777" w:rsidR="00DA3BDD" w:rsidRDefault="00CB1052">
                        <w:pPr>
                          <w:pStyle w:val="BalloonText"/>
                          <w:spacing w:before="60" w:after="60"/>
                          <w:rPr>
                            <w:rFonts w:ascii="Calibri" w:hAnsi="Calibri" w:cs="Arial"/>
                            <w:sz w:val="20"/>
                            <w:szCs w:val="20"/>
                          </w:rPr>
                        </w:pPr>
                        <w:proofErr w:type="spellStart"/>
                        <w:r>
                          <w:rPr>
                            <w:rFonts w:ascii="Calibri" w:hAnsi="Calibri" w:cs="Arial"/>
                            <w:b/>
                            <w:sz w:val="20"/>
                            <w:szCs w:val="20"/>
                          </w:rPr>
                          <w:t>Insite</w:t>
                        </w:r>
                        <w:proofErr w:type="spellEnd"/>
                        <w:r>
                          <w:rPr>
                            <w:rFonts w:ascii="Calibri" w:hAnsi="Calibri" w:cs="Arial"/>
                            <w:b/>
                            <w:sz w:val="20"/>
                            <w:szCs w:val="20"/>
                          </w:rPr>
                          <w:t xml:space="preserve"> Article</w:t>
                        </w:r>
                        <w:r>
                          <w:rPr>
                            <w:rFonts w:ascii="Calibri" w:hAnsi="Calibri" w:cs="Arial"/>
                            <w:sz w:val="20"/>
                            <w:szCs w:val="20"/>
                          </w:rPr>
                          <w:t>/Raise awareness of new change</w:t>
                        </w:r>
                      </w:p>
                    </w:tc>
                    <w:tc>
                      <w:tcPr>
                        <w:tcW w:w="1881" w:type="dxa"/>
                        <w:tcBorders>
                          <w:top w:val="single" w:sz="8" w:space="0" w:color="auto"/>
                          <w:left w:val="single" w:sz="8" w:space="0" w:color="auto"/>
                          <w:bottom w:val="single" w:sz="8" w:space="0" w:color="auto"/>
                          <w:right w:val="single" w:sz="12" w:space="0" w:color="auto"/>
                        </w:tcBorders>
                      </w:tcPr>
                      <w:p w14:paraId="340CC698"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Information on new change</w:t>
                        </w:r>
                      </w:p>
                    </w:tc>
                    <w:tc>
                      <w:tcPr>
                        <w:tcW w:w="3142" w:type="dxa"/>
                        <w:tcBorders>
                          <w:top w:val="single" w:sz="8" w:space="0" w:color="auto"/>
                          <w:left w:val="single" w:sz="12" w:space="0" w:color="auto"/>
                          <w:bottom w:val="single" w:sz="8" w:space="0" w:color="auto"/>
                          <w:right w:val="single" w:sz="12" w:space="0" w:color="auto"/>
                        </w:tcBorders>
                      </w:tcPr>
                      <w:p w14:paraId="692B7907"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INSITE article</w:t>
                        </w:r>
                      </w:p>
                    </w:tc>
                    <w:tc>
                      <w:tcPr>
                        <w:tcW w:w="1199" w:type="dxa"/>
                        <w:tcBorders>
                          <w:top w:val="single" w:sz="8" w:space="0" w:color="auto"/>
                          <w:left w:val="single" w:sz="12" w:space="0" w:color="auto"/>
                          <w:bottom w:val="single" w:sz="8" w:space="0" w:color="auto"/>
                          <w:right w:val="single" w:sz="8" w:space="0" w:color="auto"/>
                        </w:tcBorders>
                      </w:tcPr>
                      <w:p w14:paraId="43CEEA25"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One day prior to deployment</w:t>
                        </w:r>
                      </w:p>
                    </w:tc>
                    <w:tc>
                      <w:tcPr>
                        <w:tcW w:w="1486" w:type="dxa"/>
                        <w:tcBorders>
                          <w:top w:val="single" w:sz="8" w:space="0" w:color="auto"/>
                          <w:left w:val="single" w:sz="8" w:space="0" w:color="auto"/>
                          <w:bottom w:val="single" w:sz="8" w:space="0" w:color="auto"/>
                          <w:right w:val="single" w:sz="12" w:space="0" w:color="auto"/>
                        </w:tcBorders>
                      </w:tcPr>
                      <w:p w14:paraId="73F956CB"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Once</w:t>
                        </w:r>
                      </w:p>
                    </w:tc>
                  </w:tr>
                  <w:tr w:rsidR="00DA3BDD" w14:paraId="1791E3D5"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381BCC9C"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TBD</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1D855324" w14:textId="77777777" w:rsidR="00DA3BDD" w:rsidRDefault="00CB1052">
                        <w:pPr>
                          <w:pStyle w:val="BalloonText"/>
                          <w:spacing w:before="60" w:after="60"/>
                          <w:rPr>
                            <w:rFonts w:ascii="Calibri" w:hAnsi="Calibri" w:cs="Arial"/>
                            <w:sz w:val="20"/>
                            <w:szCs w:val="20"/>
                          </w:rPr>
                        </w:pPr>
                        <w:proofErr w:type="spellStart"/>
                        <w:r>
                          <w:rPr>
                            <w:rFonts w:ascii="Calibri" w:hAnsi="Calibri" w:cs="Arial"/>
                            <w:sz w:val="20"/>
                            <w:szCs w:val="20"/>
                          </w:rPr>
                          <w:t>WilmerHale</w:t>
                        </w:r>
                        <w:proofErr w:type="spellEnd"/>
                        <w:r>
                          <w:rPr>
                            <w:rFonts w:ascii="Calibri" w:hAnsi="Calibri" w:cs="Arial"/>
                            <w:sz w:val="20"/>
                            <w:szCs w:val="20"/>
                          </w:rPr>
                          <w:t xml:space="preserve"> community to be trained </w:t>
                        </w:r>
                      </w:p>
                    </w:tc>
                    <w:tc>
                      <w:tcPr>
                        <w:tcW w:w="2439" w:type="dxa"/>
                        <w:tcBorders>
                          <w:top w:val="single" w:sz="8" w:space="0" w:color="auto"/>
                          <w:left w:val="single" w:sz="12" w:space="0" w:color="auto"/>
                          <w:bottom w:val="single" w:sz="8" w:space="0" w:color="auto"/>
                          <w:right w:val="single" w:sz="8" w:space="0" w:color="auto"/>
                        </w:tcBorders>
                      </w:tcPr>
                      <w:p w14:paraId="1ED35715" w14:textId="77777777" w:rsidR="00DA3BDD" w:rsidRDefault="00CB1052">
                        <w:pPr>
                          <w:pStyle w:val="BalloonText"/>
                          <w:spacing w:before="60" w:after="60"/>
                          <w:rPr>
                            <w:rFonts w:ascii="Calibri" w:hAnsi="Calibri" w:cs="Arial"/>
                            <w:b/>
                            <w:sz w:val="20"/>
                            <w:szCs w:val="20"/>
                          </w:rPr>
                        </w:pPr>
                        <w:r>
                          <w:rPr>
                            <w:rFonts w:ascii="Calibri" w:hAnsi="Calibri" w:cs="Arial"/>
                            <w:b/>
                            <w:sz w:val="20"/>
                            <w:szCs w:val="20"/>
                          </w:rPr>
                          <w:t>Training Announcement</w:t>
                        </w:r>
                      </w:p>
                    </w:tc>
                    <w:tc>
                      <w:tcPr>
                        <w:tcW w:w="1881" w:type="dxa"/>
                        <w:tcBorders>
                          <w:top w:val="single" w:sz="8" w:space="0" w:color="auto"/>
                          <w:left w:val="single" w:sz="8" w:space="0" w:color="auto"/>
                          <w:bottom w:val="single" w:sz="8" w:space="0" w:color="auto"/>
                          <w:right w:val="single" w:sz="12" w:space="0" w:color="auto"/>
                        </w:tcBorders>
                      </w:tcPr>
                      <w:p w14:paraId="2CC093A7"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Description and timing of training, how to sign up on LMS</w:t>
                        </w:r>
                      </w:p>
                    </w:tc>
                    <w:tc>
                      <w:tcPr>
                        <w:tcW w:w="3142" w:type="dxa"/>
                        <w:tcBorders>
                          <w:top w:val="single" w:sz="8" w:space="0" w:color="auto"/>
                          <w:left w:val="single" w:sz="12" w:space="0" w:color="auto"/>
                          <w:bottom w:val="single" w:sz="8" w:space="0" w:color="auto"/>
                          <w:right w:val="single" w:sz="12" w:space="0" w:color="auto"/>
                        </w:tcBorders>
                      </w:tcPr>
                      <w:p w14:paraId="72ED2B08"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Email, posting on Intranet</w:t>
                        </w:r>
                      </w:p>
                    </w:tc>
                    <w:tc>
                      <w:tcPr>
                        <w:tcW w:w="1199" w:type="dxa"/>
                        <w:tcBorders>
                          <w:top w:val="single" w:sz="8" w:space="0" w:color="auto"/>
                          <w:left w:val="single" w:sz="12" w:space="0" w:color="auto"/>
                          <w:bottom w:val="single" w:sz="8" w:space="0" w:color="auto"/>
                          <w:right w:val="single" w:sz="8" w:space="0" w:color="auto"/>
                        </w:tcBorders>
                      </w:tcPr>
                      <w:p w14:paraId="0F98C90C"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73657DA4"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Once with a reminder</w:t>
                        </w:r>
                      </w:p>
                    </w:tc>
                  </w:tr>
                  <w:tr w:rsidR="00DA3BDD" w14:paraId="6CF3ED5F"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52DE218B"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TBD</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2EB9B00F"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Members of Pilot</w:t>
                        </w:r>
                      </w:p>
                    </w:tc>
                    <w:tc>
                      <w:tcPr>
                        <w:tcW w:w="2439" w:type="dxa"/>
                        <w:tcBorders>
                          <w:top w:val="single" w:sz="8" w:space="0" w:color="auto"/>
                          <w:left w:val="single" w:sz="12" w:space="0" w:color="auto"/>
                          <w:bottom w:val="single" w:sz="8" w:space="0" w:color="auto"/>
                          <w:right w:val="single" w:sz="8" w:space="0" w:color="auto"/>
                        </w:tcBorders>
                      </w:tcPr>
                      <w:p w14:paraId="24A3EBC5" w14:textId="77777777" w:rsidR="00DA3BDD" w:rsidRDefault="00CB1052">
                        <w:pPr>
                          <w:pStyle w:val="BalloonText"/>
                          <w:spacing w:before="60" w:after="60"/>
                          <w:rPr>
                            <w:rFonts w:ascii="Calibri" w:hAnsi="Calibri" w:cs="Arial"/>
                            <w:b/>
                            <w:sz w:val="20"/>
                            <w:szCs w:val="20"/>
                          </w:rPr>
                        </w:pPr>
                        <w:r>
                          <w:rPr>
                            <w:rFonts w:ascii="Calibri" w:hAnsi="Calibri" w:cs="Arial"/>
                            <w:b/>
                            <w:sz w:val="20"/>
                            <w:szCs w:val="20"/>
                          </w:rPr>
                          <w:t>Pilot Announcement</w:t>
                        </w:r>
                      </w:p>
                    </w:tc>
                    <w:tc>
                      <w:tcPr>
                        <w:tcW w:w="1881" w:type="dxa"/>
                        <w:tcBorders>
                          <w:top w:val="single" w:sz="8" w:space="0" w:color="auto"/>
                          <w:left w:val="single" w:sz="8" w:space="0" w:color="auto"/>
                          <w:bottom w:val="single" w:sz="8" w:space="0" w:color="auto"/>
                          <w:right w:val="single" w:sz="12" w:space="0" w:color="auto"/>
                        </w:tcBorders>
                      </w:tcPr>
                      <w:p w14:paraId="3F98A08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Information on Pilot, when pilot begins and ends and any other information pilot member is responsible for completing</w:t>
                        </w:r>
                      </w:p>
                    </w:tc>
                    <w:tc>
                      <w:tcPr>
                        <w:tcW w:w="3142" w:type="dxa"/>
                        <w:tcBorders>
                          <w:top w:val="single" w:sz="8" w:space="0" w:color="auto"/>
                          <w:left w:val="single" w:sz="12" w:space="0" w:color="auto"/>
                          <w:bottom w:val="single" w:sz="8" w:space="0" w:color="auto"/>
                          <w:right w:val="single" w:sz="12" w:space="0" w:color="auto"/>
                        </w:tcBorders>
                      </w:tcPr>
                      <w:p w14:paraId="5D52810D"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Email</w:t>
                        </w:r>
                      </w:p>
                    </w:tc>
                    <w:tc>
                      <w:tcPr>
                        <w:tcW w:w="1199" w:type="dxa"/>
                        <w:tcBorders>
                          <w:top w:val="single" w:sz="8" w:space="0" w:color="auto"/>
                          <w:left w:val="single" w:sz="12" w:space="0" w:color="auto"/>
                          <w:bottom w:val="single" w:sz="8" w:space="0" w:color="auto"/>
                          <w:right w:val="single" w:sz="8" w:space="0" w:color="auto"/>
                        </w:tcBorders>
                      </w:tcPr>
                      <w:p w14:paraId="412DCA28"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14B132BB"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Once with a reminder</w:t>
                        </w:r>
                      </w:p>
                    </w:tc>
                  </w:tr>
                  <w:tr w:rsidR="00DA3BDD" w14:paraId="32683377"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64E6539D"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lastRenderedPageBreak/>
                          <w:t>Executive Sponsor/Business owner/Project Presenter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7322A2D8" w14:textId="77777777" w:rsidR="00DA3BDD" w:rsidRDefault="00CB1052">
                        <w:pPr>
                          <w:pStyle w:val="BalloonText"/>
                          <w:spacing w:before="60" w:after="60"/>
                          <w:rPr>
                            <w:rFonts w:ascii="Calibri" w:hAnsi="Calibri" w:cs="Arial"/>
                            <w:sz w:val="20"/>
                            <w:szCs w:val="20"/>
                          </w:rPr>
                        </w:pPr>
                        <w:proofErr w:type="spellStart"/>
                        <w:r>
                          <w:rPr>
                            <w:rFonts w:ascii="Calibri" w:hAnsi="Calibri" w:cs="Arial"/>
                            <w:sz w:val="20"/>
                            <w:szCs w:val="20"/>
                          </w:rPr>
                          <w:t>WilmerHale</w:t>
                        </w:r>
                        <w:proofErr w:type="spellEnd"/>
                        <w:r>
                          <w:rPr>
                            <w:rFonts w:ascii="Calibri" w:hAnsi="Calibri" w:cs="Arial"/>
                            <w:sz w:val="20"/>
                            <w:szCs w:val="20"/>
                          </w:rPr>
                          <w:t xml:space="preserve"> community</w:t>
                        </w:r>
                      </w:p>
                    </w:tc>
                    <w:tc>
                      <w:tcPr>
                        <w:tcW w:w="2439" w:type="dxa"/>
                        <w:tcBorders>
                          <w:top w:val="single" w:sz="8" w:space="0" w:color="auto"/>
                          <w:left w:val="single" w:sz="12" w:space="0" w:color="auto"/>
                          <w:bottom w:val="single" w:sz="8" w:space="0" w:color="auto"/>
                          <w:right w:val="single" w:sz="8" w:space="0" w:color="auto"/>
                        </w:tcBorders>
                      </w:tcPr>
                      <w:p w14:paraId="12CE3F7E"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Email from Executive Sponsor/Business Owner</w:t>
                        </w:r>
                        <w:r>
                          <w:rPr>
                            <w:rFonts w:ascii="Calibri" w:hAnsi="Calibri" w:cs="Arial"/>
                            <w:sz w:val="20"/>
                            <w:szCs w:val="20"/>
                          </w:rPr>
                          <w:t xml:space="preserve"> /Raise awareness of new change</w:t>
                        </w:r>
                      </w:p>
                    </w:tc>
                    <w:tc>
                      <w:tcPr>
                        <w:tcW w:w="1881" w:type="dxa"/>
                        <w:tcBorders>
                          <w:top w:val="single" w:sz="8" w:space="0" w:color="auto"/>
                          <w:left w:val="single" w:sz="8" w:space="0" w:color="auto"/>
                          <w:bottom w:val="single" w:sz="8" w:space="0" w:color="auto"/>
                          <w:right w:val="single" w:sz="12" w:space="0" w:color="auto"/>
                        </w:tcBorders>
                      </w:tcPr>
                      <w:p w14:paraId="0D66848A"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Information on new change</w:t>
                        </w:r>
                      </w:p>
                    </w:tc>
                    <w:tc>
                      <w:tcPr>
                        <w:tcW w:w="3142" w:type="dxa"/>
                        <w:tcBorders>
                          <w:top w:val="single" w:sz="8" w:space="0" w:color="auto"/>
                          <w:left w:val="single" w:sz="12" w:space="0" w:color="auto"/>
                          <w:bottom w:val="single" w:sz="8" w:space="0" w:color="auto"/>
                          <w:right w:val="single" w:sz="12" w:space="0" w:color="auto"/>
                        </w:tcBorders>
                      </w:tcPr>
                      <w:p w14:paraId="30F76BB7"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Email</w:t>
                        </w:r>
                      </w:p>
                    </w:tc>
                    <w:tc>
                      <w:tcPr>
                        <w:tcW w:w="1199" w:type="dxa"/>
                        <w:tcBorders>
                          <w:top w:val="single" w:sz="8" w:space="0" w:color="auto"/>
                          <w:left w:val="single" w:sz="12" w:space="0" w:color="auto"/>
                          <w:bottom w:val="single" w:sz="8" w:space="0" w:color="auto"/>
                          <w:right w:val="single" w:sz="8" w:space="0" w:color="auto"/>
                        </w:tcBorders>
                      </w:tcPr>
                      <w:p w14:paraId="1EEC0D3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 few days prior to deployment</w:t>
                        </w:r>
                      </w:p>
                    </w:tc>
                    <w:tc>
                      <w:tcPr>
                        <w:tcW w:w="1486" w:type="dxa"/>
                        <w:tcBorders>
                          <w:top w:val="single" w:sz="8" w:space="0" w:color="auto"/>
                          <w:left w:val="single" w:sz="8" w:space="0" w:color="auto"/>
                          <w:bottom w:val="single" w:sz="8" w:space="0" w:color="auto"/>
                          <w:right w:val="single" w:sz="12" w:space="0" w:color="auto"/>
                        </w:tcBorders>
                      </w:tcPr>
                      <w:p w14:paraId="60C2F61A"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Once</w:t>
                        </w:r>
                      </w:p>
                    </w:tc>
                  </w:tr>
                  <w:tr w:rsidR="00DA3BDD" w14:paraId="07924F47"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628B24E9"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Executive Sponsor/Business owner/Project Presenter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0F13DFD4" w14:textId="77777777" w:rsidR="00DA3BDD" w:rsidRDefault="00CB1052">
                        <w:pPr>
                          <w:pStyle w:val="BalloonText"/>
                          <w:spacing w:before="60" w:after="60"/>
                          <w:rPr>
                            <w:rFonts w:ascii="Calibri" w:hAnsi="Calibri" w:cs="Arial"/>
                            <w:sz w:val="20"/>
                            <w:szCs w:val="20"/>
                          </w:rPr>
                        </w:pPr>
                        <w:proofErr w:type="spellStart"/>
                        <w:r>
                          <w:rPr>
                            <w:rFonts w:ascii="Calibri" w:hAnsi="Calibri" w:cs="Arial"/>
                            <w:sz w:val="20"/>
                            <w:szCs w:val="20"/>
                          </w:rPr>
                          <w:t>WilmerHale</w:t>
                        </w:r>
                        <w:proofErr w:type="spellEnd"/>
                        <w:r>
                          <w:rPr>
                            <w:rFonts w:ascii="Calibri" w:hAnsi="Calibri" w:cs="Arial"/>
                            <w:sz w:val="20"/>
                            <w:szCs w:val="20"/>
                          </w:rPr>
                          <w:t xml:space="preserve"> community</w:t>
                        </w:r>
                      </w:p>
                    </w:tc>
                    <w:tc>
                      <w:tcPr>
                        <w:tcW w:w="2439" w:type="dxa"/>
                        <w:tcBorders>
                          <w:top w:val="single" w:sz="8" w:space="0" w:color="auto"/>
                          <w:left w:val="single" w:sz="12" w:space="0" w:color="auto"/>
                          <w:bottom w:val="single" w:sz="8" w:space="0" w:color="auto"/>
                          <w:right w:val="single" w:sz="8" w:space="0" w:color="auto"/>
                        </w:tcBorders>
                      </w:tcPr>
                      <w:p w14:paraId="087E920C"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Email from Executive Sponsor/Business Owner/</w:t>
                        </w:r>
                        <w:r>
                          <w:rPr>
                            <w:rFonts w:ascii="Calibri" w:hAnsi="Calibri" w:cs="Arial"/>
                            <w:sz w:val="20"/>
                            <w:szCs w:val="20"/>
                          </w:rPr>
                          <w:t>Reminder of change</w:t>
                        </w:r>
                      </w:p>
                    </w:tc>
                    <w:tc>
                      <w:tcPr>
                        <w:tcW w:w="1881" w:type="dxa"/>
                        <w:tcBorders>
                          <w:top w:val="single" w:sz="8" w:space="0" w:color="auto"/>
                          <w:left w:val="single" w:sz="8" w:space="0" w:color="auto"/>
                          <w:bottom w:val="single" w:sz="8" w:space="0" w:color="auto"/>
                          <w:right w:val="single" w:sz="12" w:space="0" w:color="auto"/>
                        </w:tcBorders>
                      </w:tcPr>
                      <w:p w14:paraId="7AB59B84"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Reminder of new change</w:t>
                        </w:r>
                      </w:p>
                    </w:tc>
                    <w:tc>
                      <w:tcPr>
                        <w:tcW w:w="3142" w:type="dxa"/>
                        <w:tcBorders>
                          <w:top w:val="single" w:sz="8" w:space="0" w:color="auto"/>
                          <w:left w:val="single" w:sz="12" w:space="0" w:color="auto"/>
                          <w:bottom w:val="single" w:sz="8" w:space="0" w:color="auto"/>
                          <w:right w:val="single" w:sz="12" w:space="0" w:color="auto"/>
                        </w:tcBorders>
                      </w:tcPr>
                      <w:p w14:paraId="241C09E5"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Email</w:t>
                        </w:r>
                      </w:p>
                    </w:tc>
                    <w:tc>
                      <w:tcPr>
                        <w:tcW w:w="1199" w:type="dxa"/>
                        <w:tcBorders>
                          <w:top w:val="single" w:sz="8" w:space="0" w:color="auto"/>
                          <w:left w:val="single" w:sz="12" w:space="0" w:color="auto"/>
                          <w:bottom w:val="single" w:sz="8" w:space="0" w:color="auto"/>
                          <w:right w:val="single" w:sz="8" w:space="0" w:color="auto"/>
                        </w:tcBorders>
                      </w:tcPr>
                      <w:p w14:paraId="62B4623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Subsequent to change</w:t>
                        </w:r>
                      </w:p>
                    </w:tc>
                    <w:tc>
                      <w:tcPr>
                        <w:tcW w:w="1486" w:type="dxa"/>
                        <w:tcBorders>
                          <w:top w:val="single" w:sz="8" w:space="0" w:color="auto"/>
                          <w:left w:val="single" w:sz="8" w:space="0" w:color="auto"/>
                          <w:bottom w:val="single" w:sz="8" w:space="0" w:color="auto"/>
                          <w:right w:val="single" w:sz="12" w:space="0" w:color="auto"/>
                        </w:tcBorders>
                      </w:tcPr>
                      <w:p w14:paraId="3D29CC60"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Once</w:t>
                        </w:r>
                      </w:p>
                    </w:tc>
                  </w:tr>
                  <w:tr w:rsidR="00DA3BDD" w14:paraId="2ED7BCDC"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12F80673"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Team</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501C3155"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 xml:space="preserve">Selected members of </w:t>
                        </w:r>
                        <w:proofErr w:type="spellStart"/>
                        <w:r>
                          <w:rPr>
                            <w:rFonts w:ascii="Calibri" w:hAnsi="Calibri" w:cs="Arial"/>
                            <w:sz w:val="20"/>
                            <w:szCs w:val="20"/>
                          </w:rPr>
                          <w:t>WilmerHale</w:t>
                        </w:r>
                        <w:proofErr w:type="spellEnd"/>
                        <w:r>
                          <w:rPr>
                            <w:rFonts w:ascii="Calibri" w:hAnsi="Calibri" w:cs="Arial"/>
                            <w:sz w:val="20"/>
                            <w:szCs w:val="20"/>
                          </w:rPr>
                          <w:t xml:space="preserve"> community</w:t>
                        </w:r>
                      </w:p>
                    </w:tc>
                    <w:tc>
                      <w:tcPr>
                        <w:tcW w:w="2439" w:type="dxa"/>
                        <w:tcBorders>
                          <w:top w:val="single" w:sz="8" w:space="0" w:color="auto"/>
                          <w:left w:val="single" w:sz="12" w:space="0" w:color="auto"/>
                          <w:bottom w:val="single" w:sz="8" w:space="0" w:color="auto"/>
                          <w:right w:val="single" w:sz="8" w:space="0" w:color="auto"/>
                        </w:tcBorders>
                      </w:tcPr>
                      <w:p w14:paraId="649D75A0"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Feedback from customers</w:t>
                        </w:r>
                        <w:r>
                          <w:rPr>
                            <w:rFonts w:ascii="Calibri" w:hAnsi="Calibri" w:cs="Arial"/>
                            <w:sz w:val="20"/>
                            <w:szCs w:val="20"/>
                          </w:rPr>
                          <w:t>/Receive feedback on change</w:t>
                        </w:r>
                      </w:p>
                    </w:tc>
                    <w:tc>
                      <w:tcPr>
                        <w:tcW w:w="1881" w:type="dxa"/>
                        <w:tcBorders>
                          <w:top w:val="single" w:sz="8" w:space="0" w:color="auto"/>
                          <w:left w:val="single" w:sz="8" w:space="0" w:color="auto"/>
                          <w:bottom w:val="single" w:sz="8" w:space="0" w:color="auto"/>
                          <w:right w:val="single" w:sz="12" w:space="0" w:color="auto"/>
                        </w:tcBorders>
                      </w:tcPr>
                      <w:p w14:paraId="07B65C9C"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Gauge how our customers like/dislike change</w:t>
                        </w:r>
                      </w:p>
                    </w:tc>
                    <w:tc>
                      <w:tcPr>
                        <w:tcW w:w="3142" w:type="dxa"/>
                        <w:tcBorders>
                          <w:top w:val="single" w:sz="8" w:space="0" w:color="auto"/>
                          <w:left w:val="single" w:sz="12" w:space="0" w:color="auto"/>
                          <w:bottom w:val="single" w:sz="8" w:space="0" w:color="auto"/>
                          <w:right w:val="single" w:sz="12" w:space="0" w:color="auto"/>
                        </w:tcBorders>
                      </w:tcPr>
                      <w:p w14:paraId="7A0B8C35"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Email/phone call/face to face</w:t>
                        </w:r>
                      </w:p>
                    </w:tc>
                    <w:tc>
                      <w:tcPr>
                        <w:tcW w:w="1199" w:type="dxa"/>
                        <w:tcBorders>
                          <w:top w:val="single" w:sz="8" w:space="0" w:color="auto"/>
                          <w:left w:val="single" w:sz="12" w:space="0" w:color="auto"/>
                          <w:bottom w:val="single" w:sz="8" w:space="0" w:color="auto"/>
                          <w:right w:val="single" w:sz="8" w:space="0" w:color="auto"/>
                        </w:tcBorders>
                      </w:tcPr>
                      <w:p w14:paraId="280ECEA8"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5B1AD12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Once</w:t>
                        </w:r>
                      </w:p>
                    </w:tc>
                  </w:tr>
                  <w:tr w:rsidR="00DA3BDD" w14:paraId="646D5257"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25751406"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Manager, approved by business owner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178DE454"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Team Members</w:t>
                        </w:r>
                      </w:p>
                      <w:p w14:paraId="397D1C32"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Stakeholders</w:t>
                        </w:r>
                      </w:p>
                    </w:tc>
                    <w:tc>
                      <w:tcPr>
                        <w:tcW w:w="2439" w:type="dxa"/>
                        <w:tcBorders>
                          <w:top w:val="single" w:sz="8" w:space="0" w:color="auto"/>
                          <w:left w:val="single" w:sz="12" w:space="0" w:color="auto"/>
                          <w:bottom w:val="single" w:sz="8" w:space="0" w:color="auto"/>
                          <w:right w:val="single" w:sz="8" w:space="0" w:color="auto"/>
                        </w:tcBorders>
                      </w:tcPr>
                      <w:p w14:paraId="0FAF6E0D"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Project Team Newsletter</w:t>
                        </w:r>
                        <w:r>
                          <w:rPr>
                            <w:rFonts w:ascii="Calibri" w:hAnsi="Calibri" w:cs="Arial"/>
                            <w:sz w:val="20"/>
                            <w:szCs w:val="20"/>
                          </w:rPr>
                          <w:t>/Project overview</w:t>
                        </w:r>
                      </w:p>
                    </w:tc>
                    <w:tc>
                      <w:tcPr>
                        <w:tcW w:w="1881" w:type="dxa"/>
                        <w:tcBorders>
                          <w:top w:val="single" w:sz="8" w:space="0" w:color="auto"/>
                          <w:left w:val="single" w:sz="8" w:space="0" w:color="auto"/>
                          <w:bottom w:val="single" w:sz="8" w:space="0" w:color="auto"/>
                          <w:right w:val="single" w:sz="12" w:space="0" w:color="auto"/>
                        </w:tcBorders>
                      </w:tcPr>
                      <w:p w14:paraId="581DB1ED"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 newsletter type document to give occasional updates on the status of large projects to everyone involved in the project</w:t>
                        </w:r>
                      </w:p>
                    </w:tc>
                    <w:tc>
                      <w:tcPr>
                        <w:tcW w:w="3142" w:type="dxa"/>
                        <w:tcBorders>
                          <w:top w:val="single" w:sz="8" w:space="0" w:color="auto"/>
                          <w:left w:val="single" w:sz="12" w:space="0" w:color="auto"/>
                          <w:bottom w:val="single" w:sz="8" w:space="0" w:color="auto"/>
                          <w:right w:val="single" w:sz="12" w:space="0" w:color="auto"/>
                        </w:tcBorders>
                      </w:tcPr>
                      <w:p w14:paraId="063FBCB3"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Inter-project newsletter</w:t>
                        </w:r>
                      </w:p>
                    </w:tc>
                    <w:tc>
                      <w:tcPr>
                        <w:tcW w:w="1199" w:type="dxa"/>
                        <w:tcBorders>
                          <w:top w:val="single" w:sz="8" w:space="0" w:color="auto"/>
                          <w:left w:val="single" w:sz="12" w:space="0" w:color="auto"/>
                          <w:bottom w:val="single" w:sz="8" w:space="0" w:color="auto"/>
                          <w:right w:val="single" w:sz="8" w:space="0" w:color="auto"/>
                        </w:tcBorders>
                      </w:tcPr>
                      <w:p w14:paraId="5636CC35"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0F44FB67"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r>
                  <w:tr w:rsidR="00DA3BDD" w14:paraId="64DD1458" w14:textId="77777777">
                    <w:trPr>
                      <w:cantSplit/>
                    </w:trPr>
                    <w:tc>
                      <w:tcPr>
                        <w:tcW w:w="1654" w:type="dxa"/>
                        <w:tcBorders>
                          <w:top w:val="single" w:sz="8" w:space="0" w:color="auto"/>
                          <w:left w:val="single" w:sz="12" w:space="0" w:color="auto"/>
                          <w:bottom w:val="single" w:sz="8" w:space="0" w:color="auto"/>
                          <w:right w:val="single" w:sz="8" w:space="0" w:color="auto"/>
                        </w:tcBorders>
                        <w:shd w:val="clear" w:color="auto" w:fill="auto"/>
                      </w:tcPr>
                      <w:p w14:paraId="50FCCF16"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Executive Sponsor/Business owner/</w:t>
                        </w:r>
                      </w:p>
                    </w:tc>
                    <w:tc>
                      <w:tcPr>
                        <w:tcW w:w="1931" w:type="dxa"/>
                        <w:tcBorders>
                          <w:top w:val="single" w:sz="8" w:space="0" w:color="auto"/>
                          <w:left w:val="single" w:sz="8" w:space="0" w:color="auto"/>
                          <w:bottom w:val="single" w:sz="8" w:space="0" w:color="auto"/>
                          <w:right w:val="single" w:sz="12" w:space="0" w:color="auto"/>
                        </w:tcBorders>
                        <w:shd w:val="clear" w:color="auto" w:fill="auto"/>
                      </w:tcPr>
                      <w:p w14:paraId="0DA16606"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External Entities</w:t>
                        </w:r>
                      </w:p>
                    </w:tc>
                    <w:tc>
                      <w:tcPr>
                        <w:tcW w:w="2439" w:type="dxa"/>
                        <w:tcBorders>
                          <w:top w:val="single" w:sz="8" w:space="0" w:color="auto"/>
                          <w:left w:val="single" w:sz="12" w:space="0" w:color="auto"/>
                          <w:bottom w:val="single" w:sz="8" w:space="0" w:color="auto"/>
                          <w:right w:val="single" w:sz="8" w:space="0" w:color="auto"/>
                        </w:tcBorders>
                      </w:tcPr>
                      <w:p w14:paraId="03D39E4B"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Status update to External Entities</w:t>
                        </w:r>
                        <w:r>
                          <w:rPr>
                            <w:rFonts w:ascii="Calibri" w:hAnsi="Calibri" w:cs="Arial"/>
                            <w:sz w:val="20"/>
                            <w:szCs w:val="20"/>
                          </w:rPr>
                          <w:t>/Project overview</w:t>
                        </w:r>
                      </w:p>
                    </w:tc>
                    <w:tc>
                      <w:tcPr>
                        <w:tcW w:w="1881" w:type="dxa"/>
                        <w:tcBorders>
                          <w:top w:val="single" w:sz="8" w:space="0" w:color="auto"/>
                          <w:left w:val="single" w:sz="8" w:space="0" w:color="auto"/>
                          <w:bottom w:val="single" w:sz="8" w:space="0" w:color="auto"/>
                          <w:right w:val="single" w:sz="12" w:space="0" w:color="auto"/>
                        </w:tcBorders>
                      </w:tcPr>
                      <w:p w14:paraId="686C59DE"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 document to give occasional updates on the status of large projects or program to entities that are external to the firm</w:t>
                        </w:r>
                      </w:p>
                    </w:tc>
                    <w:tc>
                      <w:tcPr>
                        <w:tcW w:w="3142" w:type="dxa"/>
                        <w:tcBorders>
                          <w:top w:val="single" w:sz="8" w:space="0" w:color="auto"/>
                          <w:left w:val="single" w:sz="12" w:space="0" w:color="auto"/>
                          <w:bottom w:val="single" w:sz="8" w:space="0" w:color="auto"/>
                          <w:right w:val="single" w:sz="12" w:space="0" w:color="auto"/>
                        </w:tcBorders>
                      </w:tcPr>
                      <w:p w14:paraId="1FC08373"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Email</w:t>
                        </w:r>
                      </w:p>
                      <w:p w14:paraId="377F9889"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Regular mail</w:t>
                        </w:r>
                      </w:p>
                    </w:tc>
                    <w:tc>
                      <w:tcPr>
                        <w:tcW w:w="1199" w:type="dxa"/>
                        <w:tcBorders>
                          <w:top w:val="single" w:sz="8" w:space="0" w:color="auto"/>
                          <w:left w:val="single" w:sz="12" w:space="0" w:color="auto"/>
                          <w:bottom w:val="single" w:sz="8" w:space="0" w:color="auto"/>
                          <w:right w:val="single" w:sz="8" w:space="0" w:color="auto"/>
                        </w:tcBorders>
                      </w:tcPr>
                      <w:p w14:paraId="350B9DBB"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8" w:space="0" w:color="auto"/>
                          <w:right w:val="single" w:sz="12" w:space="0" w:color="auto"/>
                        </w:tcBorders>
                      </w:tcPr>
                      <w:p w14:paraId="19AEE03C"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r>
                  <w:tr w:rsidR="00DA3BDD" w14:paraId="45DC7F29" w14:textId="77777777">
                    <w:trPr>
                      <w:cantSplit/>
                    </w:trPr>
                    <w:tc>
                      <w:tcPr>
                        <w:tcW w:w="1654" w:type="dxa"/>
                        <w:tcBorders>
                          <w:top w:val="single" w:sz="8" w:space="0" w:color="auto"/>
                          <w:left w:val="single" w:sz="12" w:space="0" w:color="auto"/>
                          <w:bottom w:val="single" w:sz="12" w:space="0" w:color="auto"/>
                          <w:right w:val="single" w:sz="8" w:space="0" w:color="auto"/>
                        </w:tcBorders>
                        <w:shd w:val="clear" w:color="auto" w:fill="auto"/>
                      </w:tcPr>
                      <w:p w14:paraId="106256CD"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Manager</w:t>
                        </w:r>
                      </w:p>
                    </w:tc>
                    <w:tc>
                      <w:tcPr>
                        <w:tcW w:w="1931" w:type="dxa"/>
                        <w:tcBorders>
                          <w:top w:val="single" w:sz="8" w:space="0" w:color="auto"/>
                          <w:left w:val="single" w:sz="8" w:space="0" w:color="auto"/>
                          <w:bottom w:val="single" w:sz="12" w:space="0" w:color="auto"/>
                          <w:right w:val="single" w:sz="12" w:space="0" w:color="auto"/>
                        </w:tcBorders>
                        <w:shd w:val="clear" w:color="auto" w:fill="auto"/>
                      </w:tcPr>
                      <w:p w14:paraId="27A8C05B"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Project Team</w:t>
                        </w:r>
                      </w:p>
                    </w:tc>
                    <w:tc>
                      <w:tcPr>
                        <w:tcW w:w="2439" w:type="dxa"/>
                        <w:tcBorders>
                          <w:top w:val="single" w:sz="8" w:space="0" w:color="auto"/>
                          <w:left w:val="single" w:sz="12" w:space="0" w:color="auto"/>
                          <w:bottom w:val="single" w:sz="12" w:space="0" w:color="auto"/>
                          <w:right w:val="single" w:sz="8" w:space="0" w:color="auto"/>
                        </w:tcBorders>
                      </w:tcPr>
                      <w:p w14:paraId="0FE81A49" w14:textId="77777777" w:rsidR="00DA3BDD" w:rsidRDefault="00CB1052">
                        <w:pPr>
                          <w:pStyle w:val="BalloonText"/>
                          <w:spacing w:before="60" w:after="60"/>
                          <w:rPr>
                            <w:rFonts w:ascii="Calibri" w:hAnsi="Calibri" w:cs="Arial"/>
                            <w:sz w:val="20"/>
                            <w:szCs w:val="20"/>
                          </w:rPr>
                        </w:pPr>
                        <w:r>
                          <w:rPr>
                            <w:rFonts w:ascii="Calibri" w:hAnsi="Calibri" w:cs="Arial"/>
                            <w:b/>
                            <w:sz w:val="20"/>
                            <w:szCs w:val="20"/>
                          </w:rPr>
                          <w:t>Celebrate Success/</w:t>
                        </w:r>
                        <w:r>
                          <w:rPr>
                            <w:rFonts w:ascii="Calibri" w:hAnsi="Calibri" w:cs="Arial"/>
                            <w:sz w:val="20"/>
                            <w:szCs w:val="20"/>
                          </w:rPr>
                          <w:t>Celebrate end of project</w:t>
                        </w:r>
                      </w:p>
                    </w:tc>
                    <w:tc>
                      <w:tcPr>
                        <w:tcW w:w="1881" w:type="dxa"/>
                        <w:tcBorders>
                          <w:top w:val="single" w:sz="8" w:space="0" w:color="auto"/>
                          <w:left w:val="single" w:sz="8" w:space="0" w:color="auto"/>
                          <w:bottom w:val="single" w:sz="12" w:space="0" w:color="auto"/>
                          <w:right w:val="single" w:sz="12" w:space="0" w:color="auto"/>
                        </w:tcBorders>
                      </w:tcPr>
                      <w:p w14:paraId="564510F9"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Congratulations on a job well done.</w:t>
                        </w:r>
                      </w:p>
                    </w:tc>
                    <w:tc>
                      <w:tcPr>
                        <w:tcW w:w="3142" w:type="dxa"/>
                        <w:tcBorders>
                          <w:top w:val="single" w:sz="8" w:space="0" w:color="auto"/>
                          <w:left w:val="single" w:sz="12" w:space="0" w:color="auto"/>
                          <w:bottom w:val="single" w:sz="12" w:space="0" w:color="auto"/>
                          <w:right w:val="single" w:sz="12" w:space="0" w:color="auto"/>
                        </w:tcBorders>
                      </w:tcPr>
                      <w:p w14:paraId="32A911F9"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Email</w:t>
                        </w:r>
                      </w:p>
                    </w:tc>
                    <w:tc>
                      <w:tcPr>
                        <w:tcW w:w="1199" w:type="dxa"/>
                        <w:tcBorders>
                          <w:top w:val="single" w:sz="8" w:space="0" w:color="auto"/>
                          <w:left w:val="single" w:sz="12" w:space="0" w:color="auto"/>
                          <w:bottom w:val="single" w:sz="12" w:space="0" w:color="auto"/>
                          <w:right w:val="single" w:sz="8" w:space="0" w:color="auto"/>
                        </w:tcBorders>
                      </w:tcPr>
                      <w:p w14:paraId="1B235E6B"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As required</w:t>
                        </w:r>
                      </w:p>
                    </w:tc>
                    <w:tc>
                      <w:tcPr>
                        <w:tcW w:w="1486" w:type="dxa"/>
                        <w:tcBorders>
                          <w:top w:val="single" w:sz="8" w:space="0" w:color="auto"/>
                          <w:left w:val="single" w:sz="8" w:space="0" w:color="auto"/>
                          <w:bottom w:val="single" w:sz="12" w:space="0" w:color="auto"/>
                          <w:right w:val="single" w:sz="12" w:space="0" w:color="auto"/>
                        </w:tcBorders>
                      </w:tcPr>
                      <w:p w14:paraId="36E9E3FF" w14:textId="77777777" w:rsidR="00DA3BDD" w:rsidRDefault="00CB1052">
                        <w:pPr>
                          <w:pStyle w:val="BalloonText"/>
                          <w:spacing w:before="60" w:after="60"/>
                          <w:rPr>
                            <w:rFonts w:ascii="Calibri" w:hAnsi="Calibri" w:cs="Arial"/>
                            <w:sz w:val="20"/>
                            <w:szCs w:val="20"/>
                          </w:rPr>
                        </w:pPr>
                        <w:r>
                          <w:rPr>
                            <w:rFonts w:ascii="Calibri" w:hAnsi="Calibri" w:cs="Arial"/>
                            <w:sz w:val="20"/>
                            <w:szCs w:val="20"/>
                          </w:rPr>
                          <w:t>Once</w:t>
                        </w:r>
                      </w:p>
                    </w:tc>
                  </w:tr>
                </w:tbl>
                <w:p w14:paraId="37071359" w14:textId="77777777" w:rsidR="00DA3BDD" w:rsidRDefault="00DA3BDD">
                  <w:pPr>
                    <w:pStyle w:val="ListBullet"/>
                  </w:pPr>
                </w:p>
              </w:tc>
            </w:tr>
          </w:tbl>
          <w:p w14:paraId="70CA6A79" w14:textId="77777777" w:rsidR="00DA3BDD" w:rsidRDefault="00DA3BDD">
            <w:pPr>
              <w:pStyle w:val="PlainText"/>
              <w:rPr>
                <w:rFonts w:ascii="Calibri" w:hAnsi="Calibri" w:cs="Arial"/>
                <w:b/>
                <w:sz w:val="24"/>
                <w:szCs w:val="24"/>
              </w:rPr>
            </w:pPr>
          </w:p>
          <w:p w14:paraId="20639D58" w14:textId="77777777" w:rsidR="00DA3BDD" w:rsidRDefault="00DA3BDD">
            <w:pPr>
              <w:pStyle w:val="PlainText"/>
              <w:rPr>
                <w:rFonts w:ascii="Calibri" w:hAnsi="Calibri" w:cs="Arial"/>
                <w:b/>
                <w:sz w:val="24"/>
                <w:szCs w:val="24"/>
              </w:rPr>
            </w:pPr>
          </w:p>
          <w:p w14:paraId="25053B78" w14:textId="1721EC71" w:rsidR="00DA3BDD" w:rsidRDefault="00343C35">
            <w:pPr>
              <w:pStyle w:val="Header"/>
              <w:spacing w:before="120" w:after="120"/>
              <w:rPr>
                <w:rFonts w:cs="Arial"/>
                <w:b/>
                <w:bCs/>
                <w:sz w:val="24"/>
                <w:szCs w:val="24"/>
              </w:rPr>
            </w:pPr>
            <w:r>
              <w:rPr>
                <w:rFonts w:cs="Arial"/>
                <w:b/>
                <w:bCs/>
                <w:sz w:val="24"/>
                <w:szCs w:val="24"/>
              </w:rPr>
              <w:t>Portfolio</w:t>
            </w:r>
            <w:r w:rsidR="00CB1052">
              <w:rPr>
                <w:rFonts w:cs="Arial"/>
                <w:b/>
                <w:bCs/>
                <w:sz w:val="24"/>
                <w:szCs w:val="24"/>
              </w:rPr>
              <w:t xml:space="preserve"> Resource and Staffing Management</w:t>
            </w:r>
          </w:p>
          <w:tbl>
            <w:tblPr>
              <w:tblStyle w:val="TableGrid"/>
              <w:tblW w:w="0" w:type="auto"/>
              <w:jc w:val="center"/>
              <w:tblLook w:val="01E0" w:firstRow="1" w:lastRow="1" w:firstColumn="1" w:lastColumn="1" w:noHBand="0" w:noVBand="0"/>
            </w:tblPr>
            <w:tblGrid>
              <w:gridCol w:w="10086"/>
            </w:tblGrid>
            <w:tr w:rsidR="00DA3BDD" w14:paraId="774959A7" w14:textId="77777777">
              <w:trPr>
                <w:jc w:val="center"/>
              </w:trPr>
              <w:tc>
                <w:tcPr>
                  <w:tcW w:w="10086" w:type="dxa"/>
                </w:tcPr>
                <w:p w14:paraId="54C727A9" w14:textId="65C3B57C" w:rsidR="00DA3BDD" w:rsidRDefault="00CB1052" w:rsidP="00343C35">
                  <w:pPr>
                    <w:pStyle w:val="ListBullet"/>
                  </w:pPr>
                  <w:r>
                    <w:rPr>
                      <w:lang w:eastAsia="zh-CN"/>
                    </w:rPr>
                    <w:t>Resource Management on the program and projects that support the program is handled by the &lt;</w:t>
                  </w:r>
                  <w:proofErr w:type="spellStart"/>
                  <w:r>
                    <w:rPr>
                      <w:lang w:eastAsia="zh-CN"/>
                    </w:rPr>
                    <w:t>ProgramName</w:t>
                  </w:r>
                  <w:proofErr w:type="spellEnd"/>
                  <w:r>
                    <w:rPr>
                      <w:lang w:eastAsia="zh-CN"/>
                    </w:rPr>
                    <w:t xml:space="preserve">&gt; Program Manager, the </w:t>
                  </w:r>
                  <w:r w:rsidR="00343C35">
                    <w:rPr>
                      <w:lang w:eastAsia="zh-CN"/>
                    </w:rPr>
                    <w:t>P</w:t>
                  </w:r>
                  <w:r>
                    <w:rPr>
                      <w:lang w:eastAsia="zh-CN"/>
                    </w:rPr>
                    <w:t xml:space="preserve">lanning and Programs Manager and the Business Relationship Director. The IT staffing needs will be reviewed on a monthly basis and contractor/subcontractor staffing will be </w:t>
                  </w:r>
                  <w:proofErr w:type="spellStart"/>
                  <w:r>
                    <w:rPr>
                      <w:lang w:eastAsia="zh-CN"/>
                    </w:rPr>
                    <w:t>statused</w:t>
                  </w:r>
                  <w:proofErr w:type="spellEnd"/>
                  <w:r>
                    <w:rPr>
                      <w:lang w:eastAsia="zh-CN"/>
                    </w:rPr>
                    <w:t xml:space="preserve"> through monthly progress </w:t>
                  </w:r>
                  <w:r w:rsidR="00343C35">
                    <w:rPr>
                      <w:lang w:eastAsia="zh-CN"/>
                    </w:rPr>
                    <w:t>reviews conducted by the Portfolio</w:t>
                  </w:r>
                  <w:r>
                    <w:rPr>
                      <w:lang w:eastAsia="zh-CN"/>
                    </w:rPr>
                    <w:t xml:space="preserve"> Management team.</w:t>
                  </w:r>
                </w:p>
              </w:tc>
            </w:tr>
          </w:tbl>
          <w:p w14:paraId="54016503" w14:textId="77777777" w:rsidR="00DA3BDD" w:rsidRDefault="00DA3BDD">
            <w:pPr>
              <w:pStyle w:val="PlainText"/>
              <w:rPr>
                <w:rFonts w:ascii="Calibri" w:hAnsi="Calibri" w:cs="Arial"/>
                <w:b/>
                <w:sz w:val="24"/>
                <w:szCs w:val="24"/>
              </w:rPr>
            </w:pPr>
          </w:p>
          <w:p w14:paraId="548CFBFB" w14:textId="2710AEBC" w:rsidR="00DA3BDD" w:rsidRDefault="00343C35">
            <w:pPr>
              <w:pStyle w:val="Header"/>
              <w:spacing w:before="120" w:after="120"/>
              <w:rPr>
                <w:rFonts w:cs="Arial"/>
                <w:b/>
                <w:bCs/>
                <w:sz w:val="24"/>
                <w:szCs w:val="24"/>
              </w:rPr>
            </w:pPr>
            <w:r w:rsidRPr="00343C35">
              <w:rPr>
                <w:rFonts w:cs="Arial"/>
                <w:b/>
                <w:bCs/>
                <w:sz w:val="24"/>
                <w:szCs w:val="24"/>
              </w:rPr>
              <w:lastRenderedPageBreak/>
              <w:t>Portfolio Prioritization Model</w:t>
            </w:r>
          </w:p>
          <w:tbl>
            <w:tblPr>
              <w:tblStyle w:val="TableGrid"/>
              <w:tblW w:w="0" w:type="auto"/>
              <w:jc w:val="center"/>
              <w:tblLook w:val="01E0" w:firstRow="1" w:lastRow="1" w:firstColumn="1" w:lastColumn="1" w:noHBand="0" w:noVBand="0"/>
            </w:tblPr>
            <w:tblGrid>
              <w:gridCol w:w="10086"/>
            </w:tblGrid>
            <w:tr w:rsidR="00DA3BDD" w14:paraId="3A048069" w14:textId="77777777">
              <w:trPr>
                <w:jc w:val="center"/>
              </w:trPr>
              <w:tc>
                <w:tcPr>
                  <w:tcW w:w="10086" w:type="dxa"/>
                </w:tcPr>
                <w:p w14:paraId="376BE196" w14:textId="3BB6811F" w:rsidR="00DA3BDD" w:rsidRDefault="00343C35">
                  <w:pPr>
                    <w:pStyle w:val="ListBullet"/>
                    <w:rPr>
                      <w:lang w:eastAsia="zh-CN"/>
                    </w:rPr>
                  </w:pPr>
                  <w:r>
                    <w:rPr>
                      <w:lang w:eastAsia="zh-CN"/>
                    </w:rPr>
                    <w:t>The portfolio Prioritization model will follow….</w:t>
                  </w:r>
                </w:p>
                <w:p w14:paraId="40B9FBFA" w14:textId="77777777" w:rsidR="00DA3BDD" w:rsidRDefault="00DA3BDD">
                  <w:pPr>
                    <w:pStyle w:val="ListBullet"/>
                  </w:pPr>
                </w:p>
              </w:tc>
            </w:tr>
          </w:tbl>
          <w:p w14:paraId="59BF06C6" w14:textId="77777777" w:rsidR="00DA3BDD" w:rsidRDefault="00DA3BDD">
            <w:pPr>
              <w:pStyle w:val="PlainText"/>
              <w:rPr>
                <w:rFonts w:ascii="Calibri" w:hAnsi="Calibri" w:cs="Arial"/>
                <w:b/>
                <w:sz w:val="24"/>
                <w:szCs w:val="24"/>
              </w:rPr>
            </w:pPr>
          </w:p>
          <w:p w14:paraId="1073B07A" w14:textId="77777777" w:rsidR="00DA3BDD" w:rsidRDefault="00DA3BDD">
            <w:pPr>
              <w:pStyle w:val="PlainText"/>
              <w:rPr>
                <w:rFonts w:ascii="Calibri" w:hAnsi="Calibri" w:cs="Arial"/>
                <w:b/>
                <w:sz w:val="24"/>
                <w:szCs w:val="24"/>
              </w:rPr>
            </w:pPr>
          </w:p>
          <w:p w14:paraId="4145E3EE" w14:textId="77777777" w:rsidR="00DA3BDD" w:rsidRDefault="00DA3BDD">
            <w:pPr>
              <w:pStyle w:val="PlainText"/>
              <w:rPr>
                <w:rFonts w:ascii="Calibri" w:hAnsi="Calibri" w:cs="Arial"/>
                <w:b/>
                <w:sz w:val="24"/>
                <w:szCs w:val="24"/>
              </w:rPr>
            </w:pPr>
          </w:p>
        </w:tc>
      </w:tr>
    </w:tbl>
    <w:p w14:paraId="6322DD86" w14:textId="77777777" w:rsidR="00DA3BDD" w:rsidRDefault="00DA3BDD">
      <w:pPr>
        <w:pStyle w:val="BodyText2"/>
        <w:spacing w:after="0" w:line="240" w:lineRule="auto"/>
        <w:jc w:val="both"/>
        <w:rPr>
          <w:sz w:val="18"/>
          <w:szCs w:val="18"/>
        </w:rPr>
      </w:pPr>
    </w:p>
    <w:sectPr w:rsidR="00DA3BDD">
      <w:footerReference w:type="default" r:id="rId10"/>
      <w:headerReference w:type="first" r:id="rId11"/>
      <w:footerReference w:type="first" r:id="rId12"/>
      <w:pgSz w:w="15840" w:h="12240" w:orient="landscape" w:code="1"/>
      <w:pgMar w:top="1080" w:right="1080" w:bottom="1080" w:left="1080"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A05F4" w14:textId="77777777" w:rsidR="001C5388" w:rsidRDefault="001C5388">
      <w:r>
        <w:separator/>
      </w:r>
    </w:p>
  </w:endnote>
  <w:endnote w:type="continuationSeparator" w:id="0">
    <w:p w14:paraId="00A5204D" w14:textId="77777777" w:rsidR="001C5388" w:rsidRDefault="001C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alzburgMedium">
    <w:altName w:val="Courier New"/>
    <w:charset w:val="00"/>
    <w:family w:val="auto"/>
    <w:pitch w:val="variable"/>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Bk">
    <w:altName w:val="Century Gothic"/>
    <w:charset w:val="00"/>
    <w:family w:val="swiss"/>
    <w:pitch w:val="variable"/>
    <w:sig w:usb0="A00002AF" w:usb1="5000204A"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97271" w14:textId="77777777" w:rsidR="001C5388" w:rsidRDefault="001C5388">
    <w:pPr>
      <w:pStyle w:val="Footer"/>
    </w:pPr>
  </w:p>
  <w:p w14:paraId="57C8313E" w14:textId="77777777" w:rsidR="001C5388" w:rsidRDefault="00ED36CE">
    <w:pPr>
      <w:pStyle w:val="Footer"/>
    </w:pPr>
    <w:r>
      <w:fldChar w:fldCharType="begin"/>
    </w:r>
    <w:r>
      <w:instrText xml:space="preserve"> DOCPROPERTY "SWDocID"  \* MERGEFORMAT </w:instrText>
    </w:r>
    <w:r>
      <w:fldChar w:fldCharType="separate"/>
    </w:r>
    <w:r w:rsidR="001C5388">
      <w:rPr>
        <w:sz w:val="14"/>
      </w:rPr>
      <w:t>ACTIVEUS 63751275v1</w:t>
    </w:r>
    <w:r>
      <w:rPr>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5BC4D" w14:textId="77777777" w:rsidR="001C5388" w:rsidRDefault="001C5388">
    <w:pPr>
      <w:pStyle w:val="Footer"/>
    </w:pPr>
  </w:p>
  <w:p w14:paraId="4E357598" w14:textId="77777777" w:rsidR="001C5388" w:rsidRDefault="00ED36CE">
    <w:pPr>
      <w:pStyle w:val="Footer"/>
    </w:pPr>
    <w:r>
      <w:fldChar w:fldCharType="begin"/>
    </w:r>
    <w:r>
      <w:instrText xml:space="preserve"> DOCPROPERTY "SWDocID"  \* MERGEFORMAT </w:instrText>
    </w:r>
    <w:r>
      <w:fldChar w:fldCharType="separate"/>
    </w:r>
    <w:r w:rsidR="001C5388">
      <w:rPr>
        <w:sz w:val="14"/>
      </w:rPr>
      <w:t>ACTIVEUS 63751275v1</w:t>
    </w:r>
    <w:r>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08E80" w14:textId="77777777" w:rsidR="001C5388" w:rsidRDefault="001C5388">
      <w:r>
        <w:separator/>
      </w:r>
    </w:p>
  </w:footnote>
  <w:footnote w:type="continuationSeparator" w:id="0">
    <w:p w14:paraId="70B5FEF2" w14:textId="77777777" w:rsidR="001C5388" w:rsidRDefault="001C5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04E72" w14:textId="113FB6FC" w:rsidR="001C5388" w:rsidRDefault="00A478CF" w:rsidP="001C5388">
    <w:pPr>
      <w:pStyle w:val="Header"/>
      <w:jc w:val="right"/>
    </w:pPr>
    <w:r>
      <w:rPr>
        <w:noProof/>
      </w:rPr>
      <w:drawing>
        <wp:inline distT="0" distB="0" distL="0" distR="0" wp14:anchorId="545BAC66" wp14:editId="6AC25611">
          <wp:extent cx="774700" cy="7747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fEx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700" cy="774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1E28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EBE17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A4E60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6B0357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4B4F6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E6A9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5663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AF2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A0B8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FC7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52121"/>
    <w:multiLevelType w:val="hybridMultilevel"/>
    <w:tmpl w:val="4C386C30"/>
    <w:lvl w:ilvl="0" w:tplc="0C5C95AC">
      <w:start w:val="1"/>
      <w:numFmt w:val="bullet"/>
      <w:lvlText w:val=""/>
      <w:lvlJc w:val="left"/>
      <w:pPr>
        <w:tabs>
          <w:tab w:val="num" w:pos="720"/>
        </w:tabs>
        <w:ind w:left="720" w:hanging="360"/>
      </w:pPr>
      <w:rPr>
        <w:rFonts w:ascii="Wingdings" w:hAnsi="Wingdings" w:hint="default"/>
      </w:rPr>
    </w:lvl>
    <w:lvl w:ilvl="1" w:tplc="871CC25A">
      <w:start w:val="1"/>
      <w:numFmt w:val="bullet"/>
      <w:lvlText w:val=""/>
      <w:lvlJc w:val="left"/>
      <w:pPr>
        <w:tabs>
          <w:tab w:val="num" w:pos="1440"/>
        </w:tabs>
        <w:ind w:left="1440" w:hanging="360"/>
      </w:pPr>
      <w:rPr>
        <w:rFonts w:ascii="Wingdings" w:hAnsi="Wingdings" w:hint="default"/>
      </w:rPr>
    </w:lvl>
    <w:lvl w:ilvl="2" w:tplc="91B08B6E">
      <w:start w:val="164"/>
      <w:numFmt w:val="bullet"/>
      <w:lvlText w:val="–"/>
      <w:lvlJc w:val="left"/>
      <w:pPr>
        <w:tabs>
          <w:tab w:val="num" w:pos="2160"/>
        </w:tabs>
        <w:ind w:left="2160" w:hanging="360"/>
      </w:pPr>
      <w:rPr>
        <w:rFonts w:ascii="Times New Roman" w:hAnsi="Times New Roman" w:hint="default"/>
      </w:rPr>
    </w:lvl>
    <w:lvl w:ilvl="3" w:tplc="69207F42" w:tentative="1">
      <w:start w:val="1"/>
      <w:numFmt w:val="bullet"/>
      <w:lvlText w:val=""/>
      <w:lvlJc w:val="left"/>
      <w:pPr>
        <w:tabs>
          <w:tab w:val="num" w:pos="2880"/>
        </w:tabs>
        <w:ind w:left="2880" w:hanging="360"/>
      </w:pPr>
      <w:rPr>
        <w:rFonts w:ascii="Wingdings" w:hAnsi="Wingdings" w:hint="default"/>
      </w:rPr>
    </w:lvl>
    <w:lvl w:ilvl="4" w:tplc="80801D8A" w:tentative="1">
      <w:start w:val="1"/>
      <w:numFmt w:val="bullet"/>
      <w:lvlText w:val=""/>
      <w:lvlJc w:val="left"/>
      <w:pPr>
        <w:tabs>
          <w:tab w:val="num" w:pos="3600"/>
        </w:tabs>
        <w:ind w:left="3600" w:hanging="360"/>
      </w:pPr>
      <w:rPr>
        <w:rFonts w:ascii="Wingdings" w:hAnsi="Wingdings" w:hint="default"/>
      </w:rPr>
    </w:lvl>
    <w:lvl w:ilvl="5" w:tplc="A630E79C" w:tentative="1">
      <w:start w:val="1"/>
      <w:numFmt w:val="bullet"/>
      <w:lvlText w:val=""/>
      <w:lvlJc w:val="left"/>
      <w:pPr>
        <w:tabs>
          <w:tab w:val="num" w:pos="4320"/>
        </w:tabs>
        <w:ind w:left="4320" w:hanging="360"/>
      </w:pPr>
      <w:rPr>
        <w:rFonts w:ascii="Wingdings" w:hAnsi="Wingdings" w:hint="default"/>
      </w:rPr>
    </w:lvl>
    <w:lvl w:ilvl="6" w:tplc="F35A5BE6" w:tentative="1">
      <w:start w:val="1"/>
      <w:numFmt w:val="bullet"/>
      <w:lvlText w:val=""/>
      <w:lvlJc w:val="left"/>
      <w:pPr>
        <w:tabs>
          <w:tab w:val="num" w:pos="5040"/>
        </w:tabs>
        <w:ind w:left="5040" w:hanging="360"/>
      </w:pPr>
      <w:rPr>
        <w:rFonts w:ascii="Wingdings" w:hAnsi="Wingdings" w:hint="default"/>
      </w:rPr>
    </w:lvl>
    <w:lvl w:ilvl="7" w:tplc="13D634E4" w:tentative="1">
      <w:start w:val="1"/>
      <w:numFmt w:val="bullet"/>
      <w:lvlText w:val=""/>
      <w:lvlJc w:val="left"/>
      <w:pPr>
        <w:tabs>
          <w:tab w:val="num" w:pos="5760"/>
        </w:tabs>
        <w:ind w:left="5760" w:hanging="360"/>
      </w:pPr>
      <w:rPr>
        <w:rFonts w:ascii="Wingdings" w:hAnsi="Wingdings" w:hint="default"/>
      </w:rPr>
    </w:lvl>
    <w:lvl w:ilvl="8" w:tplc="5F664C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924175"/>
    <w:multiLevelType w:val="multilevel"/>
    <w:tmpl w:val="BDACEBC0"/>
    <w:lvl w:ilvl="0">
      <w:start w:val="1"/>
      <w:numFmt w:val="decimal"/>
      <w:lvlText w:val="1.%1"/>
      <w:lvlJc w:val="left"/>
      <w:pPr>
        <w:tabs>
          <w:tab w:val="num" w:pos="0"/>
        </w:tabs>
        <w:ind w:left="0" w:firstLine="0"/>
      </w:pPr>
      <w:rPr>
        <w:rFonts w:hint="default"/>
      </w:rPr>
    </w:lvl>
    <w:lvl w:ilvl="1">
      <w:start w:val="1"/>
      <w:numFmt w:val="decimal"/>
      <w:lvlText w:val="2.2.%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4974D02"/>
    <w:multiLevelType w:val="multilevel"/>
    <w:tmpl w:val="92D21FC6"/>
    <w:lvl w:ilvl="0">
      <w:start w:val="1"/>
      <w:numFmt w:val="decimal"/>
      <w:lvlText w:val="3.%1"/>
      <w:lvlJc w:val="left"/>
      <w:pPr>
        <w:tabs>
          <w:tab w:val="num" w:pos="0"/>
        </w:tabs>
        <w:ind w:left="0" w:firstLine="0"/>
      </w:pPr>
      <w:rPr>
        <w:rFonts w:hint="default"/>
      </w:rPr>
    </w:lvl>
    <w:lvl w:ilvl="1">
      <w:start w:val="1"/>
      <w:numFmt w:val="decimal"/>
      <w:lvlText w:val="3.%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7672367"/>
    <w:multiLevelType w:val="multilevel"/>
    <w:tmpl w:val="1E3A052E"/>
    <w:lvl w:ilvl="0">
      <w:start w:val="1"/>
      <w:numFmt w:val="decimal"/>
      <w:lvlText w:val="1.%1"/>
      <w:lvlJc w:val="left"/>
      <w:pPr>
        <w:tabs>
          <w:tab w:val="num" w:pos="0"/>
        </w:tabs>
        <w:ind w:left="0" w:firstLine="0"/>
      </w:pPr>
      <w:rPr>
        <w:rFonts w:hint="default"/>
      </w:rPr>
    </w:lvl>
    <w:lvl w:ilvl="1">
      <w:start w:val="1"/>
      <w:numFmt w:val="decimal"/>
      <w:lvlText w:val="1.%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2074A0C"/>
    <w:multiLevelType w:val="multilevel"/>
    <w:tmpl w:val="DC288AE6"/>
    <w:lvl w:ilvl="0">
      <w:start w:val="1"/>
      <w:numFmt w:val="decimal"/>
      <w:lvlText w:val="1.%1"/>
      <w:lvlJc w:val="left"/>
      <w:pPr>
        <w:tabs>
          <w:tab w:val="num" w:pos="0"/>
        </w:tabs>
        <w:ind w:left="0" w:firstLine="0"/>
      </w:pPr>
      <w:rPr>
        <w:rFonts w:hint="default"/>
      </w:rPr>
    </w:lvl>
    <w:lvl w:ilvl="1">
      <w:start w:val="1"/>
      <w:numFmt w:val="decimal"/>
      <w:lvlText w:val="2.3.%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DA6261F"/>
    <w:multiLevelType w:val="multilevel"/>
    <w:tmpl w:val="DC288AE6"/>
    <w:lvl w:ilvl="0">
      <w:start w:val="1"/>
      <w:numFmt w:val="decimal"/>
      <w:lvlText w:val="1.%1"/>
      <w:lvlJc w:val="left"/>
      <w:pPr>
        <w:tabs>
          <w:tab w:val="num" w:pos="0"/>
        </w:tabs>
        <w:ind w:left="0" w:firstLine="0"/>
      </w:pPr>
      <w:rPr>
        <w:rFonts w:hint="default"/>
      </w:rPr>
    </w:lvl>
    <w:lvl w:ilvl="1">
      <w:start w:val="1"/>
      <w:numFmt w:val="decimal"/>
      <w:lvlText w:val="2.3.%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1F45531B"/>
    <w:multiLevelType w:val="hybridMultilevel"/>
    <w:tmpl w:val="A5B82338"/>
    <w:lvl w:ilvl="0" w:tplc="8586F69A">
      <w:start w:val="1"/>
      <w:numFmt w:val="upperLetter"/>
      <w:pStyle w:val="UKRecital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39D7E60"/>
    <w:multiLevelType w:val="hybridMultilevel"/>
    <w:tmpl w:val="E1647578"/>
    <w:lvl w:ilvl="0" w:tplc="C800206E">
      <w:start w:val="1"/>
      <w:numFmt w:val="bullet"/>
      <w:lvlText w:val=""/>
      <w:lvlJc w:val="left"/>
      <w:pPr>
        <w:tabs>
          <w:tab w:val="num" w:pos="720"/>
        </w:tabs>
        <w:ind w:left="72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EB0163"/>
    <w:multiLevelType w:val="hybridMultilevel"/>
    <w:tmpl w:val="1B249FDA"/>
    <w:lvl w:ilvl="0" w:tplc="04090001">
      <w:start w:val="1"/>
      <w:numFmt w:val="bullet"/>
      <w:lvlText w:val=""/>
      <w:lvlJc w:val="left"/>
      <w:pPr>
        <w:tabs>
          <w:tab w:val="num" w:pos="360"/>
        </w:tabs>
        <w:ind w:left="360" w:hanging="360"/>
      </w:pPr>
      <w:rPr>
        <w:rFonts w:ascii="Symbol" w:hAnsi="Symbol" w:hint="default"/>
      </w:rPr>
    </w:lvl>
    <w:lvl w:ilvl="1" w:tplc="2ED27474">
      <w:start w:val="1"/>
      <w:numFmt w:val="bullet"/>
      <w:lvlText w:val=""/>
      <w:lvlJc w:val="left"/>
      <w:pPr>
        <w:tabs>
          <w:tab w:val="num" w:pos="1080"/>
        </w:tabs>
        <w:ind w:left="1080" w:hanging="360"/>
      </w:pPr>
      <w:rPr>
        <w:rFonts w:ascii="Symbol" w:hAnsi="Symbol" w:hint="default"/>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0845F0"/>
    <w:multiLevelType w:val="multilevel"/>
    <w:tmpl w:val="DC288AE6"/>
    <w:lvl w:ilvl="0">
      <w:start w:val="1"/>
      <w:numFmt w:val="decimal"/>
      <w:lvlText w:val="1.%1"/>
      <w:lvlJc w:val="left"/>
      <w:pPr>
        <w:tabs>
          <w:tab w:val="num" w:pos="0"/>
        </w:tabs>
        <w:ind w:left="0" w:firstLine="0"/>
      </w:pPr>
      <w:rPr>
        <w:rFonts w:hint="default"/>
      </w:rPr>
    </w:lvl>
    <w:lvl w:ilvl="1">
      <w:start w:val="1"/>
      <w:numFmt w:val="decimal"/>
      <w:lvlText w:val="2.3.%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2D13CFD"/>
    <w:multiLevelType w:val="multilevel"/>
    <w:tmpl w:val="EAF41702"/>
    <w:lvl w:ilvl="0">
      <w:start w:val="1"/>
      <w:numFmt w:val="decimal"/>
      <w:lvlText w:val="1.%1"/>
      <w:lvlJc w:val="left"/>
      <w:pPr>
        <w:tabs>
          <w:tab w:val="num" w:pos="0"/>
        </w:tabs>
        <w:ind w:left="0" w:firstLine="0"/>
      </w:pPr>
      <w:rPr>
        <w:rFonts w:hint="default"/>
      </w:rPr>
    </w:lvl>
    <w:lvl w:ilvl="1">
      <w:start w:val="1"/>
      <w:numFmt w:val="decimal"/>
      <w:lvlText w:val="2.2.%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52B7643"/>
    <w:multiLevelType w:val="hybridMultilevel"/>
    <w:tmpl w:val="22DCA96A"/>
    <w:lvl w:ilvl="0" w:tplc="B1DA90C4">
      <w:start w:val="1"/>
      <w:numFmt w:val="bullet"/>
      <w:pStyle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2C24C994">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3" w15:restartNumberingAfterBreak="0">
    <w:nsid w:val="49157C8B"/>
    <w:multiLevelType w:val="multilevel"/>
    <w:tmpl w:val="DC288AE6"/>
    <w:lvl w:ilvl="0">
      <w:start w:val="1"/>
      <w:numFmt w:val="decimal"/>
      <w:lvlText w:val="1.%1"/>
      <w:lvlJc w:val="left"/>
      <w:pPr>
        <w:tabs>
          <w:tab w:val="num" w:pos="0"/>
        </w:tabs>
        <w:ind w:left="0" w:firstLine="0"/>
      </w:pPr>
      <w:rPr>
        <w:rFonts w:hint="default"/>
      </w:rPr>
    </w:lvl>
    <w:lvl w:ilvl="1">
      <w:start w:val="1"/>
      <w:numFmt w:val="decimal"/>
      <w:lvlText w:val="2.3.%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0145D64"/>
    <w:multiLevelType w:val="multilevel"/>
    <w:tmpl w:val="92D21FC6"/>
    <w:lvl w:ilvl="0">
      <w:start w:val="1"/>
      <w:numFmt w:val="decimal"/>
      <w:pStyle w:val="Part3SectionTitle"/>
      <w:lvlText w:val="3.%1"/>
      <w:lvlJc w:val="left"/>
      <w:pPr>
        <w:tabs>
          <w:tab w:val="num" w:pos="0"/>
        </w:tabs>
        <w:ind w:left="0" w:firstLine="0"/>
      </w:pPr>
      <w:rPr>
        <w:rFonts w:hint="default"/>
      </w:rPr>
    </w:lvl>
    <w:lvl w:ilvl="1">
      <w:start w:val="1"/>
      <w:numFmt w:val="decimal"/>
      <w:pStyle w:val="Part3SubsectionTitle"/>
      <w:lvlText w:val="3.%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37C1372"/>
    <w:multiLevelType w:val="multilevel"/>
    <w:tmpl w:val="6FCC5550"/>
    <w:lvl w:ilvl="0">
      <w:start w:val="1"/>
      <w:numFmt w:val="decimal"/>
      <w:lvlText w:val="1.%1"/>
      <w:lvlJc w:val="left"/>
      <w:pPr>
        <w:tabs>
          <w:tab w:val="num" w:pos="0"/>
        </w:tabs>
        <w:ind w:left="0" w:firstLine="0"/>
      </w:pPr>
      <w:rPr>
        <w:rFonts w:hint="default"/>
      </w:rPr>
    </w:lvl>
    <w:lvl w:ilvl="1">
      <w:start w:val="1"/>
      <w:numFmt w:val="decimal"/>
      <w:lvlText w:val="2.4.%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948623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AF65D6E"/>
    <w:multiLevelType w:val="hybridMultilevel"/>
    <w:tmpl w:val="2404FDAE"/>
    <w:lvl w:ilvl="0" w:tplc="031C8374">
      <w:start w:val="1"/>
      <w:numFmt w:val="bullet"/>
      <w:lvlText w:val=""/>
      <w:lvlJc w:val="left"/>
      <w:pPr>
        <w:tabs>
          <w:tab w:val="num" w:pos="360"/>
        </w:tabs>
        <w:ind w:left="360" w:firstLine="0"/>
      </w:pPr>
      <w:rPr>
        <w:rFonts w:ascii="Wingdings" w:hAnsi="Wingdings" w:hint="default"/>
        <w:b w:val="0"/>
        <w:i w:val="0"/>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C230FF"/>
    <w:multiLevelType w:val="multilevel"/>
    <w:tmpl w:val="70584CA4"/>
    <w:lvl w:ilvl="0">
      <w:start w:val="1"/>
      <w:numFmt w:val="decimal"/>
      <w:lvlText w:val="1.%1"/>
      <w:lvlJc w:val="left"/>
      <w:pPr>
        <w:tabs>
          <w:tab w:val="num" w:pos="0"/>
        </w:tabs>
        <w:ind w:left="0" w:firstLine="0"/>
      </w:pPr>
      <w:rPr>
        <w:rFonts w:hint="default"/>
      </w:rPr>
    </w:lvl>
    <w:lvl w:ilvl="1">
      <w:start w:val="1"/>
      <w:numFmt w:val="decimal"/>
      <w:lvlText w:val="2.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ECC07E5"/>
    <w:multiLevelType w:val="hybridMultilevel"/>
    <w:tmpl w:val="37D2F81E"/>
    <w:lvl w:ilvl="0" w:tplc="DD9090C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E333D"/>
    <w:multiLevelType w:val="multilevel"/>
    <w:tmpl w:val="DC288AE6"/>
    <w:lvl w:ilvl="0">
      <w:start w:val="1"/>
      <w:numFmt w:val="decimal"/>
      <w:lvlText w:val="1.%1"/>
      <w:lvlJc w:val="left"/>
      <w:pPr>
        <w:tabs>
          <w:tab w:val="num" w:pos="0"/>
        </w:tabs>
        <w:ind w:left="0" w:firstLine="0"/>
      </w:pPr>
      <w:rPr>
        <w:rFonts w:hint="default"/>
      </w:rPr>
    </w:lvl>
    <w:lvl w:ilvl="1">
      <w:start w:val="1"/>
      <w:numFmt w:val="decimal"/>
      <w:lvlText w:val="2.3.%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4E5953"/>
    <w:multiLevelType w:val="multilevel"/>
    <w:tmpl w:val="C02E1500"/>
    <w:lvl w:ilvl="0">
      <w:start w:val="1"/>
      <w:numFmt w:val="bullet"/>
      <w:pStyle w:val="OutlineBulletLis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94C52D2"/>
    <w:multiLevelType w:val="hybridMultilevel"/>
    <w:tmpl w:val="4920D400"/>
    <w:lvl w:ilvl="0" w:tplc="48E8702C">
      <w:start w:val="1"/>
      <w:numFmt w:val="decimal"/>
      <w:pStyle w:val="UKParties"/>
      <w:lvlText w:val="(%1)"/>
      <w:lvlJc w:val="left"/>
      <w:pPr>
        <w:tabs>
          <w:tab w:val="num" w:pos="720"/>
        </w:tabs>
        <w:ind w:left="720" w:hanging="720"/>
      </w:pPr>
      <w:rPr>
        <w:rFonts w:ascii="Times New Roman" w:hAnsi="Times New Roman" w:hint="default"/>
        <w:b w:val="0"/>
        <w:i w:val="0"/>
        <w:sz w:val="24"/>
      </w:rPr>
    </w:lvl>
    <w:lvl w:ilvl="1" w:tplc="B96E4E4C" w:tentative="1">
      <w:start w:val="1"/>
      <w:numFmt w:val="lowerLetter"/>
      <w:lvlText w:val="%2."/>
      <w:lvlJc w:val="left"/>
      <w:pPr>
        <w:tabs>
          <w:tab w:val="num" w:pos="1440"/>
        </w:tabs>
        <w:ind w:left="1440" w:hanging="360"/>
      </w:pPr>
    </w:lvl>
    <w:lvl w:ilvl="2" w:tplc="4FFE3E06" w:tentative="1">
      <w:start w:val="1"/>
      <w:numFmt w:val="lowerRoman"/>
      <w:lvlText w:val="%3."/>
      <w:lvlJc w:val="right"/>
      <w:pPr>
        <w:tabs>
          <w:tab w:val="num" w:pos="2160"/>
        </w:tabs>
        <w:ind w:left="2160" w:hanging="180"/>
      </w:pPr>
    </w:lvl>
    <w:lvl w:ilvl="3" w:tplc="B78C10BC" w:tentative="1">
      <w:start w:val="1"/>
      <w:numFmt w:val="decimal"/>
      <w:lvlText w:val="%4."/>
      <w:lvlJc w:val="left"/>
      <w:pPr>
        <w:tabs>
          <w:tab w:val="num" w:pos="2880"/>
        </w:tabs>
        <w:ind w:left="2880" w:hanging="360"/>
      </w:pPr>
    </w:lvl>
    <w:lvl w:ilvl="4" w:tplc="4A4EFF02" w:tentative="1">
      <w:start w:val="1"/>
      <w:numFmt w:val="lowerLetter"/>
      <w:lvlText w:val="%5."/>
      <w:lvlJc w:val="left"/>
      <w:pPr>
        <w:tabs>
          <w:tab w:val="num" w:pos="3600"/>
        </w:tabs>
        <w:ind w:left="3600" w:hanging="360"/>
      </w:pPr>
    </w:lvl>
    <w:lvl w:ilvl="5" w:tplc="A95A90C2" w:tentative="1">
      <w:start w:val="1"/>
      <w:numFmt w:val="lowerRoman"/>
      <w:lvlText w:val="%6."/>
      <w:lvlJc w:val="right"/>
      <w:pPr>
        <w:tabs>
          <w:tab w:val="num" w:pos="4320"/>
        </w:tabs>
        <w:ind w:left="4320" w:hanging="180"/>
      </w:pPr>
    </w:lvl>
    <w:lvl w:ilvl="6" w:tplc="02EC5832" w:tentative="1">
      <w:start w:val="1"/>
      <w:numFmt w:val="decimal"/>
      <w:lvlText w:val="%7."/>
      <w:lvlJc w:val="left"/>
      <w:pPr>
        <w:tabs>
          <w:tab w:val="num" w:pos="5040"/>
        </w:tabs>
        <w:ind w:left="5040" w:hanging="360"/>
      </w:pPr>
    </w:lvl>
    <w:lvl w:ilvl="7" w:tplc="0CA80DBE" w:tentative="1">
      <w:start w:val="1"/>
      <w:numFmt w:val="lowerLetter"/>
      <w:lvlText w:val="%8."/>
      <w:lvlJc w:val="left"/>
      <w:pPr>
        <w:tabs>
          <w:tab w:val="num" w:pos="5760"/>
        </w:tabs>
        <w:ind w:left="5760" w:hanging="360"/>
      </w:pPr>
    </w:lvl>
    <w:lvl w:ilvl="8" w:tplc="896ED3FA" w:tentative="1">
      <w:start w:val="1"/>
      <w:numFmt w:val="lowerRoman"/>
      <w:lvlText w:val="%9."/>
      <w:lvlJc w:val="right"/>
      <w:pPr>
        <w:tabs>
          <w:tab w:val="num" w:pos="6480"/>
        </w:tabs>
        <w:ind w:left="6480" w:hanging="180"/>
      </w:pPr>
    </w:lvl>
  </w:abstractNum>
  <w:abstractNum w:abstractNumId="33" w15:restartNumberingAfterBreak="0">
    <w:nsid w:val="6A771EA1"/>
    <w:multiLevelType w:val="multilevel"/>
    <w:tmpl w:val="C332F710"/>
    <w:lvl w:ilvl="0">
      <w:start w:val="1"/>
      <w:numFmt w:val="decimal"/>
      <w:lvlText w:val="1.%1"/>
      <w:lvlJc w:val="left"/>
      <w:pPr>
        <w:tabs>
          <w:tab w:val="num" w:pos="0"/>
        </w:tabs>
        <w:ind w:left="0" w:firstLine="0"/>
      </w:pPr>
      <w:rPr>
        <w:rFonts w:hint="default"/>
      </w:rPr>
    </w:lvl>
    <w:lvl w:ilvl="1">
      <w:start w:val="1"/>
      <w:numFmt w:val="decimal"/>
      <w:lvlText w:val="2.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ABA2425"/>
    <w:multiLevelType w:val="multilevel"/>
    <w:tmpl w:val="5B147EAC"/>
    <w:lvl w:ilvl="0">
      <w:start w:val="1"/>
      <w:numFmt w:val="decimal"/>
      <w:lvlText w:val="2.%1"/>
      <w:lvlJc w:val="left"/>
      <w:pPr>
        <w:tabs>
          <w:tab w:val="num" w:pos="0"/>
        </w:tabs>
        <w:ind w:left="0" w:firstLine="0"/>
      </w:pPr>
      <w:rPr>
        <w:rFonts w:hint="default"/>
      </w:rPr>
    </w:lvl>
    <w:lvl w:ilvl="1">
      <w:start w:val="1"/>
      <w:numFmt w:val="decimal"/>
      <w:lvlText w:val="1.%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B1C6681"/>
    <w:multiLevelType w:val="hybridMultilevel"/>
    <w:tmpl w:val="68CE109A"/>
    <w:lvl w:ilvl="0" w:tplc="F3906080">
      <w:start w:val="1"/>
      <w:numFmt w:val="bullet"/>
      <w:pStyle w:val="BL"/>
      <w:lvlText w:val=""/>
      <w:lvlJc w:val="left"/>
      <w:pPr>
        <w:tabs>
          <w:tab w:val="num" w:pos="2880"/>
        </w:tabs>
        <w:ind w:left="2880" w:hanging="360"/>
      </w:pPr>
      <w:rPr>
        <w:rFonts w:ascii="Symbol" w:hAnsi="Symbol" w:hint="default"/>
      </w:rPr>
    </w:lvl>
    <w:lvl w:ilvl="1" w:tplc="A1884FAC">
      <w:start w:val="1"/>
      <w:numFmt w:val="bullet"/>
      <w:pStyle w:val="ListBullet20"/>
      <w:lvlText w:val=""/>
      <w:lvlJc w:val="left"/>
      <w:pPr>
        <w:tabs>
          <w:tab w:val="num" w:pos="2520"/>
        </w:tabs>
        <w:ind w:left="3600" w:hanging="360"/>
      </w:pPr>
      <w:rPr>
        <w:rFonts w:ascii="Wingdings" w:hAnsi="Wingdings" w:hint="default"/>
      </w:rPr>
    </w:lvl>
    <w:lvl w:ilvl="2" w:tplc="3AAAFCDA">
      <w:start w:val="1"/>
      <w:numFmt w:val="decimal"/>
      <w:pStyle w:val="NL"/>
      <w:lvlText w:val="%3."/>
      <w:lvlJc w:val="left"/>
      <w:pPr>
        <w:tabs>
          <w:tab w:val="num" w:pos="4320"/>
        </w:tabs>
        <w:ind w:left="2520" w:firstLine="360"/>
      </w:pPr>
      <w:rPr>
        <w:rFont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Wingdings"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Wingdings"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6" w15:restartNumberingAfterBreak="0">
    <w:nsid w:val="6BC24CA0"/>
    <w:multiLevelType w:val="multilevel"/>
    <w:tmpl w:val="DC288AE6"/>
    <w:lvl w:ilvl="0">
      <w:start w:val="1"/>
      <w:numFmt w:val="decimal"/>
      <w:lvlText w:val="1.%1"/>
      <w:lvlJc w:val="left"/>
      <w:pPr>
        <w:tabs>
          <w:tab w:val="num" w:pos="0"/>
        </w:tabs>
        <w:ind w:left="0" w:firstLine="0"/>
      </w:pPr>
      <w:rPr>
        <w:rFonts w:hint="default"/>
      </w:rPr>
    </w:lvl>
    <w:lvl w:ilvl="1">
      <w:start w:val="1"/>
      <w:numFmt w:val="decimal"/>
      <w:lvlText w:val="2.3.%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E335F87"/>
    <w:multiLevelType w:val="multilevel"/>
    <w:tmpl w:val="C332F710"/>
    <w:lvl w:ilvl="0">
      <w:start w:val="1"/>
      <w:numFmt w:val="decimal"/>
      <w:lvlText w:val="1.%1"/>
      <w:lvlJc w:val="left"/>
      <w:pPr>
        <w:tabs>
          <w:tab w:val="num" w:pos="0"/>
        </w:tabs>
        <w:ind w:left="0" w:firstLine="0"/>
      </w:pPr>
      <w:rPr>
        <w:rFonts w:hint="default"/>
      </w:rPr>
    </w:lvl>
    <w:lvl w:ilvl="1">
      <w:start w:val="1"/>
      <w:numFmt w:val="decimal"/>
      <w:lvlText w:val="2.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1546D05"/>
    <w:multiLevelType w:val="multilevel"/>
    <w:tmpl w:val="EAF41702"/>
    <w:lvl w:ilvl="0">
      <w:start w:val="1"/>
      <w:numFmt w:val="decimal"/>
      <w:lvlText w:val="1.%1"/>
      <w:lvlJc w:val="left"/>
      <w:pPr>
        <w:tabs>
          <w:tab w:val="num" w:pos="0"/>
        </w:tabs>
        <w:ind w:left="0" w:firstLine="0"/>
      </w:pPr>
      <w:rPr>
        <w:rFonts w:hint="default"/>
      </w:rPr>
    </w:lvl>
    <w:lvl w:ilvl="1">
      <w:start w:val="1"/>
      <w:numFmt w:val="decimal"/>
      <w:lvlText w:val="2.2.%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8AD606B"/>
    <w:multiLevelType w:val="multilevel"/>
    <w:tmpl w:val="DC288AE6"/>
    <w:lvl w:ilvl="0">
      <w:start w:val="1"/>
      <w:numFmt w:val="decimal"/>
      <w:lvlText w:val="1.%1"/>
      <w:lvlJc w:val="left"/>
      <w:pPr>
        <w:tabs>
          <w:tab w:val="num" w:pos="0"/>
        </w:tabs>
        <w:ind w:left="0" w:firstLine="0"/>
      </w:pPr>
      <w:rPr>
        <w:rFonts w:hint="default"/>
      </w:rPr>
    </w:lvl>
    <w:lvl w:ilvl="1">
      <w:start w:val="1"/>
      <w:numFmt w:val="decimal"/>
      <w:lvlText w:val="2.3.%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EDD3BEF"/>
    <w:multiLevelType w:val="hybridMultilevel"/>
    <w:tmpl w:val="039830CE"/>
    <w:lvl w:ilvl="0" w:tplc="DD84A832">
      <w:start w:val="1"/>
      <w:numFmt w:val="bullet"/>
      <w:lvlText w:val=""/>
      <w:lvlJc w:val="left"/>
      <w:pPr>
        <w:tabs>
          <w:tab w:val="num" w:pos="720"/>
        </w:tabs>
        <w:ind w:left="720" w:hanging="360"/>
      </w:pPr>
      <w:rPr>
        <w:rFonts w:ascii="Wingdings" w:hAnsi="Wingdings" w:hint="default"/>
      </w:rPr>
    </w:lvl>
    <w:lvl w:ilvl="1" w:tplc="03CE76F8">
      <w:start w:val="1"/>
      <w:numFmt w:val="bullet"/>
      <w:lvlText w:val=""/>
      <w:lvlJc w:val="left"/>
      <w:pPr>
        <w:tabs>
          <w:tab w:val="num" w:pos="1440"/>
        </w:tabs>
        <w:ind w:left="1440" w:hanging="360"/>
      </w:pPr>
      <w:rPr>
        <w:rFonts w:ascii="Wingdings" w:hAnsi="Wingdings" w:hint="default"/>
      </w:rPr>
    </w:lvl>
    <w:lvl w:ilvl="2" w:tplc="63784A7A">
      <w:start w:val="164"/>
      <w:numFmt w:val="bullet"/>
      <w:lvlText w:val="–"/>
      <w:lvlJc w:val="left"/>
      <w:pPr>
        <w:tabs>
          <w:tab w:val="num" w:pos="2160"/>
        </w:tabs>
        <w:ind w:left="2160" w:hanging="360"/>
      </w:pPr>
      <w:rPr>
        <w:rFonts w:ascii="Times New Roman" w:hAnsi="Times New Roman" w:hint="default"/>
      </w:rPr>
    </w:lvl>
    <w:lvl w:ilvl="3" w:tplc="8468143C" w:tentative="1">
      <w:start w:val="1"/>
      <w:numFmt w:val="bullet"/>
      <w:lvlText w:val=""/>
      <w:lvlJc w:val="left"/>
      <w:pPr>
        <w:tabs>
          <w:tab w:val="num" w:pos="2880"/>
        </w:tabs>
        <w:ind w:left="2880" w:hanging="360"/>
      </w:pPr>
      <w:rPr>
        <w:rFonts w:ascii="Wingdings" w:hAnsi="Wingdings" w:hint="default"/>
      </w:rPr>
    </w:lvl>
    <w:lvl w:ilvl="4" w:tplc="BD62134A" w:tentative="1">
      <w:start w:val="1"/>
      <w:numFmt w:val="bullet"/>
      <w:lvlText w:val=""/>
      <w:lvlJc w:val="left"/>
      <w:pPr>
        <w:tabs>
          <w:tab w:val="num" w:pos="3600"/>
        </w:tabs>
        <w:ind w:left="3600" w:hanging="360"/>
      </w:pPr>
      <w:rPr>
        <w:rFonts w:ascii="Wingdings" w:hAnsi="Wingdings" w:hint="default"/>
      </w:rPr>
    </w:lvl>
    <w:lvl w:ilvl="5" w:tplc="5A90BFCE" w:tentative="1">
      <w:start w:val="1"/>
      <w:numFmt w:val="bullet"/>
      <w:lvlText w:val=""/>
      <w:lvlJc w:val="left"/>
      <w:pPr>
        <w:tabs>
          <w:tab w:val="num" w:pos="4320"/>
        </w:tabs>
        <w:ind w:left="4320" w:hanging="360"/>
      </w:pPr>
      <w:rPr>
        <w:rFonts w:ascii="Wingdings" w:hAnsi="Wingdings" w:hint="default"/>
      </w:rPr>
    </w:lvl>
    <w:lvl w:ilvl="6" w:tplc="B2005C76" w:tentative="1">
      <w:start w:val="1"/>
      <w:numFmt w:val="bullet"/>
      <w:lvlText w:val=""/>
      <w:lvlJc w:val="left"/>
      <w:pPr>
        <w:tabs>
          <w:tab w:val="num" w:pos="5040"/>
        </w:tabs>
        <w:ind w:left="5040" w:hanging="360"/>
      </w:pPr>
      <w:rPr>
        <w:rFonts w:ascii="Wingdings" w:hAnsi="Wingdings" w:hint="default"/>
      </w:rPr>
    </w:lvl>
    <w:lvl w:ilvl="7" w:tplc="7E782D14" w:tentative="1">
      <w:start w:val="1"/>
      <w:numFmt w:val="bullet"/>
      <w:lvlText w:val=""/>
      <w:lvlJc w:val="left"/>
      <w:pPr>
        <w:tabs>
          <w:tab w:val="num" w:pos="5760"/>
        </w:tabs>
        <w:ind w:left="5760" w:hanging="360"/>
      </w:pPr>
      <w:rPr>
        <w:rFonts w:ascii="Wingdings" w:hAnsi="Wingdings" w:hint="default"/>
      </w:rPr>
    </w:lvl>
    <w:lvl w:ilvl="8" w:tplc="A87663D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372240"/>
    <w:multiLevelType w:val="multilevel"/>
    <w:tmpl w:val="EAF41702"/>
    <w:lvl w:ilvl="0">
      <w:start w:val="1"/>
      <w:numFmt w:val="decimal"/>
      <w:lvlText w:val="1.%1"/>
      <w:lvlJc w:val="left"/>
      <w:pPr>
        <w:tabs>
          <w:tab w:val="num" w:pos="0"/>
        </w:tabs>
        <w:ind w:left="0" w:firstLine="0"/>
      </w:pPr>
      <w:rPr>
        <w:rFonts w:hint="default"/>
      </w:rPr>
    </w:lvl>
    <w:lvl w:ilvl="1">
      <w:start w:val="1"/>
      <w:numFmt w:val="decimal"/>
      <w:lvlText w:val="2.2.%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2232" w:hanging="792"/>
      </w:pPr>
      <w:rPr>
        <w:rFonts w:ascii="Calibri" w:hAnsi="Calibri"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6"/>
  </w:num>
  <w:num w:numId="3">
    <w:abstractNumId w:val="5"/>
  </w:num>
  <w:num w:numId="4">
    <w:abstractNumId w:val="4"/>
  </w:num>
  <w:num w:numId="5">
    <w:abstractNumId w:val="9"/>
  </w:num>
  <w:num w:numId="6">
    <w:abstractNumId w:val="3"/>
  </w:num>
  <w:num w:numId="7">
    <w:abstractNumId w:val="2"/>
  </w:num>
  <w:num w:numId="8">
    <w:abstractNumId w:val="1"/>
  </w:num>
  <w:num w:numId="9">
    <w:abstractNumId w:val="0"/>
  </w:num>
  <w:num w:numId="10">
    <w:abstractNumId w:val="8"/>
  </w:num>
  <w:num w:numId="11">
    <w:abstractNumId w:val="32"/>
  </w:num>
  <w:num w:numId="12">
    <w:abstractNumId w:val="16"/>
  </w:num>
  <w:num w:numId="13">
    <w:abstractNumId w:val="21"/>
  </w:num>
  <w:num w:numId="14">
    <w:abstractNumId w:val="13"/>
  </w:num>
  <w:num w:numId="15">
    <w:abstractNumId w:val="34"/>
  </w:num>
  <w:num w:numId="16">
    <w:abstractNumId w:val="33"/>
  </w:num>
  <w:num w:numId="17">
    <w:abstractNumId w:val="24"/>
  </w:num>
  <w:num w:numId="18">
    <w:abstractNumId w:val="31"/>
  </w:num>
  <w:num w:numId="19">
    <w:abstractNumId w:val="28"/>
  </w:num>
  <w:num w:numId="20">
    <w:abstractNumId w:val="11"/>
  </w:num>
  <w:num w:numId="21">
    <w:abstractNumId w:val="36"/>
  </w:num>
  <w:num w:numId="22">
    <w:abstractNumId w:val="23"/>
  </w:num>
  <w:num w:numId="23">
    <w:abstractNumId w:val="19"/>
  </w:num>
  <w:num w:numId="24">
    <w:abstractNumId w:val="25"/>
  </w:num>
  <w:num w:numId="25">
    <w:abstractNumId w:val="39"/>
  </w:num>
  <w:num w:numId="26">
    <w:abstractNumId w:val="12"/>
  </w:num>
  <w:num w:numId="27">
    <w:abstractNumId w:val="14"/>
  </w:num>
  <w:num w:numId="28">
    <w:abstractNumId w:val="38"/>
  </w:num>
  <w:num w:numId="29">
    <w:abstractNumId w:val="30"/>
  </w:num>
  <w:num w:numId="30">
    <w:abstractNumId w:val="37"/>
  </w:num>
  <w:num w:numId="31">
    <w:abstractNumId w:val="20"/>
  </w:num>
  <w:num w:numId="32">
    <w:abstractNumId w:val="41"/>
  </w:num>
  <w:num w:numId="33">
    <w:abstractNumId w:val="15"/>
  </w:num>
  <w:num w:numId="34">
    <w:abstractNumId w:val="35"/>
  </w:num>
  <w:num w:numId="35">
    <w:abstractNumId w:val="22"/>
  </w:num>
  <w:num w:numId="36">
    <w:abstractNumId w:val="17"/>
  </w:num>
  <w:num w:numId="37">
    <w:abstractNumId w:val="29"/>
  </w:num>
  <w:num w:numId="38">
    <w:abstractNumId w:val="27"/>
  </w:num>
  <w:num w:numId="39">
    <w:abstractNumId w:val="26"/>
  </w:num>
  <w:num w:numId="40">
    <w:abstractNumId w:val="10"/>
  </w:num>
  <w:num w:numId="41">
    <w:abstractNumId w:val="40"/>
  </w:num>
  <w:num w:numId="4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Q2NTIzNzc2MLEwtrBQ0lEKTi0uzszPAykwrAUA/vTvJCwAAAA="/>
    <w:docVar w:name="SWDocIDDate" w:val="0"/>
    <w:docVar w:name="SWDocIDLocation" w:val="1"/>
    <w:docVar w:name="SWInitialSave" w:val="-1"/>
  </w:docVars>
  <w:rsids>
    <w:rsidRoot w:val="0079340D"/>
    <w:rsid w:val="001C5388"/>
    <w:rsid w:val="00303AE3"/>
    <w:rsid w:val="00343C35"/>
    <w:rsid w:val="0079340D"/>
    <w:rsid w:val="00A478CF"/>
    <w:rsid w:val="00CB1052"/>
    <w:rsid w:val="00D02F28"/>
    <w:rsid w:val="00DA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14:docId w14:val="443D94FB"/>
  <w15:chartTrackingRefBased/>
  <w15:docId w15:val="{74882D96-8029-48F6-8904-301E696C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rPr>
  </w:style>
  <w:style w:type="paragraph" w:styleId="Heading1">
    <w:name w:val="heading 1"/>
    <w:aliases w:val="1"/>
    <w:basedOn w:val="Normal"/>
    <w:next w:val="Normal"/>
    <w:qFormat/>
    <w:pPr>
      <w:keepNext/>
      <w:tabs>
        <w:tab w:val="num" w:pos="432"/>
        <w:tab w:val="left" w:pos="720"/>
      </w:tabs>
      <w:spacing w:before="240" w:after="120"/>
      <w:ind w:left="432" w:hanging="432"/>
      <w:outlineLvl w:val="0"/>
    </w:pPr>
    <w:rPr>
      <w:b/>
      <w:caps/>
      <w:kern w:val="28"/>
    </w:rPr>
  </w:style>
  <w:style w:type="paragraph" w:styleId="Heading2">
    <w:name w:val="heading 2"/>
    <w:aliases w:val="2"/>
    <w:basedOn w:val="Normal"/>
    <w:next w:val="Normal"/>
    <w:qFormat/>
    <w:pPr>
      <w:keepNext/>
      <w:spacing w:after="240"/>
      <w:outlineLvl w:val="1"/>
    </w:pPr>
    <w:rPr>
      <w:b/>
    </w:rPr>
  </w:style>
  <w:style w:type="paragraph" w:styleId="Heading3">
    <w:name w:val="heading 3"/>
    <w:aliases w:val="3"/>
    <w:basedOn w:val="Normal"/>
    <w:next w:val="Normal"/>
    <w:qFormat/>
    <w:pPr>
      <w:keepNext/>
      <w:widowControl w:val="0"/>
      <w:numPr>
        <w:ilvl w:val="2"/>
      </w:numPr>
      <w:tabs>
        <w:tab w:val="num" w:pos="720"/>
      </w:tabs>
      <w:spacing w:before="240" w:after="120"/>
      <w:ind w:left="720" w:hanging="720"/>
      <w:outlineLvl w:val="2"/>
    </w:pPr>
    <w:rPr>
      <w:b/>
      <w:u w:val="single"/>
    </w:rPr>
  </w:style>
  <w:style w:type="paragraph" w:styleId="Heading4">
    <w:name w:val="heading 4"/>
    <w:aliases w:val="4"/>
    <w:basedOn w:val="Normal"/>
    <w:next w:val="Normal"/>
    <w:qFormat/>
    <w:pPr>
      <w:spacing w:after="240"/>
      <w:outlineLvl w:val="3"/>
    </w:pPr>
    <w:rPr>
      <w:b/>
      <w:i/>
    </w:rPr>
  </w:style>
  <w:style w:type="paragraph" w:styleId="Heading5">
    <w:name w:val="heading 5"/>
    <w:aliases w:val="5"/>
    <w:basedOn w:val="Normal"/>
    <w:next w:val="Normal"/>
    <w:qFormat/>
    <w:pPr>
      <w:spacing w:after="240"/>
      <w:outlineLvl w:val="4"/>
    </w:pPr>
    <w:rPr>
      <w:i/>
    </w:rPr>
  </w:style>
  <w:style w:type="paragraph" w:styleId="Heading6">
    <w:name w:val="heading 6"/>
    <w:aliases w:val="6"/>
    <w:basedOn w:val="Normal"/>
    <w:next w:val="Normal"/>
    <w:qFormat/>
    <w:pPr>
      <w:spacing w:after="240"/>
      <w:outlineLvl w:val="5"/>
    </w:pPr>
    <w:rPr>
      <w:u w:val="single"/>
    </w:rPr>
  </w:style>
  <w:style w:type="paragraph" w:styleId="Heading7">
    <w:name w:val="heading 7"/>
    <w:aliases w:val="7"/>
    <w:basedOn w:val="Normal"/>
    <w:next w:val="Normal"/>
    <w:qFormat/>
    <w:pPr>
      <w:spacing w:after="240"/>
      <w:outlineLvl w:val="6"/>
    </w:pPr>
    <w:rPr>
      <w:i/>
      <w:u w:val="single"/>
    </w:rPr>
  </w:style>
  <w:style w:type="paragraph" w:styleId="Heading8">
    <w:name w:val="heading 8"/>
    <w:aliases w:val="8"/>
    <w:basedOn w:val="Normal"/>
    <w:next w:val="Normal"/>
    <w:qFormat/>
    <w:pPr>
      <w:spacing w:after="240"/>
      <w:outlineLvl w:val="7"/>
    </w:pPr>
    <w:rPr>
      <w:b/>
      <w:i/>
    </w:rPr>
  </w:style>
  <w:style w:type="paragraph" w:styleId="Heading9">
    <w:name w:val="heading 9"/>
    <w:aliases w:val="9"/>
    <w:basedOn w:val="Normal"/>
    <w:next w:val="Normal"/>
    <w:qFormat/>
    <w:pPr>
      <w:spacing w:after="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t"/>
    <w:basedOn w:val="Normal"/>
    <w:pPr>
      <w:spacing w:after="120"/>
      <w:ind w:left="1440" w:right="1440"/>
    </w:pPr>
  </w:style>
  <w:style w:type="paragraph" w:styleId="BodyText2">
    <w:name w:val="Body Text 2"/>
    <w:aliases w:val="bt2"/>
    <w:basedOn w:val="Normal"/>
    <w:pPr>
      <w:spacing w:after="120" w:line="480" w:lineRule="auto"/>
    </w:pPr>
  </w:style>
  <w:style w:type="paragraph" w:styleId="BodyText3">
    <w:name w:val="Body Text 3"/>
    <w:aliases w:val="bt3"/>
    <w:basedOn w:val="Normal"/>
    <w:pPr>
      <w:spacing w:after="120"/>
    </w:pPr>
    <w:rPr>
      <w:sz w:val="16"/>
    </w:rPr>
  </w:style>
  <w:style w:type="paragraph" w:styleId="BodyTextIndent">
    <w:name w:val="Body Text Indent"/>
    <w:aliases w:val="bi"/>
    <w:basedOn w:val="Normal"/>
    <w:pPr>
      <w:spacing w:after="240"/>
      <w:ind w:left="720"/>
    </w:pPr>
  </w:style>
  <w:style w:type="paragraph" w:styleId="BodyTextFirstIndent2">
    <w:name w:val="Body Text First Indent 2"/>
    <w:aliases w:val="bfi2"/>
    <w:basedOn w:val="BodyTextIndent"/>
    <w:pPr>
      <w:spacing w:after="0" w:line="480" w:lineRule="auto"/>
      <w:ind w:left="0" w:firstLine="720"/>
    </w:pPr>
  </w:style>
  <w:style w:type="paragraph" w:styleId="BodyText">
    <w:name w:val="Body Text"/>
    <w:aliases w:val="b"/>
    <w:basedOn w:val="Normal"/>
    <w:pPr>
      <w:spacing w:after="240"/>
    </w:pPr>
  </w:style>
  <w:style w:type="paragraph" w:styleId="BodyTextFirstIndent">
    <w:name w:val="Body Text First Indent"/>
    <w:aliases w:val="bfi"/>
    <w:basedOn w:val="BodyText"/>
    <w:pPr>
      <w:ind w:firstLine="720"/>
    </w:pPr>
  </w:style>
  <w:style w:type="paragraph" w:styleId="BodyTextIndent2">
    <w:name w:val="Body Text Indent 2"/>
    <w:aliases w:val="bi2"/>
    <w:basedOn w:val="Normal"/>
    <w:pPr>
      <w:spacing w:line="480" w:lineRule="auto"/>
      <w:ind w:left="720"/>
    </w:pPr>
  </w:style>
  <w:style w:type="paragraph" w:styleId="BodyTextIndent3">
    <w:name w:val="Body Text Indent 3"/>
    <w:aliases w:val="bi3"/>
    <w:basedOn w:val="Normal"/>
    <w:pPr>
      <w:spacing w:after="120" w:line="360" w:lineRule="auto"/>
      <w:ind w:left="720"/>
    </w:pPr>
  </w:style>
  <w:style w:type="paragraph" w:styleId="Caption">
    <w:name w:val="caption"/>
    <w:aliases w:val="Caption2"/>
    <w:basedOn w:val="Normal"/>
    <w:next w:val="Normal"/>
    <w:qFormat/>
    <w:pPr>
      <w:spacing w:before="120" w:after="120"/>
    </w:pPr>
    <w:rPr>
      <w:b/>
    </w:rPr>
  </w:style>
  <w:style w:type="paragraph" w:styleId="Closing">
    <w:name w:val="Closing"/>
    <w:basedOn w:val="Normal"/>
    <w:pPr>
      <w:ind w:left="43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mailSignature">
    <w:name w:val="E-mail Signature"/>
    <w:basedOn w:val="Normal"/>
  </w:style>
  <w:style w:type="character" w:styleId="Emphasis">
    <w:name w:val="Emphasis"/>
    <w:basedOn w:val="DefaultParagraphFont"/>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character" w:styleId="FollowedHyperlink">
    <w:name w:val="FollowedHyperlink"/>
    <w:basedOn w:val="DefaultParagraphFont"/>
    <w:rPr>
      <w:color w:val="800080"/>
      <w:u w:val="single"/>
    </w:rPr>
  </w:style>
  <w:style w:type="paragraph" w:styleId="Footer">
    <w:name w:val="footer"/>
    <w:basedOn w:val="Normal"/>
    <w:pPr>
      <w:tabs>
        <w:tab w:val="center" w:pos="4680"/>
        <w:tab w:val="right" w:pos="9360"/>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paragraph" w:styleId="Header">
    <w:name w:val="header"/>
    <w:basedOn w:val="Normal"/>
    <w:pPr>
      <w:tabs>
        <w:tab w:val="center" w:pos="4680"/>
        <w:tab w:val="right" w:pos="9360"/>
      </w:tabs>
    </w:p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character" w:styleId="LineNumber">
    <w:name w:val="line number"/>
    <w:basedOn w:val="DefaultParagraphFont"/>
  </w:style>
  <w:style w:type="paragraph" w:styleId="List2">
    <w:name w:val="List 2"/>
    <w:aliases w:val="l2"/>
    <w:basedOn w:val="Normal"/>
    <w:pPr>
      <w:spacing w:after="240"/>
      <w:ind w:left="720" w:hanging="360"/>
    </w:pPr>
  </w:style>
  <w:style w:type="paragraph" w:styleId="List3">
    <w:name w:val="List 3"/>
    <w:aliases w:val="l3"/>
    <w:basedOn w:val="Normal"/>
    <w:pPr>
      <w:spacing w:after="240"/>
      <w:ind w:left="1080" w:hanging="360"/>
    </w:pPr>
  </w:style>
  <w:style w:type="paragraph" w:styleId="List4">
    <w:name w:val="List 4"/>
    <w:aliases w:val="l4"/>
    <w:basedOn w:val="Normal"/>
    <w:pPr>
      <w:spacing w:after="240"/>
      <w:ind w:left="1440" w:hanging="360"/>
    </w:pPr>
  </w:style>
  <w:style w:type="paragraph" w:styleId="List5">
    <w:name w:val="List 5"/>
    <w:aliases w:val="l5"/>
    <w:basedOn w:val="Normal"/>
    <w:pPr>
      <w:spacing w:after="240"/>
      <w:ind w:left="1800" w:hanging="360"/>
    </w:pPr>
  </w:style>
  <w:style w:type="paragraph" w:styleId="ListBullet2">
    <w:name w:val="List Bullet 2"/>
    <w:aliases w:val="lb2"/>
    <w:basedOn w:val="Normal"/>
    <w:autoRedefine/>
    <w:pPr>
      <w:numPr>
        <w:numId w:val="1"/>
      </w:numPr>
      <w:spacing w:after="240"/>
      <w:ind w:left="1080"/>
    </w:pPr>
  </w:style>
  <w:style w:type="paragraph" w:styleId="ListBullet3">
    <w:name w:val="List Bullet 3"/>
    <w:aliases w:val="lb3"/>
    <w:basedOn w:val="Normal"/>
    <w:autoRedefine/>
    <w:pPr>
      <w:numPr>
        <w:numId w:val="2"/>
      </w:numPr>
    </w:pPr>
  </w:style>
  <w:style w:type="paragraph" w:styleId="ListBullet4">
    <w:name w:val="List Bullet 4"/>
    <w:aliases w:val="lb4"/>
    <w:basedOn w:val="Normal"/>
    <w:autoRedefine/>
    <w:pPr>
      <w:numPr>
        <w:numId w:val="3"/>
      </w:numPr>
      <w:spacing w:after="240"/>
    </w:pPr>
  </w:style>
  <w:style w:type="paragraph" w:styleId="ListBullet5">
    <w:name w:val="List Bullet 5"/>
    <w:aliases w:val="lb5"/>
    <w:basedOn w:val="Normal"/>
    <w:autoRedefine/>
    <w:pPr>
      <w:numPr>
        <w:numId w:val="4"/>
      </w:numPr>
      <w:spacing w:after="240"/>
    </w:pPr>
  </w:style>
  <w:style w:type="paragraph" w:styleId="ListBullet">
    <w:name w:val="List Bullet"/>
    <w:aliases w:val="lb"/>
    <w:basedOn w:val="Normal"/>
    <w:autoRedefine/>
    <w:pPr>
      <w:spacing w:after="240"/>
    </w:pPr>
    <w:rPr>
      <w:lang w:val="en-GB"/>
    </w:rPr>
  </w:style>
  <w:style w:type="paragraph" w:styleId="ListContinue2">
    <w:name w:val="List Continue 2"/>
    <w:aliases w:val="lc2"/>
    <w:basedOn w:val="Normal"/>
    <w:pPr>
      <w:spacing w:after="240"/>
      <w:ind w:left="720"/>
    </w:pPr>
  </w:style>
  <w:style w:type="paragraph" w:styleId="ListContinue3">
    <w:name w:val="List Continue 3"/>
    <w:aliases w:val="lc3"/>
    <w:basedOn w:val="Normal"/>
    <w:pPr>
      <w:spacing w:after="240"/>
      <w:ind w:left="1080"/>
    </w:pPr>
  </w:style>
  <w:style w:type="paragraph" w:styleId="ListContinue4">
    <w:name w:val="List Continue 4"/>
    <w:aliases w:val="lc4"/>
    <w:basedOn w:val="Normal"/>
    <w:pPr>
      <w:spacing w:after="240"/>
      <w:ind w:left="1440"/>
    </w:pPr>
  </w:style>
  <w:style w:type="paragraph" w:styleId="ListContinue5">
    <w:name w:val="List Continue 5"/>
    <w:aliases w:val="lc5"/>
    <w:basedOn w:val="Normal"/>
    <w:pPr>
      <w:spacing w:after="240"/>
      <w:ind w:left="1800"/>
    </w:pPr>
  </w:style>
  <w:style w:type="paragraph" w:customStyle="1" w:styleId="ListContinue6">
    <w:name w:val="List Continue 6"/>
    <w:aliases w:val="lc6"/>
    <w:basedOn w:val="Normal"/>
    <w:pPr>
      <w:spacing w:after="240"/>
      <w:ind w:left="4320"/>
    </w:pPr>
  </w:style>
  <w:style w:type="paragraph" w:customStyle="1" w:styleId="ListContinue7">
    <w:name w:val="List Continue 7"/>
    <w:aliases w:val="lc7"/>
    <w:basedOn w:val="Normal"/>
    <w:pPr>
      <w:spacing w:after="240"/>
      <w:ind w:left="5040"/>
    </w:pPr>
  </w:style>
  <w:style w:type="paragraph" w:customStyle="1" w:styleId="ListContinue8">
    <w:name w:val="List Continue 8"/>
    <w:aliases w:val="lc8"/>
    <w:basedOn w:val="Normal"/>
    <w:pPr>
      <w:spacing w:after="240"/>
      <w:ind w:left="5760"/>
    </w:pPr>
  </w:style>
  <w:style w:type="paragraph" w:customStyle="1" w:styleId="ListContinue9">
    <w:name w:val="List Continue 9"/>
    <w:aliases w:val="lc9"/>
    <w:basedOn w:val="Normal"/>
    <w:pPr>
      <w:spacing w:after="240"/>
      <w:ind w:left="6480"/>
    </w:pPr>
  </w:style>
  <w:style w:type="paragraph" w:styleId="ListContinue">
    <w:name w:val="List Continue"/>
    <w:aliases w:val="lc"/>
    <w:basedOn w:val="Normal"/>
    <w:pPr>
      <w:spacing w:after="240"/>
      <w:ind w:left="360"/>
    </w:pPr>
  </w:style>
  <w:style w:type="paragraph" w:styleId="ListNumber2">
    <w:name w:val="List Number 2"/>
    <w:aliases w:val="ln2"/>
    <w:basedOn w:val="Normal"/>
    <w:pPr>
      <w:numPr>
        <w:numId w:val="6"/>
      </w:numPr>
      <w:spacing w:after="240"/>
    </w:pPr>
  </w:style>
  <w:style w:type="paragraph" w:styleId="ListNumber3">
    <w:name w:val="List Number 3"/>
    <w:aliases w:val="ln3"/>
    <w:basedOn w:val="Normal"/>
    <w:pPr>
      <w:numPr>
        <w:numId w:val="7"/>
      </w:numPr>
      <w:spacing w:after="240"/>
    </w:pPr>
  </w:style>
  <w:style w:type="paragraph" w:styleId="ListNumber4">
    <w:name w:val="List Number 4"/>
    <w:aliases w:val="ln4"/>
    <w:basedOn w:val="Normal"/>
    <w:pPr>
      <w:numPr>
        <w:numId w:val="8"/>
      </w:numPr>
      <w:spacing w:after="240"/>
    </w:pPr>
  </w:style>
  <w:style w:type="paragraph" w:styleId="ListNumber5">
    <w:name w:val="List Number 5"/>
    <w:aliases w:val="ln5"/>
    <w:basedOn w:val="Normal"/>
    <w:pPr>
      <w:numPr>
        <w:numId w:val="9"/>
      </w:numPr>
      <w:spacing w:after="240"/>
    </w:pPr>
  </w:style>
  <w:style w:type="paragraph" w:styleId="ListNumber">
    <w:name w:val="List Number"/>
    <w:aliases w:val="ln"/>
    <w:basedOn w:val="Normal"/>
    <w:pPr>
      <w:numPr>
        <w:numId w:val="10"/>
      </w:numPr>
      <w:spacing w:after="240"/>
    </w:pPr>
  </w:style>
  <w:style w:type="paragraph" w:styleId="List">
    <w:name w:val="List"/>
    <w:aliases w:val="l"/>
    <w:basedOn w:val="Normal"/>
    <w:pPr>
      <w:spacing w:after="240"/>
      <w:ind w:left="360" w:hanging="360"/>
    </w:pPr>
  </w:style>
  <w:style w:type="paragraph" w:styleId="MacroText">
    <w:name w:val="macro"/>
    <w:aliases w:val="zz"/>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basedOn w:val="DefaultParagraphFont"/>
    <w:qFormat/>
    <w:rPr>
      <w:b/>
    </w:rPr>
  </w:style>
  <w:style w:type="paragraph" w:customStyle="1" w:styleId="SubtitleCentered">
    <w:name w:val="Subtitle Centered"/>
    <w:aliases w:val="stc"/>
    <w:basedOn w:val="Normal"/>
    <w:pPr>
      <w:keepNext/>
      <w:spacing w:after="240"/>
      <w:jc w:val="center"/>
    </w:pPr>
    <w:rPr>
      <w:u w:val="single"/>
    </w:rPr>
  </w:style>
  <w:style w:type="paragraph" w:styleId="Subtitle">
    <w:name w:val="Subtitle"/>
    <w:aliases w:val="st"/>
    <w:basedOn w:val="Normal"/>
    <w:qFormat/>
    <w:pPr>
      <w:spacing w:after="24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aliases w:val="t"/>
    <w:basedOn w:val="Normal"/>
    <w:qFormat/>
    <w:pPr>
      <w:spacing w:after="240"/>
      <w:jc w:val="center"/>
      <w:outlineLvl w:val="0"/>
    </w:pPr>
    <w:rPr>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UKDefinitionsIndent">
    <w:name w:val="UK Definitions/Indent"/>
    <w:basedOn w:val="Normal"/>
    <w:pPr>
      <w:widowControl w:val="0"/>
      <w:spacing w:after="240"/>
      <w:ind w:left="720"/>
      <w:jc w:val="both"/>
    </w:pPr>
  </w:style>
  <w:style w:type="paragraph" w:customStyle="1" w:styleId="UKParties">
    <w:name w:val="UK Parties"/>
    <w:basedOn w:val="Normal"/>
    <w:pPr>
      <w:widowControl w:val="0"/>
      <w:numPr>
        <w:numId w:val="11"/>
      </w:numPr>
      <w:spacing w:after="240"/>
      <w:jc w:val="both"/>
    </w:pPr>
  </w:style>
  <w:style w:type="paragraph" w:customStyle="1" w:styleId="UKRecitals">
    <w:name w:val="UK Recitals"/>
    <w:basedOn w:val="Normal"/>
    <w:pPr>
      <w:widowControl w:val="0"/>
      <w:numPr>
        <w:numId w:val="12"/>
      </w:numPr>
      <w:spacing w:after="240"/>
      <w:jc w:val="both"/>
    </w:pPr>
  </w:style>
  <w:style w:type="paragraph" w:customStyle="1" w:styleId="Firmbcc">
    <w:name w:val="Firm bcc"/>
    <w:basedOn w:val="Normal"/>
    <w:pPr>
      <w:pageBreakBefore/>
      <w:tabs>
        <w:tab w:val="left" w:pos="1080"/>
      </w:tabs>
      <w:spacing w:before="480"/>
      <w:ind w:left="1080" w:hanging="1080"/>
    </w:pPr>
  </w:style>
  <w:style w:type="paragraph" w:customStyle="1" w:styleId="FirmFrom">
    <w:name w:val="Firm From"/>
    <w:basedOn w:val="Normal"/>
    <w:pPr>
      <w:tabs>
        <w:tab w:val="center" w:pos="8460"/>
      </w:tabs>
      <w:spacing w:before="480"/>
      <w:ind w:right="-720"/>
    </w:pPr>
    <w:rPr>
      <w:smallCaps/>
    </w:rPr>
  </w:style>
  <w:style w:type="paragraph" w:customStyle="1" w:styleId="FirmDirectDial">
    <w:name w:val="Firm DirectDial"/>
    <w:basedOn w:val="Normal"/>
    <w:pPr>
      <w:tabs>
        <w:tab w:val="center" w:pos="8460"/>
      </w:tabs>
      <w:spacing w:before="140"/>
      <w:ind w:right="-720"/>
    </w:pPr>
    <w:rPr>
      <w:sz w:val="16"/>
    </w:rPr>
  </w:style>
  <w:style w:type="paragraph" w:customStyle="1" w:styleId="FirmEmail">
    <w:name w:val="Firm Email"/>
    <w:basedOn w:val="Normal"/>
    <w:pPr>
      <w:tabs>
        <w:tab w:val="center" w:pos="8460"/>
      </w:tabs>
      <w:ind w:right="-720"/>
    </w:pPr>
    <w:rPr>
      <w:sz w:val="16"/>
    </w:rPr>
  </w:style>
  <w:style w:type="paragraph" w:customStyle="1" w:styleId="FirmDate">
    <w:name w:val="Firm Date"/>
    <w:basedOn w:val="Normal"/>
    <w:pPr>
      <w:spacing w:after="320"/>
    </w:pPr>
  </w:style>
  <w:style w:type="paragraph" w:customStyle="1" w:styleId="FirmSpace1">
    <w:name w:val="Firm Space1"/>
    <w:basedOn w:val="Normal"/>
    <w:rPr>
      <w:sz w:val="2"/>
    </w:rPr>
  </w:style>
  <w:style w:type="paragraph" w:customStyle="1" w:styleId="FirmCC">
    <w:name w:val="Firm CC"/>
    <w:basedOn w:val="Normal"/>
    <w:pPr>
      <w:tabs>
        <w:tab w:val="left" w:pos="720"/>
      </w:tabs>
      <w:spacing w:after="260"/>
      <w:ind w:left="720" w:hanging="720"/>
    </w:pPr>
  </w:style>
  <w:style w:type="paragraph" w:customStyle="1" w:styleId="FirmMemorandum">
    <w:name w:val="Firm Memorandum"/>
    <w:basedOn w:val="Normal"/>
    <w:pPr>
      <w:spacing w:after="480"/>
    </w:pPr>
    <w:rPr>
      <w:b/>
      <w:smallCaps/>
    </w:rPr>
  </w:style>
  <w:style w:type="paragraph" w:customStyle="1" w:styleId="HDMRe">
    <w:name w:val="HDM Re"/>
    <w:basedOn w:val="Normal"/>
    <w:next w:val="BodyText"/>
    <w:pPr>
      <w:tabs>
        <w:tab w:val="left" w:pos="720"/>
      </w:tabs>
      <w:spacing w:after="320"/>
      <w:ind w:left="720" w:hanging="720"/>
    </w:pPr>
  </w:style>
  <w:style w:type="paragraph" w:customStyle="1" w:styleId="FirmCase">
    <w:name w:val="Firm Case"/>
    <w:basedOn w:val="Normal"/>
    <w:pPr>
      <w:tabs>
        <w:tab w:val="left" w:pos="720"/>
      </w:tabs>
      <w:spacing w:after="260"/>
      <w:ind w:left="720" w:hanging="720"/>
    </w:pPr>
  </w:style>
  <w:style w:type="paragraph" w:customStyle="1" w:styleId="FirmURL">
    <w:name w:val="Firm URL"/>
    <w:basedOn w:val="Normal"/>
    <w:pPr>
      <w:spacing w:before="120"/>
      <w:jc w:val="center"/>
    </w:pPr>
    <w:rPr>
      <w:b/>
    </w:rPr>
  </w:style>
  <w:style w:type="paragraph" w:customStyle="1" w:styleId="Firmaddress">
    <w:name w:val="Firm address"/>
    <w:basedOn w:val="Normal"/>
    <w:pPr>
      <w:spacing w:before="60"/>
      <w:jc w:val="center"/>
    </w:pPr>
    <w:rPr>
      <w:smallCaps/>
      <w:sz w:val="16"/>
    </w:rPr>
  </w:style>
  <w:style w:type="paragraph" w:customStyle="1" w:styleId="FirmName">
    <w:name w:val="Firm Name"/>
    <w:basedOn w:val="Normal"/>
    <w:pPr>
      <w:spacing w:line="360" w:lineRule="exact"/>
      <w:jc w:val="center"/>
    </w:pPr>
    <w:rPr>
      <w:smallCaps/>
      <w:sz w:val="40"/>
    </w:rPr>
  </w:style>
  <w:style w:type="paragraph" w:customStyle="1" w:styleId="Firmfooter">
    <w:name w:val="Firm footer"/>
    <w:basedOn w:val="Normal"/>
    <w:pPr>
      <w:tabs>
        <w:tab w:val="left" w:pos="6120"/>
      </w:tabs>
      <w:spacing w:before="60"/>
      <w:jc w:val="center"/>
    </w:pPr>
    <w:rPr>
      <w:i/>
      <w:sz w:val="13"/>
    </w:rPr>
  </w:style>
  <w:style w:type="paragraph" w:customStyle="1" w:styleId="FirmTo">
    <w:name w:val="Firm To"/>
    <w:basedOn w:val="Normal"/>
  </w:style>
  <w:style w:type="paragraph" w:customStyle="1" w:styleId="HDMLine">
    <w:name w:val="HDM Line"/>
    <w:basedOn w:val="Normal"/>
    <w:next w:val="BodyText"/>
    <w:pPr>
      <w:pBdr>
        <w:bottom w:val="single" w:sz="4" w:space="1" w:color="auto"/>
      </w:pBdr>
    </w:pPr>
  </w:style>
  <w:style w:type="paragraph" w:customStyle="1" w:styleId="FirmOffices">
    <w:name w:val="Firm Offices"/>
    <w:basedOn w:val="Footer"/>
    <w:pPr>
      <w:pBdr>
        <w:bottom w:val="single" w:sz="2" w:space="1" w:color="auto"/>
      </w:pBdr>
      <w:tabs>
        <w:tab w:val="clear" w:pos="4680"/>
        <w:tab w:val="center" w:pos="1260"/>
        <w:tab w:val="center" w:pos="2250"/>
        <w:tab w:val="center" w:pos="3330"/>
        <w:tab w:val="center" w:pos="4410"/>
        <w:tab w:val="center" w:pos="5490"/>
        <w:tab w:val="center" w:pos="6570"/>
        <w:tab w:val="center" w:pos="7650"/>
      </w:tabs>
    </w:pPr>
    <w:rPr>
      <w:smallCaps/>
      <w:spacing w:val="20"/>
      <w:sz w:val="14"/>
    </w:rPr>
  </w:style>
  <w:style w:type="paragraph" w:customStyle="1" w:styleId="Bullet">
    <w:name w:val="Bullet"/>
    <w:basedOn w:val="Normal"/>
    <w:pPr>
      <w:numPr>
        <w:numId w:val="13"/>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BulletList">
    <w:name w:val="Outline Bullet List"/>
    <w:basedOn w:val="Normal"/>
    <w:pPr>
      <w:numPr>
        <w:numId w:val="18"/>
      </w:numPr>
      <w:spacing w:line="360" w:lineRule="auto"/>
    </w:pPr>
    <w:rPr>
      <w:rFonts w:ascii="Arial" w:hAnsi="Arial"/>
      <w:szCs w:val="24"/>
      <w:lang w:val="en-GB"/>
    </w:rPr>
  </w:style>
  <w:style w:type="paragraph" w:customStyle="1" w:styleId="Table">
    <w:name w:val="Table"/>
    <w:basedOn w:val="BodyText"/>
    <w:pPr>
      <w:spacing w:before="60" w:after="60"/>
    </w:pPr>
    <w:rPr>
      <w:rFonts w:ascii="Arial" w:hAnsi="Arial" w:cs="Arial"/>
      <w:iCs/>
      <w:lang w:val="en-GB"/>
    </w:rPr>
  </w:style>
  <w:style w:type="paragraph" w:customStyle="1" w:styleId="Part3SectionTitle">
    <w:name w:val="Part 3 Section Title"/>
    <w:basedOn w:val="Normal"/>
    <w:pPr>
      <w:numPr>
        <w:numId w:val="17"/>
      </w:numPr>
      <w:pBdr>
        <w:top w:val="single" w:sz="4" w:space="1" w:color="auto"/>
        <w:left w:val="single" w:sz="4" w:space="4" w:color="auto"/>
        <w:bottom w:val="single" w:sz="4" w:space="1" w:color="auto"/>
        <w:right w:val="single" w:sz="4" w:space="4" w:color="auto"/>
      </w:pBdr>
      <w:shd w:val="clear" w:color="auto" w:fill="008000"/>
      <w:tabs>
        <w:tab w:val="left" w:pos="720"/>
        <w:tab w:val="left" w:pos="1440"/>
      </w:tabs>
    </w:pPr>
    <w:rPr>
      <w:b/>
      <w:color w:val="FFFFFF"/>
    </w:rPr>
  </w:style>
  <w:style w:type="paragraph" w:customStyle="1" w:styleId="Part3SubsectionTitle">
    <w:name w:val="Part 3 Subsection Title"/>
    <w:basedOn w:val="Normal"/>
    <w:pPr>
      <w:numPr>
        <w:ilvl w:val="1"/>
        <w:numId w:val="17"/>
      </w:numPr>
      <w:tabs>
        <w:tab w:val="clear" w:pos="0"/>
      </w:tabs>
    </w:pPr>
    <w:rPr>
      <w:b/>
    </w:rPr>
  </w:style>
  <w:style w:type="paragraph" w:customStyle="1" w:styleId="Annote">
    <w:name w:val="Annote"/>
    <w:basedOn w:val="Normal"/>
    <w:pPr>
      <w:tabs>
        <w:tab w:val="left" w:pos="840"/>
      </w:tabs>
      <w:spacing w:before="60" w:after="60" w:line="240" w:lineRule="exact"/>
    </w:pPr>
    <w:rPr>
      <w:rFonts w:ascii="Arial" w:hAnsi="Arial"/>
      <w:i/>
      <w:color w:val="666699"/>
      <w:sz w:val="18"/>
    </w:rPr>
  </w:style>
  <w:style w:type="paragraph" w:customStyle="1" w:styleId="Standard1">
    <w:name w:val="Standard1"/>
    <w:basedOn w:val="Normal"/>
    <w:pPr>
      <w:spacing w:before="60" w:after="60"/>
    </w:pPr>
    <w:rPr>
      <w:rFonts w:ascii="Times New Roman" w:hAnsi="Times New Roman"/>
    </w:rPr>
  </w:style>
  <w:style w:type="paragraph" w:customStyle="1" w:styleId="Formal1">
    <w:name w:val="Formal1"/>
    <w:basedOn w:val="Normal"/>
    <w:pPr>
      <w:spacing w:before="60" w:after="60"/>
    </w:pPr>
    <w:rPr>
      <w:rFonts w:ascii="Times New Roman" w:hAnsi="Times New Roman"/>
      <w:sz w:val="24"/>
    </w:rPr>
  </w:style>
  <w:style w:type="paragraph" w:customStyle="1" w:styleId="EndOPTablebody">
    <w:name w:val="End OP Table body"/>
    <w:pPr>
      <w:tabs>
        <w:tab w:val="left" w:pos="2211"/>
        <w:tab w:val="left" w:pos="3924"/>
        <w:tab w:val="left" w:pos="6078"/>
      </w:tabs>
      <w:spacing w:before="80" w:line="260" w:lineRule="exact"/>
      <w:ind w:left="111"/>
    </w:pPr>
    <w:rPr>
      <w:rFonts w:ascii="SalzburgMedium" w:hAnsi="SalzburgMedium"/>
      <w:sz w:val="18"/>
    </w:rPr>
  </w:style>
  <w:style w:type="paragraph" w:customStyle="1" w:styleId="AHead">
    <w:name w:val="A Head"/>
    <w:pPr>
      <w:keepNext/>
      <w:spacing w:before="240" w:after="240"/>
      <w:ind w:left="907"/>
    </w:pPr>
    <w:rPr>
      <w:rFonts w:ascii="Arial Black" w:hAnsi="Arial Black"/>
      <w:sz w:val="24"/>
      <w:szCs w:val="24"/>
    </w:rPr>
  </w:style>
  <w:style w:type="paragraph" w:customStyle="1" w:styleId="BL">
    <w:name w:val="BL"/>
    <w:pPr>
      <w:numPr>
        <w:numId w:val="34"/>
      </w:numPr>
      <w:tabs>
        <w:tab w:val="clear" w:pos="2880"/>
        <w:tab w:val="left" w:pos="2160"/>
      </w:tabs>
      <w:spacing w:line="270" w:lineRule="exact"/>
      <w:ind w:left="2160"/>
    </w:pPr>
    <w:rPr>
      <w:rFonts w:ascii="Arial" w:hAnsi="Arial"/>
      <w:sz w:val="21"/>
    </w:rPr>
  </w:style>
  <w:style w:type="paragraph" w:customStyle="1" w:styleId="NL">
    <w:name w:val="NL"/>
    <w:pPr>
      <w:numPr>
        <w:ilvl w:val="2"/>
        <w:numId w:val="34"/>
      </w:numPr>
      <w:tabs>
        <w:tab w:val="clear" w:pos="4320"/>
        <w:tab w:val="decimal" w:pos="2351"/>
      </w:tabs>
      <w:spacing w:before="120" w:line="270" w:lineRule="exact"/>
      <w:ind w:left="0" w:firstLine="0"/>
      <w:jc w:val="both"/>
    </w:pPr>
    <w:rPr>
      <w:rFonts w:ascii="Arial" w:hAnsi="Arial"/>
      <w:sz w:val="21"/>
      <w:szCs w:val="21"/>
    </w:rPr>
  </w:style>
  <w:style w:type="paragraph" w:customStyle="1" w:styleId="ListBullet20">
    <w:name w:val="List Bullet2"/>
    <w:basedOn w:val="Normal"/>
    <w:pPr>
      <w:numPr>
        <w:ilvl w:val="1"/>
        <w:numId w:val="34"/>
      </w:numPr>
      <w:spacing w:after="120"/>
      <w:ind w:left="2880"/>
    </w:pPr>
    <w:rPr>
      <w:rFonts w:ascii="Arial" w:hAnsi="Arial"/>
      <w:sz w:val="21"/>
      <w:szCs w:val="24"/>
    </w:rPr>
  </w:style>
  <w:style w:type="paragraph" w:customStyle="1" w:styleId="Bodynoindent">
    <w:name w:val="Body no indent"/>
    <w:pPr>
      <w:spacing w:after="120" w:line="270" w:lineRule="exact"/>
      <w:ind w:left="1440"/>
      <w:jc w:val="both"/>
    </w:pPr>
    <w:rPr>
      <w:rFonts w:ascii="Arial" w:hAnsi="Arial"/>
      <w:sz w:val="21"/>
    </w:rPr>
  </w:style>
  <w:style w:type="paragraph" w:customStyle="1" w:styleId="Bhead">
    <w:name w:val="B head"/>
    <w:pPr>
      <w:keepNext/>
      <w:spacing w:before="180" w:after="180" w:line="280" w:lineRule="exact"/>
      <w:ind w:left="907"/>
    </w:pPr>
    <w:rPr>
      <w:rFonts w:ascii="Arial" w:hAnsi="Arial"/>
      <w:sz w:val="24"/>
    </w:rPr>
  </w:style>
  <w:style w:type="paragraph" w:customStyle="1" w:styleId="Settings">
    <w:name w:val="Settings"/>
    <w:pPr>
      <w:tabs>
        <w:tab w:val="left" w:pos="-720"/>
      </w:tabs>
      <w:suppressAutoHyphens/>
    </w:pPr>
    <w:rPr>
      <w:rFonts w:ascii="Courier New" w:hAnsi="Courier New"/>
      <w:sz w:val="24"/>
    </w:rPr>
  </w:style>
  <w:style w:type="paragraph" w:customStyle="1" w:styleId="TitleCenter">
    <w:name w:val="Title_Center"/>
    <w:basedOn w:val="Title"/>
    <w:pPr>
      <w:keepNext/>
      <w:spacing w:before="240" w:after="60"/>
      <w:outlineLvl w:val="9"/>
    </w:pPr>
    <w:rPr>
      <w:rFonts w:ascii="Futura Bk" w:hAnsi="Futura Bk"/>
      <w:sz w:val="24"/>
    </w:rPr>
  </w:style>
  <w:style w:type="paragraph" w:customStyle="1" w:styleId="Bulletwithtext2">
    <w:name w:val="Bullet with text 2"/>
    <w:basedOn w:val="Normal"/>
    <w:pPr>
      <w:numPr>
        <w:numId w:val="35"/>
      </w:numPr>
      <w:spacing w:after="120"/>
    </w:pPr>
    <w:rPr>
      <w:rFonts w:ascii="Futura Bk" w:hAnsi="Futura Bk"/>
    </w:rPr>
  </w:style>
  <w:style w:type="paragraph" w:styleId="BalloonText">
    <w:name w:val="Balloon Text"/>
    <w:basedOn w:val="Normal"/>
    <w:semiHidden/>
    <w:rPr>
      <w:rFonts w:ascii="Tahoma" w:hAnsi="Tahoma" w:cs="Tahoma"/>
      <w:sz w:val="16"/>
      <w:szCs w:val="16"/>
    </w:rPr>
  </w:style>
  <w:style w:type="paragraph" w:customStyle="1" w:styleId="Indent1asub">
    <w:name w:val="Indent 1 a sub"/>
    <w:basedOn w:val="Normal"/>
    <w:pPr>
      <w:spacing w:after="120"/>
      <w:ind w:left="720"/>
    </w:pPr>
    <w:rPr>
      <w:rFonts w:ascii="Arial" w:hAnsi="Arial"/>
      <w:sz w:val="22"/>
    </w:rPr>
  </w:style>
  <w:style w:type="paragraph" w:customStyle="1" w:styleId="Default">
    <w:name w:val="Default"/>
    <w:pPr>
      <w:autoSpaceDE w:val="0"/>
      <w:autoSpaceDN w:val="0"/>
      <w:adjustRightInd w:val="0"/>
    </w:pPr>
    <w:rPr>
      <w:color w:val="000000"/>
      <w:sz w:val="24"/>
      <w:szCs w:val="24"/>
    </w:rPr>
  </w:style>
  <w:style w:type="paragraph" w:customStyle="1" w:styleId="Pl">
    <w:name w:val="Pl"/>
    <w:basedOn w:val="ListBulle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200873">
      <w:bodyDiv w:val="1"/>
      <w:marLeft w:val="0"/>
      <w:marRight w:val="0"/>
      <w:marTop w:val="0"/>
      <w:marBottom w:val="0"/>
      <w:divBdr>
        <w:top w:val="none" w:sz="0" w:space="0" w:color="auto"/>
        <w:left w:val="none" w:sz="0" w:space="0" w:color="auto"/>
        <w:bottom w:val="none" w:sz="0" w:space="0" w:color="auto"/>
        <w:right w:val="none" w:sz="0" w:space="0" w:color="auto"/>
      </w:divBdr>
      <w:divsChild>
        <w:div w:id="344788086">
          <w:marLeft w:val="0"/>
          <w:marRight w:val="0"/>
          <w:marTop w:val="0"/>
          <w:marBottom w:val="0"/>
          <w:divBdr>
            <w:top w:val="none" w:sz="0" w:space="0" w:color="auto"/>
            <w:left w:val="none" w:sz="0" w:space="0" w:color="auto"/>
            <w:bottom w:val="none" w:sz="0" w:space="0" w:color="auto"/>
            <w:right w:val="none" w:sz="0" w:space="0" w:color="auto"/>
          </w:divBdr>
          <w:divsChild>
            <w:div w:id="71779683">
              <w:marLeft w:val="0"/>
              <w:marRight w:val="0"/>
              <w:marTop w:val="0"/>
              <w:marBottom w:val="0"/>
              <w:divBdr>
                <w:top w:val="none" w:sz="0" w:space="0" w:color="auto"/>
                <w:left w:val="none" w:sz="0" w:space="0" w:color="auto"/>
                <w:bottom w:val="none" w:sz="0" w:space="0" w:color="auto"/>
                <w:right w:val="none" w:sz="0" w:space="0" w:color="auto"/>
              </w:divBdr>
            </w:div>
            <w:div w:id="947004334">
              <w:marLeft w:val="0"/>
              <w:marRight w:val="0"/>
              <w:marTop w:val="0"/>
              <w:marBottom w:val="0"/>
              <w:divBdr>
                <w:top w:val="none" w:sz="0" w:space="0" w:color="auto"/>
                <w:left w:val="none" w:sz="0" w:space="0" w:color="auto"/>
                <w:bottom w:val="none" w:sz="0" w:space="0" w:color="auto"/>
                <w:right w:val="none" w:sz="0" w:space="0" w:color="auto"/>
              </w:divBdr>
            </w:div>
            <w:div w:id="1219440496">
              <w:marLeft w:val="0"/>
              <w:marRight w:val="0"/>
              <w:marTop w:val="0"/>
              <w:marBottom w:val="0"/>
              <w:divBdr>
                <w:top w:val="none" w:sz="0" w:space="0" w:color="auto"/>
                <w:left w:val="none" w:sz="0" w:space="0" w:color="auto"/>
                <w:bottom w:val="none" w:sz="0" w:space="0" w:color="auto"/>
                <w:right w:val="none" w:sz="0" w:space="0" w:color="auto"/>
              </w:divBdr>
            </w:div>
            <w:div w:id="1617061629">
              <w:marLeft w:val="0"/>
              <w:marRight w:val="0"/>
              <w:marTop w:val="0"/>
              <w:marBottom w:val="0"/>
              <w:divBdr>
                <w:top w:val="none" w:sz="0" w:space="0" w:color="auto"/>
                <w:left w:val="none" w:sz="0" w:space="0" w:color="auto"/>
                <w:bottom w:val="none" w:sz="0" w:space="0" w:color="auto"/>
                <w:right w:val="none" w:sz="0" w:space="0" w:color="auto"/>
              </w:divBdr>
            </w:div>
            <w:div w:id="1659767795">
              <w:marLeft w:val="0"/>
              <w:marRight w:val="0"/>
              <w:marTop w:val="0"/>
              <w:marBottom w:val="0"/>
              <w:divBdr>
                <w:top w:val="none" w:sz="0" w:space="0" w:color="auto"/>
                <w:left w:val="none" w:sz="0" w:space="0" w:color="auto"/>
                <w:bottom w:val="none" w:sz="0" w:space="0" w:color="auto"/>
                <w:right w:val="none" w:sz="0" w:space="0" w:color="auto"/>
              </w:divBdr>
            </w:div>
            <w:div w:id="1828590105">
              <w:marLeft w:val="0"/>
              <w:marRight w:val="0"/>
              <w:marTop w:val="0"/>
              <w:marBottom w:val="0"/>
              <w:divBdr>
                <w:top w:val="none" w:sz="0" w:space="0" w:color="auto"/>
                <w:left w:val="none" w:sz="0" w:space="0" w:color="auto"/>
                <w:bottom w:val="none" w:sz="0" w:space="0" w:color="auto"/>
                <w:right w:val="none" w:sz="0" w:space="0" w:color="auto"/>
              </w:divBdr>
            </w:div>
            <w:div w:id="192499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69656">
      <w:bodyDiv w:val="1"/>
      <w:marLeft w:val="0"/>
      <w:marRight w:val="0"/>
      <w:marTop w:val="0"/>
      <w:marBottom w:val="0"/>
      <w:divBdr>
        <w:top w:val="none" w:sz="0" w:space="0" w:color="auto"/>
        <w:left w:val="none" w:sz="0" w:space="0" w:color="auto"/>
        <w:bottom w:val="none" w:sz="0" w:space="0" w:color="auto"/>
        <w:right w:val="none" w:sz="0" w:space="0" w:color="auto"/>
      </w:divBdr>
      <w:divsChild>
        <w:div w:id="444084787">
          <w:marLeft w:val="0"/>
          <w:marRight w:val="0"/>
          <w:marTop w:val="0"/>
          <w:marBottom w:val="0"/>
          <w:divBdr>
            <w:top w:val="none" w:sz="0" w:space="0" w:color="auto"/>
            <w:left w:val="none" w:sz="0" w:space="0" w:color="auto"/>
            <w:bottom w:val="none" w:sz="0" w:space="0" w:color="auto"/>
            <w:right w:val="none" w:sz="0" w:space="0" w:color="auto"/>
          </w:divBdr>
        </w:div>
      </w:divsChild>
    </w:div>
    <w:div w:id="1666743729">
      <w:bodyDiv w:val="1"/>
      <w:marLeft w:val="0"/>
      <w:marRight w:val="0"/>
      <w:marTop w:val="0"/>
      <w:marBottom w:val="0"/>
      <w:divBdr>
        <w:top w:val="none" w:sz="0" w:space="0" w:color="auto"/>
        <w:left w:val="none" w:sz="0" w:space="0" w:color="auto"/>
        <w:bottom w:val="none" w:sz="0" w:space="0" w:color="auto"/>
        <w:right w:val="none" w:sz="0" w:space="0" w:color="auto"/>
      </w:divBdr>
      <w:divsChild>
        <w:div w:id="957250141">
          <w:marLeft w:val="0"/>
          <w:marRight w:val="0"/>
          <w:marTop w:val="0"/>
          <w:marBottom w:val="0"/>
          <w:divBdr>
            <w:top w:val="none" w:sz="0" w:space="0" w:color="auto"/>
            <w:left w:val="none" w:sz="0" w:space="0" w:color="auto"/>
            <w:bottom w:val="none" w:sz="0" w:space="0" w:color="auto"/>
            <w:right w:val="none" w:sz="0" w:space="0" w:color="auto"/>
          </w:divBdr>
        </w:div>
      </w:divsChild>
    </w:div>
    <w:div w:id="1741756117">
      <w:bodyDiv w:val="1"/>
      <w:marLeft w:val="0"/>
      <w:marRight w:val="0"/>
      <w:marTop w:val="0"/>
      <w:marBottom w:val="0"/>
      <w:divBdr>
        <w:top w:val="none" w:sz="0" w:space="0" w:color="auto"/>
        <w:left w:val="none" w:sz="0" w:space="0" w:color="auto"/>
        <w:bottom w:val="none" w:sz="0" w:space="0" w:color="auto"/>
        <w:right w:val="none" w:sz="0" w:space="0" w:color="auto"/>
      </w:divBdr>
      <w:divsChild>
        <w:div w:id="850755355">
          <w:marLeft w:val="0"/>
          <w:marRight w:val="0"/>
          <w:marTop w:val="0"/>
          <w:marBottom w:val="0"/>
          <w:divBdr>
            <w:top w:val="none" w:sz="0" w:space="0" w:color="auto"/>
            <w:left w:val="none" w:sz="0" w:space="0" w:color="auto"/>
            <w:bottom w:val="none" w:sz="0" w:space="0" w:color="auto"/>
            <w:right w:val="none" w:sz="0" w:space="0" w:color="auto"/>
          </w:divBdr>
        </w:div>
      </w:divsChild>
    </w:div>
    <w:div w:id="1751921227">
      <w:bodyDiv w:val="1"/>
      <w:marLeft w:val="0"/>
      <w:marRight w:val="0"/>
      <w:marTop w:val="0"/>
      <w:marBottom w:val="0"/>
      <w:divBdr>
        <w:top w:val="none" w:sz="0" w:space="0" w:color="auto"/>
        <w:left w:val="none" w:sz="0" w:space="0" w:color="auto"/>
        <w:bottom w:val="none" w:sz="0" w:space="0" w:color="auto"/>
        <w:right w:val="none" w:sz="0" w:space="0" w:color="auto"/>
      </w:divBdr>
      <w:divsChild>
        <w:div w:id="174070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BC29D55ABDF45A71A430B3A79A20E" ma:contentTypeVersion="10" ma:contentTypeDescription="Create a new document." ma:contentTypeScope="" ma:versionID="c80bc90ed793d299e1169649801efea0">
  <xsd:schema xmlns:xsd="http://www.w3.org/2001/XMLSchema" xmlns:xs="http://www.w3.org/2001/XMLSchema" xmlns:p="http://schemas.microsoft.com/office/2006/metadata/properties" xmlns:ns2="45659cba-6f1e-42a2-9198-6c9251affa85" xmlns:ns3="946cd862-344a-4bcf-9513-f02f6726689f" targetNamespace="http://schemas.microsoft.com/office/2006/metadata/properties" ma:root="true" ma:fieldsID="8effc125dd85776249ac77b477698596" ns2:_="" ns3:_="">
    <xsd:import namespace="45659cba-6f1e-42a2-9198-6c9251affa85"/>
    <xsd:import namespace="946cd862-344a-4bcf-9513-f02f6726689f"/>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59cba-6f1e-42a2-9198-6c9251affa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cd862-344a-4bcf-9513-f02f6726689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3B4F1C-13BC-4065-BA63-962AD3BE79BA}"/>
</file>

<file path=customXml/itemProps2.xml><?xml version="1.0" encoding="utf-8"?>
<ds:datastoreItem xmlns:ds="http://schemas.openxmlformats.org/officeDocument/2006/customXml" ds:itemID="{7805A550-CA8F-40E1-8258-3854B221D5C2}">
  <ds:schemaRefs>
    <ds:schemaRef ds:uri="http://schemas.microsoft.com/sharepoint/v3/contenttype/forms"/>
  </ds:schemaRefs>
</ds:datastoreItem>
</file>

<file path=customXml/itemProps3.xml><?xml version="1.0" encoding="utf-8"?>
<ds:datastoreItem xmlns:ds="http://schemas.openxmlformats.org/officeDocument/2006/customXml" ds:itemID="{7A6307A3-A75A-4F44-9068-39DF3469337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Information Services</vt:lpstr>
    </vt:vector>
  </TitlesOfParts>
  <Company>Wilmer Cutler Pickering Hale and Dorr LLP</Company>
  <LinksUpToDate>false</LinksUpToDate>
  <CharactersWithSpaces>16947</CharactersWithSpaces>
  <SharedDoc>false</SharedDoc>
  <HLinks>
    <vt:vector size="6" baseType="variant">
      <vt:variant>
        <vt:i4>2097253</vt:i4>
      </vt:variant>
      <vt:variant>
        <vt:i4>153</vt:i4>
      </vt:variant>
      <vt:variant>
        <vt:i4>0</vt:i4>
      </vt:variant>
      <vt:variant>
        <vt:i4>5</vt:i4>
      </vt:variant>
      <vt:variant>
        <vt:lpwstr>http://whprojectserver/PWA/Shared Documents/Project Change Request Form (3).nrl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Services</dc:title>
  <dc:subject/>
  <dc:creator>Gerald Leonard</dc:creator>
  <cp:keywords/>
  <dc:description/>
  <cp:lastModifiedBy>Gerald Leonard</cp:lastModifiedBy>
  <cp:revision>2</cp:revision>
  <cp:lastPrinted>2010-10-01T20:59:00Z</cp:lastPrinted>
  <dcterms:created xsi:type="dcterms:W3CDTF">2016-06-25T18:25:00Z</dcterms:created>
  <dcterms:modified xsi:type="dcterms:W3CDTF">2016-06-25T18:25:00Z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sAAAE34RQVAK31m+qb/vcvxkU+xsR8j8jdv6Blgh7HNdjls=</vt:lpwstr>
  </property>
  <property fmtid="{D5CDD505-2E9C-101B-9397-08002B2CF9AE}" pid="3" name="MAIL_MSG_ID1">
    <vt:lpwstr>sAAAE34RQVAK31ma2GypJSGQAq2HLDsd/UBRklEszOHamGw=</vt:lpwstr>
  </property>
  <property fmtid="{D5CDD505-2E9C-101B-9397-08002B2CF9AE}" pid="4" name="EMAIL_OWNER_ADDRESS">
    <vt:lpwstr>sAAAE34RQVAK31mRCQOS3bUda7P+zf5RxEuHHgi8I29qanc=</vt:lpwstr>
  </property>
  <property fmtid="{D5CDD505-2E9C-101B-9397-08002B2CF9AE}" pid="5" name="SWDocID">
    <vt:lpwstr>ACTIVEUS 63751275v1</vt:lpwstr>
  </property>
  <property fmtid="{D5CDD505-2E9C-101B-9397-08002B2CF9AE}" pid="6" name="ContentTypeId">
    <vt:lpwstr>0x010100553BC29D55ABDF45A71A430B3A79A20E</vt:lpwstr>
  </property>
</Properties>
</file>